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D4" w:rsidRDefault="00AE55D4" w:rsidP="00AE55D4">
      <w:pPr>
        <w:jc w:val="center"/>
        <w:rPr>
          <w:rFonts w:eastAsia="Calibri"/>
        </w:rPr>
      </w:pPr>
      <w:r>
        <w:rPr>
          <w:rFonts w:eastAsia="Calibri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57543852" r:id="rId9"/>
        </w:object>
      </w:r>
    </w:p>
    <w:p w:rsidR="00AE55D4" w:rsidRDefault="00AE55D4" w:rsidP="00AE55D4">
      <w:pPr>
        <w:jc w:val="center"/>
        <w:rPr>
          <w:rFonts w:ascii="Calibri" w:eastAsia="Calibri" w:hAnsi="Calibri"/>
        </w:rPr>
      </w:pPr>
    </w:p>
    <w:p w:rsidR="00AE55D4" w:rsidRDefault="00AE55D4" w:rsidP="00AE55D4">
      <w:pPr>
        <w:jc w:val="center"/>
        <w:rPr>
          <w:rFonts w:eastAsia="Calibri"/>
          <w:b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AE55D4" w:rsidRDefault="00AE55D4" w:rsidP="00AE55D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AE55D4" w:rsidRDefault="00AE55D4" w:rsidP="00AE55D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E55D4" w:rsidRDefault="00AE55D4" w:rsidP="00AE55D4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AE55D4" w:rsidRDefault="00AE55D4" w:rsidP="00AE55D4">
      <w:pPr>
        <w:jc w:val="center"/>
        <w:rPr>
          <w:b/>
          <w:sz w:val="32"/>
        </w:rPr>
      </w:pPr>
    </w:p>
    <w:p w:rsidR="00AE55D4" w:rsidRDefault="00AE55D4" w:rsidP="00AE55D4">
      <w:pPr>
        <w:jc w:val="center"/>
        <w:rPr>
          <w:szCs w:val="22"/>
        </w:rPr>
      </w:pPr>
      <w:r>
        <w:rPr>
          <w:b/>
          <w:sz w:val="32"/>
          <w:szCs w:val="32"/>
        </w:rPr>
        <w:t>ПОСТАНОВЛЕНИЕ</w:t>
      </w:r>
    </w:p>
    <w:p w:rsidR="00AE55D4" w:rsidRDefault="00AE55D4" w:rsidP="00AE55D4">
      <w:pPr>
        <w:rPr>
          <w:sz w:val="22"/>
        </w:rPr>
      </w:pPr>
    </w:p>
    <w:p w:rsidR="00AE55D4" w:rsidRDefault="00AE55D4" w:rsidP="00AE55D4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430B9B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430B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№  </w:t>
      </w:r>
      <w:r w:rsidR="00430B9B">
        <w:rPr>
          <w:sz w:val="28"/>
          <w:szCs w:val="28"/>
        </w:rPr>
        <w:t>639</w:t>
      </w:r>
      <w:r>
        <w:rPr>
          <w:sz w:val="28"/>
          <w:szCs w:val="28"/>
        </w:rPr>
        <w:t xml:space="preserve">                                </w:t>
      </w:r>
    </w:p>
    <w:p w:rsidR="00AE55D4" w:rsidRDefault="00AE55D4" w:rsidP="00AE55D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7E3241" w:rsidRPr="00E620FA" w:rsidRDefault="007E3241" w:rsidP="007E3241">
      <w:pPr>
        <w:rPr>
          <w:sz w:val="26"/>
          <w:szCs w:val="26"/>
        </w:rPr>
      </w:pPr>
    </w:p>
    <w:p w:rsidR="007E3241" w:rsidRPr="00AE55D4" w:rsidRDefault="007E3241" w:rsidP="007E32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7E3241" w:rsidRPr="00AE55D4" w:rsidRDefault="007E3241" w:rsidP="007E32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55D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0A2279" w:rsidRPr="00AE55D4" w:rsidRDefault="007E3241" w:rsidP="007E32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55D4">
        <w:rPr>
          <w:rFonts w:ascii="Times New Roman" w:hAnsi="Times New Roman" w:cs="Times New Roman"/>
          <w:b w:val="0"/>
          <w:sz w:val="28"/>
          <w:szCs w:val="28"/>
        </w:rPr>
        <w:t>«Пр</w:t>
      </w:r>
      <w:r w:rsidR="000A2279" w:rsidRPr="00AE55D4">
        <w:rPr>
          <w:rFonts w:ascii="Times New Roman" w:hAnsi="Times New Roman" w:cs="Times New Roman"/>
          <w:b w:val="0"/>
          <w:sz w:val="28"/>
          <w:szCs w:val="28"/>
        </w:rPr>
        <w:t xml:space="preserve">ием заявлений, </w:t>
      </w:r>
      <w:r w:rsidR="00FC57C4" w:rsidRPr="00AE55D4">
        <w:rPr>
          <w:rFonts w:ascii="Times New Roman" w:hAnsi="Times New Roman" w:cs="Times New Roman"/>
          <w:b w:val="0"/>
          <w:sz w:val="28"/>
          <w:szCs w:val="28"/>
        </w:rPr>
        <w:t xml:space="preserve">документов, </w:t>
      </w:r>
      <w:r w:rsidR="000A2279" w:rsidRPr="00AE55D4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</w:p>
    <w:p w:rsidR="000A2279" w:rsidRPr="00AE55D4" w:rsidRDefault="000A2279" w:rsidP="007E32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55D4">
        <w:rPr>
          <w:rFonts w:ascii="Times New Roman" w:hAnsi="Times New Roman" w:cs="Times New Roman"/>
          <w:b w:val="0"/>
          <w:sz w:val="28"/>
          <w:szCs w:val="28"/>
        </w:rPr>
        <w:t xml:space="preserve">постановка граждан на учет </w:t>
      </w:r>
    </w:p>
    <w:p w:rsidR="007E3241" w:rsidRPr="00AE55D4" w:rsidRDefault="000A2279" w:rsidP="007E32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55D4">
        <w:rPr>
          <w:rFonts w:ascii="Times New Roman" w:hAnsi="Times New Roman" w:cs="Times New Roman"/>
          <w:b w:val="0"/>
          <w:sz w:val="28"/>
          <w:szCs w:val="28"/>
        </w:rPr>
        <w:t>в качестве нуждающихся в жилых помещениях</w:t>
      </w:r>
      <w:r w:rsidR="007E3241" w:rsidRPr="00AE55D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7E3241" w:rsidRPr="00AE55D4" w:rsidRDefault="007E3241" w:rsidP="007E3241">
      <w:pPr>
        <w:pStyle w:val="ConsPlusNormal"/>
        <w:widowControl/>
        <w:jc w:val="both"/>
        <w:rPr>
          <w:sz w:val="28"/>
          <w:szCs w:val="28"/>
        </w:rPr>
      </w:pPr>
    </w:p>
    <w:p w:rsidR="007E3241" w:rsidRPr="00AE55D4" w:rsidRDefault="00EA63EF" w:rsidP="007E3241">
      <w:pPr>
        <w:pStyle w:val="ConsPlusNormal"/>
        <w:widowControl/>
        <w:jc w:val="both"/>
        <w:rPr>
          <w:sz w:val="28"/>
          <w:szCs w:val="28"/>
        </w:rPr>
      </w:pPr>
      <w:r w:rsidRPr="00AE55D4">
        <w:rPr>
          <w:sz w:val="28"/>
          <w:szCs w:val="28"/>
        </w:rPr>
        <w:t xml:space="preserve">В соответствии с Федеральным законом от 27.07.2010 </w:t>
      </w:r>
      <w:r w:rsidR="00AD1DD9" w:rsidRPr="00AE55D4">
        <w:rPr>
          <w:sz w:val="28"/>
          <w:szCs w:val="28"/>
        </w:rPr>
        <w:t>№</w:t>
      </w:r>
      <w:r w:rsidRPr="00AE55D4">
        <w:rPr>
          <w:sz w:val="28"/>
          <w:szCs w:val="28"/>
        </w:rPr>
        <w:t xml:space="preserve"> 210-ФЗ </w:t>
      </w:r>
      <w:r w:rsidR="00AD1DD9" w:rsidRPr="00AE55D4">
        <w:rPr>
          <w:sz w:val="28"/>
          <w:szCs w:val="28"/>
        </w:rPr>
        <w:t>«</w:t>
      </w:r>
      <w:r w:rsidRPr="00AE55D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D1DD9" w:rsidRPr="00AE55D4">
        <w:rPr>
          <w:sz w:val="28"/>
          <w:szCs w:val="28"/>
        </w:rPr>
        <w:t>»</w:t>
      </w:r>
      <w:r w:rsidRPr="00AE55D4">
        <w:rPr>
          <w:sz w:val="28"/>
          <w:szCs w:val="28"/>
        </w:rPr>
        <w:t xml:space="preserve">, постановлением Администрации городского поселения Лянтор от 26.08.2011 </w:t>
      </w:r>
      <w:r w:rsidR="00AD1DD9" w:rsidRPr="00AE55D4">
        <w:rPr>
          <w:sz w:val="28"/>
          <w:szCs w:val="28"/>
        </w:rPr>
        <w:t>№</w:t>
      </w:r>
      <w:r w:rsidRPr="00AE55D4">
        <w:rPr>
          <w:sz w:val="28"/>
          <w:szCs w:val="28"/>
        </w:rPr>
        <w:t xml:space="preserve"> 466 </w:t>
      </w:r>
      <w:r w:rsidR="00AD1DD9" w:rsidRPr="00AE55D4">
        <w:rPr>
          <w:sz w:val="28"/>
          <w:szCs w:val="28"/>
        </w:rPr>
        <w:t>«</w:t>
      </w:r>
      <w:r w:rsidRPr="00AE55D4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AD1DD9" w:rsidRPr="00AE55D4">
        <w:rPr>
          <w:sz w:val="28"/>
          <w:szCs w:val="28"/>
        </w:rPr>
        <w:t>»</w:t>
      </w:r>
      <w:r w:rsidR="00A8300E" w:rsidRPr="00AE55D4">
        <w:rPr>
          <w:sz w:val="28"/>
          <w:szCs w:val="28"/>
        </w:rPr>
        <w:t>,</w:t>
      </w:r>
      <w:r w:rsidR="008056A6" w:rsidRPr="00AE55D4">
        <w:rPr>
          <w:sz w:val="28"/>
          <w:szCs w:val="28"/>
        </w:rPr>
        <w:t xml:space="preserve"> решения Совета депутатов городского поселения Лянтор от 26.02.2009 № 27 «Об утверждении Положения о порядке управления и распоряжения жилищным фондом,</w:t>
      </w:r>
      <w:r w:rsidR="00A5795C" w:rsidRPr="00AE55D4">
        <w:rPr>
          <w:sz w:val="28"/>
          <w:szCs w:val="28"/>
        </w:rPr>
        <w:t xml:space="preserve"> находящимся в собственности муниципального</w:t>
      </w:r>
      <w:r w:rsidR="00312339" w:rsidRPr="00AE55D4">
        <w:rPr>
          <w:sz w:val="28"/>
          <w:szCs w:val="28"/>
        </w:rPr>
        <w:t xml:space="preserve"> образования городское поселение</w:t>
      </w:r>
      <w:r w:rsidR="009D3717" w:rsidRPr="00AE55D4">
        <w:rPr>
          <w:sz w:val="28"/>
          <w:szCs w:val="28"/>
        </w:rPr>
        <w:t xml:space="preserve"> Лянтор» (в ред. от 2</w:t>
      </w:r>
      <w:r w:rsidR="008A7F4D" w:rsidRPr="00AE55D4">
        <w:rPr>
          <w:sz w:val="28"/>
          <w:szCs w:val="28"/>
        </w:rPr>
        <w:t>8</w:t>
      </w:r>
      <w:r w:rsidR="009D3717" w:rsidRPr="00AE55D4">
        <w:rPr>
          <w:sz w:val="28"/>
          <w:szCs w:val="28"/>
        </w:rPr>
        <w:t>.0</w:t>
      </w:r>
      <w:r w:rsidR="008A7F4D" w:rsidRPr="00AE55D4">
        <w:rPr>
          <w:sz w:val="28"/>
          <w:szCs w:val="28"/>
        </w:rPr>
        <w:t>5</w:t>
      </w:r>
      <w:r w:rsidR="009D3717" w:rsidRPr="00AE55D4">
        <w:rPr>
          <w:sz w:val="28"/>
          <w:szCs w:val="28"/>
        </w:rPr>
        <w:t>.201</w:t>
      </w:r>
      <w:r w:rsidR="008A7F4D" w:rsidRPr="00AE55D4">
        <w:rPr>
          <w:sz w:val="28"/>
          <w:szCs w:val="28"/>
        </w:rPr>
        <w:t>5 № 129</w:t>
      </w:r>
      <w:r w:rsidR="009D3717" w:rsidRPr="00AE55D4">
        <w:rPr>
          <w:sz w:val="28"/>
          <w:szCs w:val="28"/>
        </w:rPr>
        <w:t>), а также</w:t>
      </w:r>
      <w:r w:rsidR="00A8300E" w:rsidRPr="00AE55D4">
        <w:rPr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7E3241" w:rsidRPr="00AE55D4">
        <w:rPr>
          <w:sz w:val="28"/>
          <w:szCs w:val="28"/>
        </w:rPr>
        <w:t>:</w:t>
      </w:r>
    </w:p>
    <w:p w:rsidR="007E3241" w:rsidRPr="00AE55D4" w:rsidRDefault="007E3241" w:rsidP="007E3241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AE55D4">
        <w:rPr>
          <w:sz w:val="28"/>
          <w:szCs w:val="28"/>
        </w:rPr>
        <w:t>Утвердить административный регламент предоставления муниципальной услуги «Пр</w:t>
      </w:r>
      <w:r w:rsidR="000A2279" w:rsidRPr="00AE55D4">
        <w:rPr>
          <w:sz w:val="28"/>
          <w:szCs w:val="28"/>
        </w:rPr>
        <w:t>ием заявлений, документов, а также постановка граждан на учет в качестве нуждающихся в жилых помещениях</w:t>
      </w:r>
      <w:r w:rsidRPr="00AE55D4">
        <w:rPr>
          <w:sz w:val="28"/>
          <w:szCs w:val="28"/>
        </w:rPr>
        <w:t>» согласно приложению</w:t>
      </w:r>
      <w:r w:rsidR="008A7F4D" w:rsidRPr="00AE55D4">
        <w:rPr>
          <w:sz w:val="28"/>
          <w:szCs w:val="28"/>
        </w:rPr>
        <w:t xml:space="preserve"> к настоящему постановлению</w:t>
      </w:r>
      <w:r w:rsidRPr="00AE55D4">
        <w:rPr>
          <w:sz w:val="28"/>
          <w:szCs w:val="28"/>
        </w:rPr>
        <w:t>.</w:t>
      </w:r>
    </w:p>
    <w:p w:rsidR="000203E5" w:rsidRPr="00AE55D4" w:rsidRDefault="000203E5" w:rsidP="007E3241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AE55D4">
        <w:rPr>
          <w:sz w:val="28"/>
          <w:szCs w:val="28"/>
        </w:rPr>
        <w:t>Признать утратившими силу постановления Администрации городского поселения Лянтор:</w:t>
      </w:r>
    </w:p>
    <w:p w:rsidR="000203E5" w:rsidRPr="00AE55D4" w:rsidRDefault="000203E5" w:rsidP="000203E5">
      <w:pPr>
        <w:pStyle w:val="ConsPlusNormal"/>
        <w:jc w:val="both"/>
        <w:rPr>
          <w:sz w:val="28"/>
          <w:szCs w:val="28"/>
        </w:rPr>
      </w:pPr>
      <w:r w:rsidRPr="00AE55D4">
        <w:rPr>
          <w:sz w:val="28"/>
          <w:szCs w:val="28"/>
        </w:rPr>
        <w:t>-  постановление Администрации городского поселения Лянтор от 09.01.2019 № 4 «О внесении изменений в постановление Администрации городского поселения Лянтор от 04.05.2017 № 519»;</w:t>
      </w:r>
    </w:p>
    <w:p w:rsidR="000203E5" w:rsidRPr="00AE55D4" w:rsidRDefault="000203E5" w:rsidP="000203E5">
      <w:pPr>
        <w:pStyle w:val="ConsPlusNormal"/>
        <w:jc w:val="both"/>
        <w:rPr>
          <w:sz w:val="28"/>
          <w:szCs w:val="28"/>
        </w:rPr>
      </w:pPr>
      <w:r w:rsidRPr="00AE55D4">
        <w:rPr>
          <w:sz w:val="28"/>
          <w:szCs w:val="28"/>
        </w:rPr>
        <w:t>- постановление Администрации городского поселения Лянтор от 20.06.2019 № 592 «О внесении изменений в постановление Администрации городского поселения Лянтор от 04.05.2017 № 519»;</w:t>
      </w:r>
    </w:p>
    <w:p w:rsidR="000203E5" w:rsidRPr="00AE55D4" w:rsidRDefault="000203E5" w:rsidP="000203E5">
      <w:pPr>
        <w:pStyle w:val="ConsPlusNormal"/>
        <w:ind w:left="142" w:firstLine="578"/>
        <w:jc w:val="both"/>
        <w:rPr>
          <w:sz w:val="28"/>
          <w:szCs w:val="28"/>
        </w:rPr>
      </w:pPr>
      <w:r w:rsidRPr="00AE55D4">
        <w:rPr>
          <w:sz w:val="28"/>
          <w:szCs w:val="28"/>
        </w:rPr>
        <w:t xml:space="preserve">- постановление Администрации городского поселения Лянтор от 30.12.2019 </w:t>
      </w:r>
      <w:r w:rsidRPr="00AE55D4">
        <w:rPr>
          <w:sz w:val="28"/>
          <w:szCs w:val="28"/>
        </w:rPr>
        <w:lastRenderedPageBreak/>
        <w:t>№ 1226 «О внесении изменений в постановление Администрации городского поселения Лянтор от 04.05.2017 № 519».</w:t>
      </w:r>
    </w:p>
    <w:p w:rsidR="00A67F4B" w:rsidRPr="00AE55D4" w:rsidRDefault="00EA63EF" w:rsidP="00EA63EF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AE55D4">
        <w:rPr>
          <w:sz w:val="28"/>
          <w:szCs w:val="28"/>
        </w:rPr>
        <w:t>Опубликовать настоящее постановление в газет</w:t>
      </w:r>
      <w:r w:rsidR="00A67F4B" w:rsidRPr="00AE55D4">
        <w:rPr>
          <w:sz w:val="28"/>
          <w:szCs w:val="28"/>
        </w:rPr>
        <w:t>е</w:t>
      </w:r>
      <w:r w:rsidRPr="00AE55D4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</w:t>
      </w:r>
      <w:r w:rsidR="00A67F4B" w:rsidRPr="00AE55D4">
        <w:rPr>
          <w:sz w:val="28"/>
          <w:szCs w:val="28"/>
        </w:rPr>
        <w:t>.</w:t>
      </w:r>
    </w:p>
    <w:p w:rsidR="00EA63EF" w:rsidRPr="00AE55D4" w:rsidRDefault="00A67F4B" w:rsidP="00EA63EF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AE55D4">
        <w:rPr>
          <w:sz w:val="28"/>
          <w:szCs w:val="28"/>
        </w:rPr>
        <w:t xml:space="preserve">Настоящее постановление вступает в силу после его </w:t>
      </w:r>
      <w:r w:rsidR="001B3182" w:rsidRPr="00AE55D4">
        <w:rPr>
          <w:sz w:val="28"/>
          <w:szCs w:val="28"/>
        </w:rPr>
        <w:t>обнародования</w:t>
      </w:r>
      <w:r w:rsidRPr="00AE55D4">
        <w:rPr>
          <w:sz w:val="28"/>
          <w:szCs w:val="28"/>
        </w:rPr>
        <w:t>.</w:t>
      </w:r>
      <w:r w:rsidR="00EA63EF" w:rsidRPr="00AE55D4">
        <w:rPr>
          <w:sz w:val="28"/>
          <w:szCs w:val="28"/>
        </w:rPr>
        <w:t xml:space="preserve"> </w:t>
      </w:r>
      <w:r w:rsidRPr="00AE55D4">
        <w:rPr>
          <w:sz w:val="28"/>
          <w:szCs w:val="28"/>
        </w:rPr>
        <w:t xml:space="preserve">         </w:t>
      </w:r>
    </w:p>
    <w:p w:rsidR="007E3241" w:rsidRPr="00AE55D4" w:rsidRDefault="00EA63EF" w:rsidP="00820D5B">
      <w:pPr>
        <w:numPr>
          <w:ilvl w:val="0"/>
          <w:numId w:val="8"/>
        </w:numPr>
        <w:ind w:left="1134" w:hanging="414"/>
        <w:jc w:val="both"/>
        <w:rPr>
          <w:sz w:val="28"/>
          <w:szCs w:val="28"/>
        </w:rPr>
      </w:pPr>
      <w:r w:rsidRPr="00AE55D4">
        <w:rPr>
          <w:sz w:val="28"/>
          <w:szCs w:val="28"/>
        </w:rPr>
        <w:t xml:space="preserve">Контроль за </w:t>
      </w:r>
      <w:r w:rsidR="00A67F4B" w:rsidRPr="00AE55D4">
        <w:rPr>
          <w:sz w:val="28"/>
          <w:szCs w:val="28"/>
        </w:rPr>
        <w:t>ис</w:t>
      </w:r>
      <w:r w:rsidRPr="00AE55D4">
        <w:rPr>
          <w:sz w:val="28"/>
          <w:szCs w:val="28"/>
        </w:rPr>
        <w:t xml:space="preserve">полнением </w:t>
      </w:r>
      <w:r w:rsidR="00A67F4B" w:rsidRPr="00AE55D4">
        <w:rPr>
          <w:sz w:val="28"/>
          <w:szCs w:val="28"/>
        </w:rPr>
        <w:t xml:space="preserve">настоящего </w:t>
      </w:r>
      <w:r w:rsidRPr="00AE55D4">
        <w:rPr>
          <w:sz w:val="28"/>
          <w:szCs w:val="28"/>
        </w:rPr>
        <w:t>постановления оставляю за собой.</w:t>
      </w:r>
    </w:p>
    <w:p w:rsidR="007E3241" w:rsidRPr="00AE55D4" w:rsidRDefault="007E3241" w:rsidP="007E3241">
      <w:pPr>
        <w:ind w:left="-720"/>
        <w:jc w:val="center"/>
        <w:rPr>
          <w:sz w:val="28"/>
          <w:szCs w:val="28"/>
        </w:rPr>
      </w:pPr>
    </w:p>
    <w:p w:rsidR="00A67F4B" w:rsidRPr="00AE55D4" w:rsidRDefault="00A67F4B" w:rsidP="007E3241">
      <w:pPr>
        <w:ind w:left="-720"/>
        <w:jc w:val="center"/>
        <w:rPr>
          <w:sz w:val="28"/>
          <w:szCs w:val="28"/>
        </w:rPr>
      </w:pPr>
    </w:p>
    <w:p w:rsidR="007E3241" w:rsidRPr="00AE55D4" w:rsidRDefault="007E3241" w:rsidP="007E3241">
      <w:pPr>
        <w:jc w:val="both"/>
        <w:rPr>
          <w:sz w:val="28"/>
          <w:szCs w:val="28"/>
        </w:rPr>
      </w:pPr>
      <w:r w:rsidRPr="00AE55D4">
        <w:rPr>
          <w:sz w:val="28"/>
          <w:szCs w:val="28"/>
        </w:rPr>
        <w:t>Глав</w:t>
      </w:r>
      <w:r w:rsidR="00A67F4B" w:rsidRPr="00AE55D4">
        <w:rPr>
          <w:sz w:val="28"/>
          <w:szCs w:val="28"/>
        </w:rPr>
        <w:t>а</w:t>
      </w:r>
      <w:r w:rsidRPr="00AE55D4">
        <w:rPr>
          <w:sz w:val="28"/>
          <w:szCs w:val="28"/>
        </w:rPr>
        <w:t xml:space="preserve"> город</w:t>
      </w:r>
      <w:r w:rsidR="00A67F4B" w:rsidRPr="00AE55D4">
        <w:rPr>
          <w:sz w:val="28"/>
          <w:szCs w:val="28"/>
        </w:rPr>
        <w:t>а</w:t>
      </w:r>
      <w:r w:rsidRPr="00AE55D4">
        <w:rPr>
          <w:sz w:val="28"/>
          <w:szCs w:val="28"/>
        </w:rPr>
        <w:t xml:space="preserve"> </w:t>
      </w:r>
      <w:r w:rsidR="00A67F4B" w:rsidRPr="00AE55D4">
        <w:rPr>
          <w:sz w:val="28"/>
          <w:szCs w:val="28"/>
        </w:rPr>
        <w:t xml:space="preserve">                                                                                         </w:t>
      </w:r>
      <w:r w:rsidR="00300152" w:rsidRPr="00AE55D4">
        <w:rPr>
          <w:sz w:val="28"/>
          <w:szCs w:val="28"/>
        </w:rPr>
        <w:t xml:space="preserve">          </w:t>
      </w:r>
      <w:r w:rsidR="00A67F4B" w:rsidRPr="00AE55D4">
        <w:rPr>
          <w:sz w:val="28"/>
          <w:szCs w:val="28"/>
        </w:rPr>
        <w:t xml:space="preserve"> С.А. Махиня</w:t>
      </w:r>
    </w:p>
    <w:p w:rsidR="007E3241" w:rsidRPr="00E620FA" w:rsidRDefault="007E3241" w:rsidP="007E3241">
      <w:pPr>
        <w:jc w:val="both"/>
        <w:rPr>
          <w:sz w:val="26"/>
          <w:szCs w:val="26"/>
        </w:rPr>
      </w:pPr>
    </w:p>
    <w:p w:rsidR="00680BC1" w:rsidRPr="0093208C" w:rsidRDefault="00680BC1" w:rsidP="007E3241">
      <w:pPr>
        <w:jc w:val="both"/>
        <w:rPr>
          <w:sz w:val="26"/>
          <w:szCs w:val="26"/>
        </w:rPr>
      </w:pPr>
    </w:p>
    <w:p w:rsidR="00820D5B" w:rsidRPr="0093208C" w:rsidRDefault="00820D5B" w:rsidP="007E3241">
      <w:pPr>
        <w:jc w:val="both"/>
        <w:rPr>
          <w:sz w:val="26"/>
          <w:szCs w:val="26"/>
        </w:rPr>
      </w:pPr>
    </w:p>
    <w:p w:rsidR="00820D5B" w:rsidRDefault="00820D5B" w:rsidP="007E3241">
      <w:pPr>
        <w:jc w:val="both"/>
        <w:rPr>
          <w:sz w:val="26"/>
          <w:szCs w:val="26"/>
        </w:rPr>
      </w:pPr>
    </w:p>
    <w:p w:rsidR="00B96F60" w:rsidRDefault="00B96F60" w:rsidP="007E3241">
      <w:pPr>
        <w:jc w:val="both"/>
        <w:rPr>
          <w:sz w:val="26"/>
          <w:szCs w:val="26"/>
        </w:rPr>
      </w:pPr>
    </w:p>
    <w:p w:rsidR="00B96F60" w:rsidRDefault="00B96F60" w:rsidP="007E3241">
      <w:pPr>
        <w:jc w:val="both"/>
        <w:rPr>
          <w:sz w:val="26"/>
          <w:szCs w:val="26"/>
        </w:rPr>
      </w:pPr>
    </w:p>
    <w:p w:rsidR="00B96F60" w:rsidRDefault="00B96F60" w:rsidP="007E3241">
      <w:pPr>
        <w:jc w:val="both"/>
        <w:rPr>
          <w:sz w:val="26"/>
          <w:szCs w:val="26"/>
        </w:rPr>
      </w:pPr>
    </w:p>
    <w:p w:rsidR="00B96F60" w:rsidRDefault="00B96F60" w:rsidP="007E3241">
      <w:pPr>
        <w:jc w:val="both"/>
        <w:rPr>
          <w:sz w:val="26"/>
          <w:szCs w:val="26"/>
        </w:rPr>
      </w:pPr>
    </w:p>
    <w:p w:rsidR="00B96F60" w:rsidRDefault="00B96F60" w:rsidP="007E3241">
      <w:pPr>
        <w:jc w:val="both"/>
        <w:rPr>
          <w:sz w:val="26"/>
          <w:szCs w:val="26"/>
        </w:rPr>
      </w:pPr>
    </w:p>
    <w:p w:rsidR="006D6694" w:rsidRDefault="006D6694" w:rsidP="009736AE">
      <w:pPr>
        <w:ind w:left="360"/>
        <w:jc w:val="both"/>
        <w:rPr>
          <w:sz w:val="28"/>
          <w:szCs w:val="28"/>
        </w:rPr>
      </w:pPr>
    </w:p>
    <w:p w:rsidR="007E2ABE" w:rsidRDefault="007E2ABE" w:rsidP="009736AE">
      <w:pPr>
        <w:ind w:left="360"/>
        <w:jc w:val="both"/>
        <w:rPr>
          <w:sz w:val="28"/>
          <w:szCs w:val="28"/>
        </w:rPr>
      </w:pPr>
    </w:p>
    <w:p w:rsidR="007E2ABE" w:rsidRDefault="007E2ABE" w:rsidP="009736AE">
      <w:pPr>
        <w:ind w:left="360"/>
        <w:jc w:val="both"/>
        <w:rPr>
          <w:sz w:val="28"/>
          <w:szCs w:val="28"/>
        </w:rPr>
      </w:pPr>
    </w:p>
    <w:p w:rsidR="007E2ABE" w:rsidRDefault="007E2ABE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Default="00AE55D4" w:rsidP="009736AE">
      <w:pPr>
        <w:ind w:left="360"/>
        <w:jc w:val="both"/>
        <w:rPr>
          <w:sz w:val="28"/>
          <w:szCs w:val="28"/>
        </w:rPr>
      </w:pPr>
    </w:p>
    <w:p w:rsidR="00AE55D4" w:rsidRPr="009736AE" w:rsidRDefault="00AE55D4" w:rsidP="009736AE">
      <w:pPr>
        <w:ind w:left="360"/>
        <w:jc w:val="both"/>
        <w:rPr>
          <w:sz w:val="28"/>
          <w:szCs w:val="28"/>
        </w:rPr>
      </w:pPr>
    </w:p>
    <w:p w:rsidR="007E2ABE" w:rsidRDefault="00BF5BE2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  <w:r w:rsidRPr="003A65C1">
        <w:rPr>
          <w:sz w:val="26"/>
          <w:szCs w:val="26"/>
        </w:rPr>
        <w:lastRenderedPageBreak/>
        <w:t xml:space="preserve">Приложение к </w:t>
      </w:r>
      <w:r w:rsidR="00F33BC4" w:rsidRPr="003A65C1">
        <w:rPr>
          <w:sz w:val="26"/>
          <w:szCs w:val="26"/>
        </w:rPr>
        <w:t>п</w:t>
      </w:r>
      <w:r w:rsidRPr="003A65C1">
        <w:rPr>
          <w:sz w:val="26"/>
          <w:szCs w:val="26"/>
        </w:rPr>
        <w:t xml:space="preserve">остановлению Администрации городского поселения </w:t>
      </w:r>
      <w:r w:rsidR="00051463" w:rsidRPr="003A65C1">
        <w:rPr>
          <w:sz w:val="26"/>
          <w:szCs w:val="26"/>
        </w:rPr>
        <w:t>Лянтор</w:t>
      </w:r>
      <w:r w:rsidRPr="003A65C1">
        <w:rPr>
          <w:sz w:val="26"/>
          <w:szCs w:val="26"/>
        </w:rPr>
        <w:t xml:space="preserve"> </w:t>
      </w:r>
    </w:p>
    <w:p w:rsidR="00BF5BE2" w:rsidRPr="003A65C1" w:rsidRDefault="00BF5BE2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  <w:r w:rsidRPr="003A65C1">
        <w:rPr>
          <w:sz w:val="26"/>
          <w:szCs w:val="26"/>
        </w:rPr>
        <w:t>от «</w:t>
      </w:r>
      <w:r w:rsidR="00430B9B">
        <w:rPr>
          <w:sz w:val="26"/>
          <w:szCs w:val="26"/>
        </w:rPr>
        <w:t>30</w:t>
      </w:r>
      <w:r w:rsidRPr="003A65C1">
        <w:rPr>
          <w:sz w:val="26"/>
          <w:szCs w:val="26"/>
        </w:rPr>
        <w:t>»</w:t>
      </w:r>
      <w:r w:rsidR="00AE55D4">
        <w:rPr>
          <w:sz w:val="26"/>
          <w:szCs w:val="26"/>
        </w:rPr>
        <w:t xml:space="preserve"> </w:t>
      </w:r>
      <w:r w:rsidR="00430B9B">
        <w:rPr>
          <w:sz w:val="26"/>
          <w:szCs w:val="26"/>
        </w:rPr>
        <w:t>июля</w:t>
      </w:r>
      <w:r w:rsidR="007E2ABE">
        <w:rPr>
          <w:sz w:val="26"/>
          <w:szCs w:val="26"/>
        </w:rPr>
        <w:t xml:space="preserve"> </w:t>
      </w:r>
      <w:r w:rsidRPr="003A65C1">
        <w:rPr>
          <w:sz w:val="26"/>
          <w:szCs w:val="26"/>
        </w:rPr>
        <w:t>20</w:t>
      </w:r>
      <w:r w:rsidR="00560FD8" w:rsidRPr="003A65C1">
        <w:rPr>
          <w:sz w:val="26"/>
          <w:szCs w:val="26"/>
        </w:rPr>
        <w:t>20</w:t>
      </w:r>
      <w:r w:rsidRPr="003A65C1">
        <w:rPr>
          <w:sz w:val="26"/>
          <w:szCs w:val="26"/>
        </w:rPr>
        <w:t xml:space="preserve"> г</w:t>
      </w:r>
      <w:r w:rsidR="007E2ABE">
        <w:rPr>
          <w:sz w:val="26"/>
          <w:szCs w:val="26"/>
        </w:rPr>
        <w:t>ода</w:t>
      </w:r>
      <w:r w:rsidRPr="003A65C1">
        <w:rPr>
          <w:sz w:val="26"/>
          <w:szCs w:val="26"/>
        </w:rPr>
        <w:t xml:space="preserve"> № </w:t>
      </w:r>
      <w:r w:rsidR="00430B9B">
        <w:rPr>
          <w:sz w:val="26"/>
          <w:szCs w:val="26"/>
        </w:rPr>
        <w:t>639</w:t>
      </w:r>
      <w:bookmarkStart w:id="0" w:name="_GoBack"/>
      <w:bookmarkEnd w:id="0"/>
    </w:p>
    <w:p w:rsidR="00BF5BE2" w:rsidRPr="009736AE" w:rsidRDefault="00BF5BE2" w:rsidP="00BF5BE2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2F0EB7" w:rsidRPr="00262E0E" w:rsidRDefault="002F0EB7">
      <w:pPr>
        <w:pStyle w:val="ac"/>
        <w:rPr>
          <w:b w:val="0"/>
          <w:sz w:val="28"/>
          <w:szCs w:val="28"/>
        </w:rPr>
      </w:pPr>
      <w:r w:rsidRPr="00262E0E">
        <w:rPr>
          <w:b w:val="0"/>
          <w:sz w:val="28"/>
          <w:szCs w:val="28"/>
        </w:rPr>
        <w:t>АДМИНИСТРАТИВНЫЙ РЕГЛАМЕНТ</w:t>
      </w:r>
    </w:p>
    <w:p w:rsidR="002F0EB7" w:rsidRPr="00C904B7" w:rsidRDefault="002F0EB7">
      <w:pPr>
        <w:jc w:val="center"/>
        <w:rPr>
          <w:bCs/>
          <w:sz w:val="26"/>
          <w:szCs w:val="26"/>
        </w:rPr>
      </w:pPr>
      <w:r w:rsidRPr="00C904B7">
        <w:rPr>
          <w:bCs/>
          <w:sz w:val="26"/>
          <w:szCs w:val="26"/>
        </w:rPr>
        <w:t>предоставлени</w:t>
      </w:r>
      <w:r w:rsidR="00EA63EF" w:rsidRPr="00C904B7">
        <w:rPr>
          <w:bCs/>
          <w:sz w:val="26"/>
          <w:szCs w:val="26"/>
        </w:rPr>
        <w:t>я</w:t>
      </w:r>
      <w:r w:rsidRPr="00C904B7">
        <w:rPr>
          <w:bCs/>
          <w:sz w:val="26"/>
          <w:szCs w:val="26"/>
        </w:rPr>
        <w:t xml:space="preserve"> муниципальной услуги </w:t>
      </w:r>
    </w:p>
    <w:p w:rsidR="002F0EB7" w:rsidRPr="00C904B7" w:rsidRDefault="002F0EB7" w:rsidP="00EA63EF">
      <w:pPr>
        <w:jc w:val="center"/>
        <w:rPr>
          <w:bCs/>
          <w:sz w:val="26"/>
          <w:szCs w:val="26"/>
        </w:rPr>
      </w:pPr>
      <w:r w:rsidRPr="00C904B7">
        <w:rPr>
          <w:bCs/>
          <w:sz w:val="26"/>
          <w:szCs w:val="26"/>
        </w:rPr>
        <w:t>«При</w:t>
      </w:r>
      <w:r w:rsidR="000A2279" w:rsidRPr="00C904B7">
        <w:rPr>
          <w:bCs/>
          <w:sz w:val="26"/>
          <w:szCs w:val="26"/>
        </w:rPr>
        <w:t>ем заявлений, документов, а также постановка граждан на учет в качестве нуждающихся в жилых помещениях</w:t>
      </w:r>
      <w:r w:rsidRPr="00C904B7">
        <w:rPr>
          <w:bCs/>
          <w:sz w:val="26"/>
          <w:szCs w:val="26"/>
        </w:rPr>
        <w:t>»</w:t>
      </w:r>
    </w:p>
    <w:p w:rsidR="002F0EB7" w:rsidRPr="00C904B7" w:rsidRDefault="002F0EB7">
      <w:pPr>
        <w:jc w:val="center"/>
        <w:rPr>
          <w:bCs/>
          <w:sz w:val="26"/>
          <w:szCs w:val="26"/>
        </w:rPr>
      </w:pPr>
    </w:p>
    <w:p w:rsidR="009736AE" w:rsidRPr="00302802" w:rsidRDefault="00056857" w:rsidP="00262E0E">
      <w:pPr>
        <w:jc w:val="center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>1</w:t>
      </w:r>
      <w:r w:rsidR="002F0EB7" w:rsidRPr="00262E0E">
        <w:rPr>
          <w:bCs/>
          <w:sz w:val="26"/>
          <w:szCs w:val="26"/>
        </w:rPr>
        <w:t>.Общие положения</w:t>
      </w:r>
    </w:p>
    <w:p w:rsidR="004057F8" w:rsidRPr="00262E0E" w:rsidRDefault="00560FD8" w:rsidP="00262E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 xml:space="preserve">1.1. Административный регламент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– административный регламент, услуга), устанавливает сроки и последовательность административных процедур и административных действий </w:t>
      </w:r>
      <w:r w:rsidRPr="00262E0E">
        <w:rPr>
          <w:sz w:val="26"/>
          <w:szCs w:val="26"/>
        </w:rPr>
        <w:t>Администрации городского поселения Лянтор</w:t>
      </w:r>
      <w:r w:rsidRPr="00262E0E">
        <w:rPr>
          <w:bCs/>
          <w:sz w:val="26"/>
          <w:szCs w:val="26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r w:rsidRPr="00262E0E">
        <w:rPr>
          <w:sz w:val="26"/>
          <w:szCs w:val="26"/>
        </w:rPr>
        <w:t xml:space="preserve"> </w:t>
      </w:r>
    </w:p>
    <w:p w:rsidR="00560FD8" w:rsidRPr="00262E0E" w:rsidRDefault="00560FD8" w:rsidP="00746FFA">
      <w:pPr>
        <w:pStyle w:val="aa"/>
        <w:ind w:firstLine="0"/>
        <w:rPr>
          <w:sz w:val="26"/>
          <w:szCs w:val="26"/>
        </w:rPr>
      </w:pPr>
      <w:r w:rsidRPr="00262E0E">
        <w:rPr>
          <w:sz w:val="26"/>
          <w:szCs w:val="26"/>
        </w:rPr>
        <w:t xml:space="preserve">      </w:t>
      </w:r>
      <w:r w:rsidR="004057F8" w:rsidRPr="00262E0E">
        <w:rPr>
          <w:sz w:val="26"/>
          <w:szCs w:val="26"/>
        </w:rPr>
        <w:t>1.2.</w:t>
      </w:r>
      <w:r w:rsidR="00746FFA" w:rsidRPr="00262E0E">
        <w:rPr>
          <w:sz w:val="26"/>
          <w:szCs w:val="26"/>
        </w:rPr>
        <w:t xml:space="preserve"> </w:t>
      </w:r>
      <w:r w:rsidRPr="00262E0E">
        <w:rPr>
          <w:sz w:val="26"/>
          <w:szCs w:val="26"/>
        </w:rPr>
        <w:t xml:space="preserve">Заявителями на получение муниципальной услуги являются: </w:t>
      </w:r>
    </w:p>
    <w:p w:rsidR="00560FD8" w:rsidRPr="00262E0E" w:rsidRDefault="00746FFA" w:rsidP="00560F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2E0E">
        <w:rPr>
          <w:sz w:val="26"/>
          <w:szCs w:val="26"/>
        </w:rPr>
        <w:t xml:space="preserve">- </w:t>
      </w:r>
      <w:r w:rsidR="00560FD8" w:rsidRPr="00262E0E">
        <w:rPr>
          <w:sz w:val="26"/>
          <w:szCs w:val="26"/>
        </w:rPr>
        <w:t xml:space="preserve">малоимущие граждане, признанные нуждающимися в жилых помещениях, предоставляемых по договорам социального найма из муниципального жилищного фонда городского поселения Лянтор, по основаниям, установленным </w:t>
      </w:r>
      <w:hyperlink r:id="rId10" w:history="1">
        <w:r w:rsidR="00560FD8" w:rsidRPr="00262E0E">
          <w:rPr>
            <w:sz w:val="26"/>
            <w:szCs w:val="26"/>
          </w:rPr>
          <w:t>статьей 51</w:t>
        </w:r>
      </w:hyperlink>
      <w:r w:rsidR="00560FD8" w:rsidRPr="00262E0E">
        <w:rPr>
          <w:sz w:val="26"/>
          <w:szCs w:val="26"/>
        </w:rPr>
        <w:t xml:space="preserve"> Жилищного кодекса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560FD8" w:rsidRPr="00262E0E" w:rsidRDefault="00746FFA" w:rsidP="00560FD8">
      <w:pPr>
        <w:autoSpaceDE w:val="0"/>
        <w:autoSpaceDN w:val="0"/>
        <w:adjustRightInd w:val="0"/>
        <w:ind w:firstLine="709"/>
        <w:jc w:val="both"/>
        <w:outlineLvl w:val="1"/>
        <w:rPr>
          <w:i/>
          <w:color w:val="FF0000"/>
          <w:sz w:val="26"/>
          <w:szCs w:val="26"/>
        </w:rPr>
      </w:pPr>
      <w:r w:rsidRPr="00262E0E">
        <w:rPr>
          <w:sz w:val="26"/>
          <w:szCs w:val="26"/>
        </w:rPr>
        <w:t xml:space="preserve">- </w:t>
      </w:r>
      <w:r w:rsidR="00560FD8" w:rsidRPr="00262E0E">
        <w:rPr>
          <w:sz w:val="26"/>
          <w:szCs w:val="26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</w:t>
      </w:r>
      <w:r w:rsidRPr="00262E0E">
        <w:rPr>
          <w:sz w:val="26"/>
          <w:szCs w:val="26"/>
        </w:rPr>
        <w:t xml:space="preserve">м или законом Ханты-Мансийского </w:t>
      </w:r>
      <w:r w:rsidR="00560FD8" w:rsidRPr="00262E0E">
        <w:rPr>
          <w:sz w:val="26"/>
          <w:szCs w:val="26"/>
        </w:rPr>
        <w:t>а</w:t>
      </w:r>
      <w:r w:rsidRPr="00262E0E">
        <w:rPr>
          <w:sz w:val="26"/>
          <w:szCs w:val="26"/>
        </w:rPr>
        <w:t xml:space="preserve">втономного </w:t>
      </w:r>
      <w:r w:rsidR="00560FD8" w:rsidRPr="00262E0E">
        <w:rPr>
          <w:sz w:val="26"/>
          <w:szCs w:val="26"/>
        </w:rPr>
        <w:t>округа – Югры.</w:t>
      </w:r>
    </w:p>
    <w:p w:rsidR="004057F8" w:rsidRPr="00CC1545" w:rsidRDefault="00560FD8" w:rsidP="00262E0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1545">
        <w:rPr>
          <w:rFonts w:eastAsia="Calibri"/>
          <w:sz w:val="26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</w:t>
      </w:r>
      <w:r w:rsidR="00300152">
        <w:rPr>
          <w:rFonts w:eastAsia="Calibri"/>
          <w:sz w:val="26"/>
          <w:szCs w:val="26"/>
          <w:lang w:eastAsia="en-US"/>
        </w:rPr>
        <w:t>тели, действующие в силу закона</w:t>
      </w:r>
      <w:r w:rsidRPr="00CC1545">
        <w:rPr>
          <w:rFonts w:eastAsia="Calibri"/>
          <w:sz w:val="26"/>
          <w:szCs w:val="26"/>
          <w:lang w:eastAsia="en-US"/>
        </w:rPr>
        <w:t xml:space="preserve"> или нотариально удостоверенной доверенности.</w:t>
      </w:r>
    </w:p>
    <w:p w:rsidR="00262E0E" w:rsidRPr="00BA3DFD" w:rsidRDefault="00B52F85" w:rsidP="00B52F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1" w:name="_Hlk536118452"/>
      <w:r w:rsidRPr="001E33FC">
        <w:rPr>
          <w:rFonts w:eastAsia="Calibri"/>
          <w:sz w:val="26"/>
          <w:szCs w:val="26"/>
          <w:lang w:eastAsia="en-US"/>
        </w:rPr>
        <w:t xml:space="preserve">      </w:t>
      </w:r>
      <w:r w:rsidR="00262E0E" w:rsidRPr="00BA3DFD">
        <w:rPr>
          <w:rFonts w:eastAsia="Calibri"/>
          <w:sz w:val="26"/>
          <w:szCs w:val="26"/>
          <w:lang w:eastAsia="en-US"/>
        </w:rPr>
        <w:t>1.</w:t>
      </w:r>
      <w:r w:rsidR="00262E0E">
        <w:rPr>
          <w:rFonts w:eastAsia="Calibri"/>
          <w:sz w:val="26"/>
          <w:szCs w:val="26"/>
          <w:lang w:eastAsia="en-US"/>
        </w:rPr>
        <w:t>3</w:t>
      </w:r>
      <w:r w:rsidR="00262E0E" w:rsidRPr="00BA3DFD">
        <w:rPr>
          <w:rFonts w:eastAsia="Calibri"/>
          <w:sz w:val="26"/>
          <w:szCs w:val="26"/>
          <w:lang w:eastAsia="en-US"/>
        </w:rPr>
        <w:t>. Информирование по вопросам предоставления муниципальной услуги, в том числе  о сроках и порядке ее предоставления, осуществляется специалистами жилищного отдела уполномоченного органа (далее – жилищный отдел) в следующих формах (по выбору заявителя):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ab/>
        <w:t>в устной форме (при личном обращении и по телефону);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r w:rsidRPr="00BA3DFD">
        <w:rPr>
          <w:sz w:val="26"/>
          <w:szCs w:val="26"/>
        </w:rPr>
        <w:t>www.admLyantor.ru</w:t>
      </w:r>
      <w:r w:rsidRPr="00BA3DFD">
        <w:rPr>
          <w:b/>
          <w:i/>
          <w:sz w:val="26"/>
          <w:szCs w:val="26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1" w:history="1">
        <w:r w:rsidRPr="00BA3DFD">
          <w:rPr>
            <w:rFonts w:eastAsia="Calibri"/>
            <w:sz w:val="26"/>
            <w:szCs w:val="26"/>
            <w:lang w:eastAsia="en-US"/>
          </w:rPr>
          <w:t>www.gosuslugi.ru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</w:t>
      </w:r>
      <w:r w:rsidRPr="00BA3DFD">
        <w:rPr>
          <w:rFonts w:eastAsia="Calibri"/>
          <w:sz w:val="26"/>
          <w:szCs w:val="26"/>
          <w:lang w:eastAsia="en-US"/>
        </w:rPr>
        <w:lastRenderedPageBreak/>
        <w:t xml:space="preserve">государственных и муниципальных услуг (функций) Ханты-Мансийского автономного округа – Югры» </w:t>
      </w:r>
      <w:hyperlink r:id="rId12" w:history="1">
        <w:r w:rsidRPr="00BA3DFD">
          <w:rPr>
            <w:rFonts w:eastAsia="Calibri"/>
            <w:sz w:val="26"/>
            <w:szCs w:val="26"/>
            <w:lang w:eastAsia="en-US"/>
          </w:rPr>
          <w:t>http://86.gosuslugi.ru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региональный портал).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о ходе предоставления муниципальной услуги осуществляется специалистами жилищного отдела в следующих формах (по выбору заявителя):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BA3DFD">
        <w:rPr>
          <w:sz w:val="26"/>
          <w:szCs w:val="26"/>
        </w:rPr>
        <w:t xml:space="preserve">жилищного отдела в часы приема </w:t>
      </w:r>
      <w:r w:rsidRPr="00BA3DFD">
        <w:rPr>
          <w:rFonts w:eastAsia="Calibri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общении с заявителями (по телефону или лично) специалист </w:t>
      </w:r>
      <w:r w:rsidRPr="00BA3DFD">
        <w:rPr>
          <w:sz w:val="26"/>
          <w:szCs w:val="26"/>
        </w:rPr>
        <w:t xml:space="preserve">жилищного отдела </w:t>
      </w:r>
      <w:r w:rsidRPr="00BA3DFD">
        <w:rPr>
          <w:rFonts w:eastAsia="Calibri"/>
          <w:sz w:val="26"/>
          <w:szCs w:val="26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В случае если для подготовки ответа требуется продолжительное время, специалист </w:t>
      </w:r>
      <w:r w:rsidRPr="00BA3DFD">
        <w:rPr>
          <w:sz w:val="26"/>
          <w:szCs w:val="26"/>
        </w:rPr>
        <w:t>жилищного отдела</w:t>
      </w:r>
      <w:r w:rsidRPr="00BA3DFD">
        <w:rPr>
          <w:rFonts w:eastAsia="Calibri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A3DFD">
        <w:rPr>
          <w:sz w:val="26"/>
          <w:szCs w:val="26"/>
        </w:rPr>
        <w:t xml:space="preserve">уполномоченный орган </w:t>
      </w:r>
      <w:r w:rsidRPr="00BA3DFD">
        <w:rPr>
          <w:rFonts w:eastAsia="Calibri"/>
          <w:sz w:val="26"/>
          <w:szCs w:val="26"/>
          <w:lang w:eastAsia="en-US"/>
        </w:rPr>
        <w:t xml:space="preserve">письменное обращение о предоставлении </w:t>
      </w:r>
      <w:r w:rsidRPr="00BA3DFD">
        <w:rPr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A3DFD">
        <w:rPr>
          <w:rFonts w:eastAsia="Calibri"/>
          <w:sz w:val="26"/>
          <w:szCs w:val="26"/>
          <w:lang w:eastAsia="en-US"/>
        </w:rPr>
        <w:t>либо назначить другое удобное для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заявителя время для устного информирования.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</w:t>
      </w:r>
      <w:r>
        <w:rPr>
          <w:rFonts w:eastAsia="Calibri"/>
          <w:sz w:val="26"/>
          <w:szCs w:val="26"/>
        </w:rPr>
        <w:t>омента регистрации обращения в у</w:t>
      </w:r>
      <w:r w:rsidRPr="00BA3DFD">
        <w:rPr>
          <w:rFonts w:eastAsia="Calibri"/>
          <w:sz w:val="26"/>
          <w:szCs w:val="26"/>
        </w:rPr>
        <w:t>полномоченном органе.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1.5. Для получения информации по вопросам предоставления муниципальной услуги </w:t>
      </w:r>
      <w:r w:rsidRPr="00BA3DFD">
        <w:rPr>
          <w:sz w:val="26"/>
          <w:szCs w:val="26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1.3 административного регламента.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</w:t>
      </w:r>
      <w:r w:rsidRPr="00BA3DFD">
        <w:rPr>
          <w:sz w:val="26"/>
          <w:szCs w:val="26"/>
        </w:rPr>
        <w:lastRenderedPageBreak/>
        <w:t>на федеральном и региональном порталах, официальном сайте уполномоченного органа, предоставляется заявителю бесплатно.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62E0E" w:rsidRPr="00BA3DFD" w:rsidRDefault="00262E0E" w:rsidP="00262E0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1.6.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62E0E" w:rsidRDefault="00262E0E" w:rsidP="00262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</w:t>
      </w:r>
      <w:hyperlink r:id="rId13" w:history="1">
        <w:r w:rsidRPr="00BA3DFD">
          <w:rPr>
            <w:sz w:val="26"/>
            <w:szCs w:val="26"/>
            <w:u w:val="single"/>
            <w:lang w:val="en-US"/>
          </w:rPr>
          <w:t>www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mfc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admhmao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ru</w:t>
        </w:r>
      </w:hyperlink>
      <w:r w:rsidRPr="00BA3DFD">
        <w:rPr>
          <w:sz w:val="26"/>
          <w:szCs w:val="26"/>
        </w:rPr>
        <w:t>, а также может быть получена по телефону регионального контакт-центра: 8-800-101-000-1 (в том числе по вопросам предоставления  муниципальной услуги).</w:t>
      </w:r>
      <w:r>
        <w:rPr>
          <w:sz w:val="26"/>
          <w:szCs w:val="26"/>
        </w:rPr>
        <w:t xml:space="preserve"> </w:t>
      </w:r>
    </w:p>
    <w:p w:rsidR="00262E0E" w:rsidRDefault="00262E0E" w:rsidP="00262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Способы получения информации заявителями о местах нахождения и графиках работы органов государственной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262E0E" w:rsidRDefault="008E7146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rFonts w:eastAsia="Calibri"/>
          <w:sz w:val="26"/>
          <w:szCs w:val="26"/>
          <w:lang w:eastAsia="en-US"/>
        </w:rPr>
        <w:t>-</w:t>
      </w:r>
      <w:r w:rsidR="00262E0E">
        <w:rPr>
          <w:rFonts w:eastAsia="Calibri"/>
          <w:sz w:val="26"/>
          <w:szCs w:val="26"/>
          <w:lang w:eastAsia="en-US"/>
        </w:rPr>
        <w:t xml:space="preserve"> управление Федеральной службы государственной регистрации, кадастра и картографии по Ханты – Мансийскому автономному округу – Югре (далее –</w:t>
      </w:r>
      <w:r w:rsidR="001E33FC" w:rsidRPr="001E33FC">
        <w:rPr>
          <w:rFonts w:eastAsia="Calibri"/>
          <w:sz w:val="26"/>
          <w:szCs w:val="26"/>
          <w:lang w:eastAsia="en-US"/>
        </w:rPr>
        <w:t xml:space="preserve"> </w:t>
      </w:r>
      <w:r w:rsidR="00262E0E">
        <w:rPr>
          <w:rFonts w:eastAsia="Calibri"/>
          <w:sz w:val="26"/>
          <w:szCs w:val="26"/>
          <w:lang w:eastAsia="en-US"/>
        </w:rPr>
        <w:t>управление Росреестра), адрес официального сайта:</w:t>
      </w:r>
      <w:r w:rsidR="00262E0E">
        <w:rPr>
          <w:rFonts w:eastAsia="Calibri"/>
          <w:sz w:val="26"/>
          <w:szCs w:val="26"/>
          <w:lang w:val="en-US" w:eastAsia="en-US"/>
        </w:rPr>
        <w:t>https</w:t>
      </w:r>
      <w:r w:rsidR="00262E0E">
        <w:rPr>
          <w:rFonts w:eastAsia="Calibri"/>
          <w:sz w:val="26"/>
          <w:szCs w:val="26"/>
          <w:lang w:eastAsia="en-US"/>
        </w:rPr>
        <w:t>:</w:t>
      </w:r>
      <w:r w:rsidR="00262E0E" w:rsidRPr="00A31266">
        <w:rPr>
          <w:rFonts w:eastAsia="Calibri"/>
          <w:sz w:val="26"/>
          <w:szCs w:val="26"/>
          <w:lang w:eastAsia="en-US"/>
        </w:rPr>
        <w:t>//</w:t>
      </w:r>
      <w:r w:rsidR="00262E0E">
        <w:rPr>
          <w:rFonts w:eastAsia="Calibri"/>
          <w:sz w:val="26"/>
          <w:szCs w:val="26"/>
          <w:lang w:val="en-US" w:eastAsia="en-US"/>
        </w:rPr>
        <w:t>rosreestr</w:t>
      </w:r>
      <w:r w:rsidR="00262E0E" w:rsidRPr="00A31266">
        <w:rPr>
          <w:rFonts w:eastAsia="Calibri"/>
          <w:sz w:val="26"/>
          <w:szCs w:val="26"/>
          <w:lang w:eastAsia="en-US"/>
        </w:rPr>
        <w:t>.</w:t>
      </w:r>
      <w:r w:rsidR="00262E0E">
        <w:rPr>
          <w:rFonts w:eastAsia="Calibri"/>
          <w:sz w:val="26"/>
          <w:szCs w:val="26"/>
          <w:lang w:val="en-US" w:eastAsia="en-US"/>
        </w:rPr>
        <w:t>ru</w:t>
      </w:r>
      <w:r w:rsidR="00262E0E">
        <w:rPr>
          <w:rFonts w:eastAsia="Calibri"/>
          <w:sz w:val="26"/>
          <w:szCs w:val="26"/>
          <w:lang w:eastAsia="en-US"/>
        </w:rPr>
        <w:t>;</w:t>
      </w:r>
    </w:p>
    <w:p w:rsidR="00262E0E" w:rsidRDefault="008E7146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rFonts w:eastAsia="Calibri"/>
          <w:sz w:val="26"/>
          <w:szCs w:val="26"/>
          <w:lang w:eastAsia="en-US"/>
        </w:rPr>
        <w:t>-</w:t>
      </w:r>
      <w:r w:rsidR="00262E0E">
        <w:rPr>
          <w:rFonts w:eastAsia="Calibri"/>
          <w:sz w:val="26"/>
          <w:szCs w:val="26"/>
          <w:lang w:eastAsia="en-US"/>
        </w:rPr>
        <w:t xml:space="preserve"> филиал федеральной кадастровой палаты федеральной службы государственной регистрации, кадастра и картографии по Уральскому федеральному округу (далее</w:t>
      </w:r>
      <w:r w:rsidR="001E33FC" w:rsidRPr="001E33FC">
        <w:rPr>
          <w:rFonts w:eastAsia="Calibri"/>
          <w:sz w:val="26"/>
          <w:szCs w:val="26"/>
          <w:lang w:eastAsia="en-US"/>
        </w:rPr>
        <w:t xml:space="preserve"> </w:t>
      </w:r>
      <w:r w:rsidR="00262E0E">
        <w:rPr>
          <w:rFonts w:eastAsia="Calibri"/>
          <w:sz w:val="26"/>
          <w:szCs w:val="26"/>
          <w:lang w:eastAsia="en-US"/>
        </w:rPr>
        <w:t>- кадастровая палата), адрес официального сайта:</w:t>
      </w:r>
      <w:r w:rsidR="00262E0E">
        <w:rPr>
          <w:rFonts w:eastAsia="Calibri"/>
          <w:sz w:val="26"/>
          <w:szCs w:val="26"/>
          <w:lang w:val="en-US" w:eastAsia="en-US"/>
        </w:rPr>
        <w:t>www</w:t>
      </w:r>
      <w:r w:rsidR="00262E0E" w:rsidRPr="00A31266">
        <w:rPr>
          <w:rFonts w:eastAsia="Calibri"/>
          <w:sz w:val="26"/>
          <w:szCs w:val="26"/>
          <w:lang w:eastAsia="en-US"/>
        </w:rPr>
        <w:t>.</w:t>
      </w:r>
      <w:r w:rsidR="00262E0E">
        <w:rPr>
          <w:rFonts w:eastAsia="Calibri"/>
          <w:sz w:val="26"/>
          <w:szCs w:val="26"/>
          <w:lang w:val="en-US" w:eastAsia="en-US"/>
        </w:rPr>
        <w:t>kadastr</w:t>
      </w:r>
      <w:r w:rsidR="00262E0E" w:rsidRPr="00A31266">
        <w:rPr>
          <w:rFonts w:eastAsia="Calibri"/>
          <w:sz w:val="26"/>
          <w:szCs w:val="26"/>
          <w:lang w:eastAsia="en-US"/>
        </w:rPr>
        <w:t>.</w:t>
      </w:r>
      <w:r w:rsidR="00262E0E">
        <w:rPr>
          <w:rFonts w:eastAsia="Calibri"/>
          <w:sz w:val="26"/>
          <w:szCs w:val="26"/>
          <w:lang w:val="en-US" w:eastAsia="en-US"/>
        </w:rPr>
        <w:t>ru</w:t>
      </w:r>
      <w:r w:rsidR="00262E0E">
        <w:rPr>
          <w:rFonts w:eastAsia="Calibri"/>
          <w:sz w:val="26"/>
          <w:szCs w:val="26"/>
          <w:lang w:eastAsia="en-US"/>
        </w:rPr>
        <w:t>;</w:t>
      </w:r>
    </w:p>
    <w:p w:rsidR="008E7146" w:rsidRPr="001E33FC" w:rsidRDefault="008E7146" w:rsidP="008E714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rFonts w:eastAsia="Calibri"/>
          <w:sz w:val="26"/>
          <w:szCs w:val="26"/>
          <w:lang w:eastAsia="en-US"/>
        </w:rPr>
        <w:t>-</w:t>
      </w:r>
      <w:r w:rsidR="00262E0E">
        <w:rPr>
          <w:rFonts w:eastAsia="Calibri"/>
          <w:sz w:val="26"/>
          <w:szCs w:val="26"/>
          <w:lang w:eastAsia="en-US"/>
        </w:rPr>
        <w:t xml:space="preserve"> отдел по вопросам миграции ОМВД России по Сургутскому району (далее</w:t>
      </w:r>
      <w:r w:rsidR="001E33FC" w:rsidRPr="001E33FC">
        <w:rPr>
          <w:rFonts w:eastAsia="Calibri"/>
          <w:sz w:val="26"/>
          <w:szCs w:val="26"/>
          <w:lang w:eastAsia="en-US"/>
        </w:rPr>
        <w:t xml:space="preserve"> </w:t>
      </w:r>
      <w:r w:rsidR="00262E0E">
        <w:rPr>
          <w:rFonts w:eastAsia="Calibri"/>
          <w:sz w:val="26"/>
          <w:szCs w:val="26"/>
          <w:lang w:eastAsia="en-US"/>
        </w:rPr>
        <w:t xml:space="preserve">- отдел по вопросам миграции), адрес официального сайта: </w:t>
      </w:r>
      <w:hyperlink r:id="rId14" w:history="1">
        <w:r w:rsidRPr="006207F3">
          <w:rPr>
            <w:rStyle w:val="a5"/>
            <w:rFonts w:eastAsia="Calibri"/>
            <w:sz w:val="26"/>
            <w:szCs w:val="26"/>
            <w:lang w:val="en-US" w:eastAsia="en-US"/>
          </w:rPr>
          <w:t>www</w:t>
        </w:r>
        <w:r w:rsidRPr="006207F3">
          <w:rPr>
            <w:rStyle w:val="a5"/>
            <w:rFonts w:eastAsia="Calibri"/>
            <w:sz w:val="26"/>
            <w:szCs w:val="26"/>
            <w:lang w:eastAsia="en-US"/>
          </w:rPr>
          <w:t>.86.мвд.рф</w:t>
        </w:r>
      </w:hyperlink>
      <w:r w:rsidR="001E33FC">
        <w:rPr>
          <w:rFonts w:eastAsia="Calibri"/>
          <w:sz w:val="26"/>
          <w:szCs w:val="26"/>
          <w:lang w:eastAsia="en-US"/>
        </w:rPr>
        <w:t>;</w:t>
      </w:r>
    </w:p>
    <w:p w:rsidR="008E7146" w:rsidRPr="008E7146" w:rsidRDefault="008E7146" w:rsidP="008E714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sz w:val="26"/>
          <w:szCs w:val="26"/>
        </w:rPr>
        <w:t>-  бюджетное учреждение Ханты-Мансийского автономного округа - Югры "Центр имущественных отношений" (далее - БУ ХМАО - Югры "Центр имущественных отношений") на официальном сайте: https://cio-hmao.ru/;</w:t>
      </w:r>
    </w:p>
    <w:p w:rsidR="008E7146" w:rsidRPr="008E7146" w:rsidRDefault="008E7146" w:rsidP="008E7146">
      <w:pPr>
        <w:pStyle w:val="ConsPlusNormal"/>
        <w:ind w:firstLine="539"/>
        <w:jc w:val="both"/>
        <w:rPr>
          <w:sz w:val="26"/>
          <w:szCs w:val="26"/>
        </w:rPr>
      </w:pPr>
      <w:r w:rsidRPr="008E7146">
        <w:rPr>
          <w:sz w:val="26"/>
          <w:szCs w:val="26"/>
        </w:rPr>
        <w:t>- пенсионный фонд Российской Федерации на официальном сайте: www.pfrf.ru;</w:t>
      </w:r>
    </w:p>
    <w:p w:rsidR="008E7146" w:rsidRPr="008E7146" w:rsidRDefault="008E7146" w:rsidP="008E7146">
      <w:pPr>
        <w:pStyle w:val="ConsPlusNormal"/>
        <w:ind w:firstLine="539"/>
        <w:jc w:val="both"/>
        <w:rPr>
          <w:sz w:val="26"/>
          <w:szCs w:val="26"/>
        </w:rPr>
      </w:pPr>
      <w:r w:rsidRPr="008E7146">
        <w:rPr>
          <w:sz w:val="26"/>
          <w:szCs w:val="26"/>
        </w:rPr>
        <w:t>- департамент труда и занятости населения Ханты-Мансийского автономного округа - Югры на официальном сайте: www.deptrud.admhmao.ru;</w:t>
      </w:r>
    </w:p>
    <w:p w:rsidR="008E7146" w:rsidRPr="008E7146" w:rsidRDefault="008E7146" w:rsidP="008E7146">
      <w:pPr>
        <w:pStyle w:val="ConsPlusNormal"/>
        <w:ind w:firstLine="0"/>
        <w:jc w:val="both"/>
        <w:rPr>
          <w:sz w:val="26"/>
          <w:szCs w:val="26"/>
        </w:rPr>
      </w:pPr>
      <w:r w:rsidRPr="008E7146">
        <w:rPr>
          <w:sz w:val="26"/>
          <w:szCs w:val="26"/>
        </w:rPr>
        <w:t xml:space="preserve">        - управление Федеральной налоговой службы по Ханты-Мансийскому автономному округу - Югре (далее также - территориальный орган ФНС) на официальном сайте: https://www.nalog.ru/rn86/ifns/imns86_01/;</w:t>
      </w:r>
    </w:p>
    <w:p w:rsidR="008E7146" w:rsidRPr="008E7146" w:rsidRDefault="008E7146" w:rsidP="008E714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</w:rPr>
      </w:pPr>
      <w:r w:rsidRPr="008E7146">
        <w:rPr>
          <w:rFonts w:eastAsia="Calibri"/>
          <w:i/>
          <w:sz w:val="26"/>
          <w:szCs w:val="26"/>
        </w:rPr>
        <w:t xml:space="preserve">        - </w:t>
      </w:r>
      <w:r w:rsidRPr="008E7146">
        <w:rPr>
          <w:sz w:val="26"/>
          <w:szCs w:val="26"/>
        </w:rPr>
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 (ФКУ "Центр ГИМС МЧС России по ХМАО - Югре") на официальном сайте: www.mchs.gov.ru;</w:t>
      </w:r>
    </w:p>
    <w:p w:rsidR="008E7146" w:rsidRPr="008E7146" w:rsidRDefault="008E7146" w:rsidP="008E7146">
      <w:pPr>
        <w:pStyle w:val="ConsPlusNormal"/>
        <w:ind w:firstLine="540"/>
        <w:jc w:val="both"/>
        <w:rPr>
          <w:sz w:val="26"/>
          <w:szCs w:val="26"/>
        </w:rPr>
      </w:pPr>
      <w:r w:rsidRPr="008E7146">
        <w:rPr>
          <w:sz w:val="26"/>
          <w:szCs w:val="26"/>
        </w:rPr>
        <w:t>- управление Государственной инспекции безопасности дорожного движения</w:t>
      </w:r>
      <w:r w:rsidRPr="002A58FD">
        <w:rPr>
          <w:sz w:val="28"/>
          <w:szCs w:val="28"/>
        </w:rPr>
        <w:t xml:space="preserve"> </w:t>
      </w:r>
      <w:r w:rsidRPr="008E7146">
        <w:rPr>
          <w:sz w:val="26"/>
          <w:szCs w:val="26"/>
        </w:rPr>
        <w:t>Управления Министерства внутренних дел России по Ханты-Мансийскому</w:t>
      </w:r>
      <w:r w:rsidRPr="002A58FD">
        <w:rPr>
          <w:sz w:val="28"/>
          <w:szCs w:val="28"/>
        </w:rPr>
        <w:t xml:space="preserve"> </w:t>
      </w:r>
      <w:r w:rsidRPr="008E7146">
        <w:rPr>
          <w:sz w:val="26"/>
          <w:szCs w:val="26"/>
        </w:rPr>
        <w:t xml:space="preserve">автономному округу - Югре (УГИБДД УМВД России по ХМАО - Югре) на официальном сайте: </w:t>
      </w:r>
      <w:r w:rsidRPr="008E7146">
        <w:rPr>
          <w:sz w:val="26"/>
          <w:szCs w:val="26"/>
        </w:rPr>
        <w:lastRenderedPageBreak/>
        <w:t>www.86.gibdd.ru;</w:t>
      </w:r>
    </w:p>
    <w:p w:rsidR="00687FAA" w:rsidRPr="00E4794F" w:rsidRDefault="008E7146" w:rsidP="00687F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sz w:val="26"/>
          <w:szCs w:val="26"/>
        </w:rPr>
        <w:t>-  управление опеки и попечительства администрации Сургутского района</w:t>
      </w:r>
      <w:r w:rsidR="00687FAA">
        <w:rPr>
          <w:sz w:val="26"/>
          <w:szCs w:val="26"/>
        </w:rPr>
        <w:t>,</w:t>
      </w:r>
      <w:r w:rsidR="00687FAA" w:rsidRPr="00687FAA">
        <w:rPr>
          <w:rFonts w:eastAsia="Calibri"/>
          <w:sz w:val="26"/>
          <w:szCs w:val="26"/>
          <w:lang w:eastAsia="en-US"/>
        </w:rPr>
        <w:t xml:space="preserve"> </w:t>
      </w:r>
      <w:r w:rsidR="00687FAA">
        <w:rPr>
          <w:rFonts w:eastAsia="Calibri"/>
          <w:sz w:val="26"/>
          <w:szCs w:val="26"/>
          <w:lang w:eastAsia="en-US"/>
        </w:rPr>
        <w:t xml:space="preserve">адрес официального сайта: </w:t>
      </w:r>
      <w:hyperlink r:id="rId15" w:history="1">
        <w:r w:rsidR="00687FAA" w:rsidRPr="00E4794F">
          <w:rPr>
            <w:rStyle w:val="a5"/>
            <w:rFonts w:eastAsia="Calibri"/>
            <w:sz w:val="26"/>
            <w:szCs w:val="26"/>
            <w:lang w:val="en-US" w:eastAsia="en-US"/>
          </w:rPr>
          <w:t>opeka</w:t>
        </w:r>
        <w:r w:rsidR="00687FAA" w:rsidRPr="00E4794F">
          <w:rPr>
            <w:rStyle w:val="a5"/>
            <w:rFonts w:eastAsia="Calibri"/>
            <w:sz w:val="26"/>
            <w:szCs w:val="26"/>
            <w:lang w:eastAsia="en-US"/>
          </w:rPr>
          <w:t>@</w:t>
        </w:r>
        <w:r w:rsidR="00687FAA" w:rsidRPr="00E4794F">
          <w:rPr>
            <w:rStyle w:val="a5"/>
            <w:rFonts w:eastAsia="Calibri"/>
            <w:sz w:val="26"/>
            <w:szCs w:val="26"/>
            <w:lang w:val="en-US" w:eastAsia="en-US"/>
          </w:rPr>
          <w:t>admsr</w:t>
        </w:r>
        <w:r w:rsidR="00687FAA" w:rsidRPr="00E4794F">
          <w:rPr>
            <w:rStyle w:val="a5"/>
            <w:rFonts w:eastAsia="Calibri"/>
            <w:sz w:val="26"/>
            <w:szCs w:val="26"/>
            <w:lang w:eastAsia="en-US"/>
          </w:rPr>
          <w:t>.</w:t>
        </w:r>
        <w:r w:rsidR="00687FAA" w:rsidRPr="00E4794F">
          <w:rPr>
            <w:rStyle w:val="a5"/>
            <w:rFonts w:eastAsia="Calibri"/>
            <w:sz w:val="26"/>
            <w:szCs w:val="26"/>
            <w:lang w:val="en-US" w:eastAsia="en-US"/>
          </w:rPr>
          <w:t>ru</w:t>
        </w:r>
      </w:hyperlink>
      <w:r w:rsidR="00687FAA" w:rsidRPr="00E4794F">
        <w:rPr>
          <w:rFonts w:eastAsia="Calibri"/>
          <w:sz w:val="26"/>
          <w:szCs w:val="26"/>
          <w:lang w:eastAsia="en-US"/>
        </w:rPr>
        <w:t>;</w:t>
      </w:r>
    </w:p>
    <w:p w:rsidR="008E7146" w:rsidRPr="008E7146" w:rsidRDefault="008E7146" w:rsidP="008E7146">
      <w:pPr>
        <w:pStyle w:val="ConsPlusNormal"/>
        <w:ind w:firstLine="540"/>
        <w:jc w:val="both"/>
        <w:rPr>
          <w:sz w:val="26"/>
          <w:szCs w:val="26"/>
        </w:rPr>
      </w:pPr>
      <w:r w:rsidRPr="008E7146">
        <w:rPr>
          <w:sz w:val="26"/>
          <w:szCs w:val="26"/>
        </w:rPr>
        <w:t>- отдел записи актов гражданского состояния администрации Сургутского района (далее – отдел ЗАГС);</w:t>
      </w:r>
    </w:p>
    <w:p w:rsidR="00617874" w:rsidRPr="005B442E" w:rsidRDefault="008E7146" w:rsidP="005B442E">
      <w:pPr>
        <w:pStyle w:val="ConsPlusNormal"/>
        <w:ind w:firstLine="539"/>
        <w:jc w:val="both"/>
        <w:rPr>
          <w:sz w:val="26"/>
          <w:szCs w:val="26"/>
        </w:rPr>
      </w:pPr>
      <w:r w:rsidRPr="008E7146">
        <w:rPr>
          <w:sz w:val="26"/>
          <w:szCs w:val="26"/>
        </w:rPr>
        <w:t xml:space="preserve">- отдел судебных приставов по городу </w:t>
      </w:r>
      <w:r w:rsidR="00617874">
        <w:rPr>
          <w:sz w:val="26"/>
          <w:szCs w:val="26"/>
        </w:rPr>
        <w:t>Лянтор;</w:t>
      </w:r>
    </w:p>
    <w:p w:rsidR="00617874" w:rsidRPr="005B442E" w:rsidRDefault="00617874" w:rsidP="006178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B442E">
        <w:rPr>
          <w:rFonts w:eastAsia="Calibri"/>
          <w:sz w:val="26"/>
          <w:szCs w:val="26"/>
        </w:rPr>
        <w:t xml:space="preserve">         - многофункциональные центры предоставления государственных и муниципальных услуг, расположенные на территории Ханты-Мансийского автономного округа, и их территориально обособленные структурные подразделения на портале многофункциональных центров Ханты-Мансийского автономного округа – Югры (</w:t>
      </w:r>
      <w:hyperlink r:id="rId16" w:history="1">
        <w:r w:rsidRPr="005B442E">
          <w:rPr>
            <w:rFonts w:eastAsia="Calibri"/>
            <w:sz w:val="26"/>
            <w:szCs w:val="26"/>
          </w:rPr>
          <w:t>https://mfc.admhmao.ru/</w:t>
        </w:r>
      </w:hyperlink>
      <w:r w:rsidRPr="005B442E">
        <w:rPr>
          <w:rFonts w:eastAsia="Calibri"/>
          <w:sz w:val="26"/>
          <w:szCs w:val="26"/>
        </w:rPr>
        <w:t>).</w:t>
      </w:r>
    </w:p>
    <w:p w:rsidR="00262E0E" w:rsidRPr="00BA3DFD" w:rsidRDefault="00262E0E" w:rsidP="00262E0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1.8</w:t>
      </w:r>
      <w:r w:rsidRPr="00BA3DFD">
        <w:rPr>
          <w:rFonts w:eastAsia="Calibri"/>
          <w:sz w:val="26"/>
          <w:szCs w:val="26"/>
          <w:lang w:eastAsia="en-US"/>
        </w:rPr>
        <w:t>. Информация об уполномоченном органе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1.3 административного регламента.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9</w:t>
      </w:r>
      <w:r w:rsidRPr="00BA3DFD">
        <w:rPr>
          <w:rFonts w:eastAsia="Calibri"/>
          <w:sz w:val="26"/>
          <w:szCs w:val="26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справочная информация (о месте нахождения, графике работы, справочных телефонах, адресах официаль</w:t>
      </w:r>
      <w:r>
        <w:rPr>
          <w:rFonts w:eastAsia="Calibri"/>
          <w:sz w:val="26"/>
          <w:szCs w:val="26"/>
          <w:lang w:eastAsia="en-US"/>
        </w:rPr>
        <w:t>ного сайта и электронной почты 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 и его структурного(ых) подразделения(й), участвующего(их) в предоставлении муниципальной услуги);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сведения о способах получения информации о местах нахождения</w:t>
      </w:r>
      <w:r w:rsidRPr="00BA3DFD">
        <w:rPr>
          <w:rFonts w:eastAsia="Calibri"/>
          <w:sz w:val="26"/>
          <w:szCs w:val="26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6"/>
          <w:szCs w:val="26"/>
          <w:lang w:eastAsia="en-US"/>
        </w:rPr>
        <w:t>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органа,</w:t>
      </w:r>
      <w:r>
        <w:rPr>
          <w:rFonts w:eastAsia="Calibri"/>
          <w:sz w:val="26"/>
          <w:szCs w:val="26"/>
          <w:lang w:eastAsia="en-US"/>
        </w:rPr>
        <w:t xml:space="preserve"> МФЦ,</w:t>
      </w:r>
      <w:r w:rsidRPr="00BA3DFD">
        <w:rPr>
          <w:rFonts w:eastAsia="Calibri"/>
          <w:sz w:val="26"/>
          <w:szCs w:val="26"/>
          <w:lang w:eastAsia="en-US"/>
        </w:rPr>
        <w:t xml:space="preserve"> а также </w:t>
      </w:r>
      <w:r>
        <w:rPr>
          <w:rFonts w:eastAsia="Calibri"/>
          <w:sz w:val="26"/>
          <w:szCs w:val="26"/>
          <w:lang w:eastAsia="en-US"/>
        </w:rPr>
        <w:t>их должностных лиц,</w:t>
      </w:r>
      <w:r w:rsidRPr="00BA3DFD">
        <w:rPr>
          <w:rFonts w:eastAsia="Calibri"/>
          <w:sz w:val="26"/>
          <w:szCs w:val="26"/>
          <w:lang w:eastAsia="en-US"/>
        </w:rPr>
        <w:t xml:space="preserve"> муниципальных служащих</w:t>
      </w:r>
      <w:r>
        <w:rPr>
          <w:rFonts w:eastAsia="Calibri"/>
          <w:sz w:val="26"/>
          <w:szCs w:val="26"/>
          <w:lang w:eastAsia="en-US"/>
        </w:rPr>
        <w:t>, работников</w:t>
      </w:r>
      <w:r w:rsidRPr="00BA3DFD">
        <w:rPr>
          <w:rFonts w:eastAsia="Calibri"/>
          <w:sz w:val="26"/>
          <w:szCs w:val="26"/>
          <w:lang w:eastAsia="en-US"/>
        </w:rPr>
        <w:t>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BA3DFD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BA3DFD">
        <w:rPr>
          <w:sz w:val="26"/>
          <w:szCs w:val="26"/>
        </w:rPr>
        <w:t>. В случае внесения изменений в порядок предоставления муниципальной услуги специалист жилищного отдела</w:t>
      </w:r>
      <w:r w:rsidRPr="00BA3DFD">
        <w:rPr>
          <w:i/>
          <w:sz w:val="26"/>
          <w:szCs w:val="26"/>
        </w:rPr>
        <w:t xml:space="preserve">, </w:t>
      </w:r>
      <w:r w:rsidRPr="00BA3DFD">
        <w:rPr>
          <w:rFonts w:eastAsia="Calibri"/>
          <w:sz w:val="26"/>
          <w:szCs w:val="26"/>
          <w:lang w:eastAsia="en-US"/>
        </w:rPr>
        <w:t>ответственный за предоставление муниципальной услуги,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sz w:val="26"/>
          <w:szCs w:val="26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bookmarkEnd w:id="1"/>
    <w:p w:rsidR="00262E0E" w:rsidRPr="00BA3DFD" w:rsidRDefault="00262E0E" w:rsidP="00262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F54D7" w:rsidRPr="00617874" w:rsidRDefault="00056857" w:rsidP="00617874">
      <w:pPr>
        <w:pStyle w:val="aa"/>
        <w:jc w:val="center"/>
        <w:rPr>
          <w:sz w:val="26"/>
          <w:szCs w:val="26"/>
        </w:rPr>
      </w:pPr>
      <w:r w:rsidRPr="00617874">
        <w:rPr>
          <w:sz w:val="26"/>
          <w:szCs w:val="26"/>
        </w:rPr>
        <w:t>2</w:t>
      </w:r>
      <w:r w:rsidR="00FB6D6C" w:rsidRPr="00617874">
        <w:rPr>
          <w:sz w:val="26"/>
          <w:szCs w:val="26"/>
        </w:rPr>
        <w:t>.Стандарт предоставления муниципальной услуги</w:t>
      </w:r>
    </w:p>
    <w:p w:rsidR="001E33FC" w:rsidRPr="00C904B7" w:rsidRDefault="00CC1545" w:rsidP="00CC1545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F54D7" w:rsidRPr="00C904B7">
        <w:rPr>
          <w:sz w:val="26"/>
          <w:szCs w:val="26"/>
        </w:rPr>
        <w:t>2.1.Наименование муниципальной услуги</w:t>
      </w:r>
      <w:r w:rsidR="001E33FC">
        <w:rPr>
          <w:sz w:val="26"/>
          <w:szCs w:val="26"/>
        </w:rPr>
        <w:t>: «</w:t>
      </w:r>
      <w:r w:rsidR="001E33FC" w:rsidRPr="001E33FC">
        <w:rPr>
          <w:bCs/>
          <w:sz w:val="26"/>
          <w:szCs w:val="26"/>
          <w:lang w:eastAsia="en-US"/>
        </w:rPr>
        <w:t xml:space="preserve">Прием заявлений, документов, </w:t>
      </w:r>
      <w:r w:rsidR="001E33FC" w:rsidRPr="001E33FC">
        <w:rPr>
          <w:bCs/>
          <w:sz w:val="26"/>
          <w:szCs w:val="26"/>
        </w:rPr>
        <w:t>а также постановка граждан на учет в качестве нуждающихся в жилых помещениях</w:t>
      </w:r>
      <w:r w:rsidR="001E33FC">
        <w:rPr>
          <w:sz w:val="26"/>
          <w:szCs w:val="26"/>
        </w:rPr>
        <w:t>».</w:t>
      </w:r>
    </w:p>
    <w:p w:rsidR="00CC1545" w:rsidRDefault="00CC1545" w:rsidP="00CC15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E33FC">
        <w:rPr>
          <w:sz w:val="26"/>
          <w:szCs w:val="26"/>
        </w:rPr>
        <w:t>2.2.</w:t>
      </w:r>
      <w:r w:rsidRPr="00BA3DFD">
        <w:rPr>
          <w:sz w:val="26"/>
          <w:szCs w:val="26"/>
        </w:rPr>
        <w:t xml:space="preserve">Наименование органа, предоставляющего муниципальную услугу. </w:t>
      </w:r>
      <w:r>
        <w:rPr>
          <w:sz w:val="26"/>
          <w:szCs w:val="26"/>
        </w:rPr>
        <w:t xml:space="preserve">                                         </w:t>
      </w:r>
      <w:r w:rsidRPr="00BA3DFD">
        <w:rPr>
          <w:sz w:val="26"/>
          <w:szCs w:val="26"/>
        </w:rPr>
        <w:t xml:space="preserve">Муниципальную услугу предоставляет Администрация городского поселения Лянтор. </w:t>
      </w:r>
      <w:r w:rsidR="00617874">
        <w:rPr>
          <w:sz w:val="26"/>
          <w:szCs w:val="26"/>
        </w:rPr>
        <w:t xml:space="preserve">   </w:t>
      </w:r>
      <w:r w:rsidRPr="00BA3DFD">
        <w:rPr>
          <w:sz w:val="26"/>
          <w:szCs w:val="26"/>
        </w:rPr>
        <w:t>Непосредственное предоставление муниципальной услуги осуществляется жилищным отделом.</w:t>
      </w:r>
    </w:p>
    <w:p w:rsidR="00CC1545" w:rsidRPr="00C826D4" w:rsidRDefault="00CC1545" w:rsidP="00CC154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BA3DFD">
        <w:rPr>
          <w:bCs/>
          <w:sz w:val="26"/>
          <w:szCs w:val="26"/>
        </w:rPr>
        <w:t>За получением муниципальной услуги заявитель может также обратиться в МФЦ.</w:t>
      </w:r>
    </w:p>
    <w:p w:rsidR="00CC1545" w:rsidRPr="00CC1545" w:rsidRDefault="001E33FC" w:rsidP="001E33FC">
      <w:p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        </w:t>
      </w:r>
      <w:r w:rsidR="00CC1545" w:rsidRPr="00BA3DFD">
        <w:rPr>
          <w:bCs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="00CC1545" w:rsidRPr="00BA3DFD">
        <w:rPr>
          <w:rFonts w:eastAsia="Calibri"/>
          <w:sz w:val="26"/>
          <w:szCs w:val="26"/>
          <w:lang w:eastAsia="en-US"/>
        </w:rPr>
        <w:t xml:space="preserve">с: </w:t>
      </w:r>
      <w:r w:rsidR="005B442E">
        <w:rPr>
          <w:rFonts w:eastAsia="Calibri"/>
          <w:sz w:val="26"/>
          <w:szCs w:val="26"/>
          <w:lang w:eastAsia="en-US"/>
        </w:rPr>
        <w:t>управлением Федеральной службы государственной регистрации, кадастра и картографии по Ханты – Мансийскому автономному округу – Югре,</w:t>
      </w:r>
      <w:r w:rsidR="005B442E" w:rsidRPr="005B442E">
        <w:rPr>
          <w:rFonts w:eastAsia="Calibri"/>
          <w:sz w:val="26"/>
          <w:szCs w:val="26"/>
          <w:lang w:eastAsia="en-US"/>
        </w:rPr>
        <w:t xml:space="preserve"> </w:t>
      </w:r>
      <w:r w:rsidR="005B442E">
        <w:rPr>
          <w:rFonts w:eastAsia="Calibri"/>
          <w:sz w:val="26"/>
          <w:szCs w:val="26"/>
          <w:lang w:eastAsia="en-US"/>
        </w:rPr>
        <w:t xml:space="preserve">филиалом федеральной кадастровой палаты федеральной службы государственной регистрации, кадастра и картографии по Уральскому федеральному округу, отделом по вопросам миграции ОМВД России по Сургутскому району, </w:t>
      </w:r>
      <w:r w:rsidR="005B442E" w:rsidRPr="008E7146">
        <w:rPr>
          <w:sz w:val="26"/>
          <w:szCs w:val="26"/>
        </w:rPr>
        <w:t>БУ ХМАО - Югры "Центр имущественных отношений"</w:t>
      </w:r>
      <w:r w:rsidR="005B442E">
        <w:rPr>
          <w:sz w:val="26"/>
          <w:szCs w:val="26"/>
        </w:rPr>
        <w:t>,</w:t>
      </w:r>
      <w:r w:rsidR="005B442E" w:rsidRPr="005B442E">
        <w:rPr>
          <w:sz w:val="26"/>
          <w:szCs w:val="26"/>
        </w:rPr>
        <w:t xml:space="preserve"> </w:t>
      </w:r>
      <w:r w:rsidR="005B442E" w:rsidRPr="008E7146">
        <w:rPr>
          <w:sz w:val="26"/>
          <w:szCs w:val="26"/>
        </w:rPr>
        <w:t>ФКУ "Центр ГИМС МЧС России по ХМАО - Югре"</w:t>
      </w:r>
      <w:r w:rsidR="005B442E">
        <w:rPr>
          <w:sz w:val="26"/>
          <w:szCs w:val="26"/>
        </w:rPr>
        <w:t>,</w:t>
      </w:r>
      <w:r w:rsidR="005B442E" w:rsidRPr="005B442E">
        <w:rPr>
          <w:sz w:val="26"/>
          <w:szCs w:val="26"/>
        </w:rPr>
        <w:t xml:space="preserve"> </w:t>
      </w:r>
      <w:r w:rsidR="005B442E">
        <w:rPr>
          <w:sz w:val="26"/>
          <w:szCs w:val="26"/>
        </w:rPr>
        <w:t>территориальным</w:t>
      </w:r>
      <w:r w:rsidR="005B442E" w:rsidRPr="008E7146">
        <w:rPr>
          <w:sz w:val="26"/>
          <w:szCs w:val="26"/>
        </w:rPr>
        <w:t xml:space="preserve"> орган</w:t>
      </w:r>
      <w:r w:rsidR="005B442E">
        <w:rPr>
          <w:sz w:val="26"/>
          <w:szCs w:val="26"/>
        </w:rPr>
        <w:t>ом</w:t>
      </w:r>
      <w:r w:rsidR="005B442E" w:rsidRPr="008E7146">
        <w:rPr>
          <w:sz w:val="26"/>
          <w:szCs w:val="26"/>
        </w:rPr>
        <w:t xml:space="preserve"> ФНС</w:t>
      </w:r>
      <w:r w:rsidR="005B442E">
        <w:rPr>
          <w:sz w:val="26"/>
          <w:szCs w:val="26"/>
        </w:rPr>
        <w:t>,</w:t>
      </w:r>
      <w:r w:rsidR="005B442E" w:rsidRPr="00BA3DFD">
        <w:rPr>
          <w:rFonts w:eastAsia="Calibri"/>
          <w:sz w:val="26"/>
          <w:szCs w:val="26"/>
          <w:lang w:eastAsia="en-US"/>
        </w:rPr>
        <w:t xml:space="preserve"> </w:t>
      </w:r>
      <w:r w:rsidR="00617874">
        <w:rPr>
          <w:rFonts w:eastAsia="Calibri"/>
          <w:sz w:val="26"/>
          <w:szCs w:val="26"/>
          <w:lang w:eastAsia="en-US"/>
        </w:rPr>
        <w:t xml:space="preserve">пенсионным фондом РФ, </w:t>
      </w:r>
      <w:r w:rsidR="005B442E" w:rsidRPr="008E7146">
        <w:rPr>
          <w:sz w:val="26"/>
          <w:szCs w:val="26"/>
        </w:rPr>
        <w:t xml:space="preserve">УГИБДД УМВД России по ХМАО </w:t>
      </w:r>
      <w:r w:rsidR="00EF0ED4">
        <w:rPr>
          <w:sz w:val="26"/>
          <w:szCs w:val="26"/>
        </w:rPr>
        <w:t>–</w:t>
      </w:r>
      <w:r w:rsidR="005B442E" w:rsidRPr="008E7146">
        <w:rPr>
          <w:sz w:val="26"/>
          <w:szCs w:val="26"/>
        </w:rPr>
        <w:t xml:space="preserve"> Югре</w:t>
      </w:r>
      <w:r w:rsidR="00EF0ED4">
        <w:rPr>
          <w:sz w:val="26"/>
          <w:szCs w:val="26"/>
        </w:rPr>
        <w:t>.</w:t>
      </w:r>
    </w:p>
    <w:p w:rsidR="00CC1545" w:rsidRPr="00BA3DFD" w:rsidRDefault="00CC1545" w:rsidP="00CC1545">
      <w:pPr>
        <w:pStyle w:val="ConsPlusNormal"/>
        <w:ind w:firstLine="709"/>
        <w:jc w:val="both"/>
        <w:rPr>
          <w:bCs/>
          <w:sz w:val="26"/>
          <w:szCs w:val="26"/>
        </w:rPr>
      </w:pPr>
      <w:r w:rsidRPr="00BA3DFD">
        <w:rPr>
          <w:sz w:val="26"/>
          <w:szCs w:val="26"/>
        </w:rPr>
        <w:t xml:space="preserve">2.3.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="00B96F60">
        <w:rPr>
          <w:sz w:val="26"/>
          <w:szCs w:val="26"/>
        </w:rPr>
        <w:t xml:space="preserve">иные </w:t>
      </w:r>
      <w:r w:rsidRPr="00BA3DFD">
        <w:rPr>
          <w:sz w:val="26"/>
          <w:szCs w:val="26"/>
        </w:rPr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 w:rsidRPr="00BA3DFD">
        <w:rPr>
          <w:bCs/>
          <w:sz w:val="26"/>
          <w:szCs w:val="26"/>
        </w:rPr>
        <w:t>».</w:t>
      </w:r>
    </w:p>
    <w:p w:rsidR="00C418E1" w:rsidRDefault="00CC1545" w:rsidP="00CC1545">
      <w:pPr>
        <w:pStyle w:val="a7"/>
        <w:ind w:firstLine="708"/>
        <w:rPr>
          <w:sz w:val="26"/>
          <w:szCs w:val="26"/>
        </w:rPr>
      </w:pPr>
      <w:r w:rsidRPr="00BA3DFD">
        <w:rPr>
          <w:sz w:val="26"/>
          <w:szCs w:val="26"/>
        </w:rPr>
        <w:t xml:space="preserve">2.4. </w:t>
      </w:r>
      <w:bookmarkStart w:id="2" w:name="Par130"/>
      <w:bookmarkEnd w:id="2"/>
      <w:r w:rsidRPr="00BA3DFD">
        <w:rPr>
          <w:sz w:val="26"/>
          <w:szCs w:val="26"/>
        </w:rPr>
        <w:t>Результатом предоставления муниципальной услуги является</w:t>
      </w:r>
      <w:r w:rsidR="007E25AE" w:rsidRPr="009736AE">
        <w:rPr>
          <w:sz w:val="28"/>
          <w:szCs w:val="28"/>
        </w:rPr>
        <w:t xml:space="preserve"> </w:t>
      </w:r>
      <w:r w:rsidR="00207C14" w:rsidRPr="00CC1545">
        <w:rPr>
          <w:sz w:val="26"/>
          <w:szCs w:val="26"/>
        </w:rPr>
        <w:t xml:space="preserve">выдача </w:t>
      </w:r>
      <w:r w:rsidR="005B442E">
        <w:rPr>
          <w:sz w:val="26"/>
          <w:szCs w:val="26"/>
        </w:rPr>
        <w:t>(</w:t>
      </w:r>
      <w:r w:rsidR="00207C14" w:rsidRPr="00CC1545">
        <w:rPr>
          <w:sz w:val="26"/>
          <w:szCs w:val="26"/>
        </w:rPr>
        <w:t>направление</w:t>
      </w:r>
      <w:r w:rsidR="00C418E1">
        <w:rPr>
          <w:sz w:val="26"/>
          <w:szCs w:val="26"/>
        </w:rPr>
        <w:t xml:space="preserve">) </w:t>
      </w:r>
      <w:r w:rsidR="00207C14" w:rsidRPr="00CC1545">
        <w:rPr>
          <w:sz w:val="26"/>
          <w:szCs w:val="26"/>
        </w:rPr>
        <w:t>заявителю решения</w:t>
      </w:r>
      <w:r w:rsidR="00C418E1">
        <w:rPr>
          <w:sz w:val="26"/>
          <w:szCs w:val="26"/>
        </w:rPr>
        <w:t>:</w:t>
      </w:r>
    </w:p>
    <w:p w:rsidR="00C418E1" w:rsidRDefault="00C418E1" w:rsidP="00CC1545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207C14" w:rsidRPr="00CC1545">
        <w:rPr>
          <w:sz w:val="26"/>
          <w:szCs w:val="26"/>
        </w:rPr>
        <w:t xml:space="preserve"> о постановке на учет в качестве нуждающ</w:t>
      </w:r>
      <w:r>
        <w:rPr>
          <w:sz w:val="26"/>
          <w:szCs w:val="26"/>
        </w:rPr>
        <w:t>их</w:t>
      </w:r>
      <w:r w:rsidR="00207C14" w:rsidRPr="00CC1545">
        <w:rPr>
          <w:sz w:val="26"/>
          <w:szCs w:val="26"/>
        </w:rPr>
        <w:t>ся в жилом помещении</w:t>
      </w:r>
      <w:r>
        <w:rPr>
          <w:sz w:val="26"/>
          <w:szCs w:val="26"/>
        </w:rPr>
        <w:t xml:space="preserve"> (далее – постановка на учет, постановка на учет в качестве нуждающихся);</w:t>
      </w:r>
    </w:p>
    <w:p w:rsidR="002112E2" w:rsidRPr="00637138" w:rsidRDefault="00C418E1" w:rsidP="00637138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="003363E6" w:rsidRPr="00CC1545">
        <w:rPr>
          <w:sz w:val="26"/>
          <w:szCs w:val="26"/>
        </w:rPr>
        <w:t xml:space="preserve"> отказе в постановке на учет в качестве нуждающ</w:t>
      </w:r>
      <w:r w:rsidR="00EF0ED4">
        <w:rPr>
          <w:sz w:val="26"/>
          <w:szCs w:val="26"/>
        </w:rPr>
        <w:t>их</w:t>
      </w:r>
      <w:r>
        <w:rPr>
          <w:sz w:val="26"/>
          <w:szCs w:val="26"/>
        </w:rPr>
        <w:t>ся.</w:t>
      </w:r>
    </w:p>
    <w:p w:rsidR="00D238FB" w:rsidRDefault="00D238FB" w:rsidP="00D238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2.5. </w:t>
      </w:r>
      <w:r>
        <w:rPr>
          <w:sz w:val="26"/>
          <w:szCs w:val="26"/>
          <w:lang w:eastAsia="en-US"/>
        </w:rPr>
        <w:t xml:space="preserve">Общий срок предоставления муниципальной услуги составляет </w:t>
      </w:r>
      <w:r w:rsidR="00837BD7" w:rsidRPr="00837BD7">
        <w:rPr>
          <w:sz w:val="26"/>
          <w:szCs w:val="26"/>
        </w:rPr>
        <w:t xml:space="preserve">не </w:t>
      </w:r>
      <w:r w:rsidR="00300152">
        <w:rPr>
          <w:sz w:val="26"/>
          <w:szCs w:val="26"/>
        </w:rPr>
        <w:t>более</w:t>
      </w:r>
      <w:r w:rsidR="00837BD7" w:rsidRPr="00837BD7">
        <w:rPr>
          <w:sz w:val="26"/>
          <w:szCs w:val="26"/>
        </w:rPr>
        <w:t xml:space="preserve"> 30 рабочих дней со дня </w:t>
      </w:r>
      <w:r w:rsidR="00300152">
        <w:rPr>
          <w:sz w:val="26"/>
          <w:szCs w:val="26"/>
        </w:rPr>
        <w:t>регистрации заявления о</w:t>
      </w:r>
      <w:r w:rsidR="00300152" w:rsidRPr="00300152">
        <w:rPr>
          <w:bCs/>
          <w:sz w:val="26"/>
          <w:szCs w:val="26"/>
        </w:rPr>
        <w:t xml:space="preserve"> </w:t>
      </w:r>
      <w:r w:rsidR="00300152" w:rsidRPr="00262E0E">
        <w:rPr>
          <w:bCs/>
          <w:sz w:val="26"/>
          <w:szCs w:val="26"/>
        </w:rPr>
        <w:t>постановке граждан на учет в качестве нуждающихся в жилых помещениях</w:t>
      </w:r>
      <w:r w:rsidR="008D1F17">
        <w:rPr>
          <w:bCs/>
          <w:sz w:val="26"/>
          <w:szCs w:val="26"/>
        </w:rPr>
        <w:t xml:space="preserve"> в уполномоченном органе</w:t>
      </w:r>
      <w:r w:rsidR="00300152">
        <w:rPr>
          <w:bCs/>
          <w:sz w:val="26"/>
          <w:szCs w:val="26"/>
        </w:rPr>
        <w:t>.</w:t>
      </w:r>
    </w:p>
    <w:p w:rsidR="00300152" w:rsidRPr="00837BD7" w:rsidRDefault="00300152" w:rsidP="00D238F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>Решение о принятии гражданина на учет или отказе в принятии на учет принимается по результатам рассмотрения заявления о принятии на учет и иных представленных или полученных по межведомственным запросам документов не позднее чем через 15 рабочих дней со дня представления указанных документов в уполномоченный орган.</w:t>
      </w:r>
    </w:p>
    <w:p w:rsidR="00637138" w:rsidRPr="00637138" w:rsidRDefault="00637138" w:rsidP="0063713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238FB" w:rsidRDefault="00D238FB" w:rsidP="0063713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238FB" w:rsidRDefault="00D238FB" w:rsidP="00D238F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140"/>
      <w:bookmarkEnd w:id="3"/>
      <w:r>
        <w:rPr>
          <w:sz w:val="26"/>
          <w:szCs w:val="26"/>
        </w:rPr>
        <w:t xml:space="preserve"> 2.6. Правовые основания для предоставления муниципальной услуги.</w:t>
      </w:r>
      <w:bookmarkStart w:id="4" w:name="_Hlk536119676"/>
      <w:r>
        <w:rPr>
          <w:sz w:val="26"/>
          <w:szCs w:val="26"/>
        </w:rPr>
        <w:t xml:space="preserve"> </w:t>
      </w:r>
    </w:p>
    <w:p w:rsidR="00D238FB" w:rsidRDefault="00D238FB" w:rsidP="00D238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 и региональном порталах, а также на официальном сайте уполномоченного органа. </w:t>
      </w:r>
      <w:bookmarkEnd w:id="4"/>
    </w:p>
    <w:p w:rsidR="003363E6" w:rsidRPr="00637138" w:rsidRDefault="00D238FB" w:rsidP="0063713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5" w:name="Par157"/>
      <w:bookmarkEnd w:id="5"/>
      <w:r>
        <w:rPr>
          <w:sz w:val="26"/>
          <w:szCs w:val="26"/>
        </w:rPr>
        <w:t xml:space="preserve">             2.7. Исчерпывающий перечень документов, необходимых для предоставления муниципальной услуги.</w:t>
      </w:r>
    </w:p>
    <w:p w:rsidR="00E34BA9" w:rsidRPr="00637138" w:rsidRDefault="00637138" w:rsidP="00E34B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37138">
        <w:rPr>
          <w:sz w:val="26"/>
          <w:szCs w:val="26"/>
        </w:rPr>
        <w:t>2.7</w:t>
      </w:r>
      <w:r w:rsidR="00E34BA9" w:rsidRPr="00637138">
        <w:rPr>
          <w:sz w:val="26"/>
          <w:szCs w:val="26"/>
        </w:rPr>
        <w:t>.1. Документы, которые   подлежа</w:t>
      </w:r>
      <w:r w:rsidR="00B96F60">
        <w:rPr>
          <w:sz w:val="26"/>
          <w:szCs w:val="26"/>
        </w:rPr>
        <w:t>т</w:t>
      </w:r>
      <w:r w:rsidR="00E34BA9" w:rsidRPr="00637138">
        <w:rPr>
          <w:sz w:val="26"/>
          <w:szCs w:val="26"/>
        </w:rPr>
        <w:t xml:space="preserve"> предоставлению заявителем </w:t>
      </w:r>
      <w:r>
        <w:rPr>
          <w:sz w:val="26"/>
          <w:szCs w:val="26"/>
        </w:rPr>
        <w:t>самостоятельно</w:t>
      </w:r>
      <w:r w:rsidR="00E34BA9" w:rsidRPr="00637138">
        <w:rPr>
          <w:sz w:val="26"/>
          <w:szCs w:val="26"/>
        </w:rPr>
        <w:t>: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1) заявление установленной фо</w:t>
      </w:r>
      <w:r w:rsidR="003539F6" w:rsidRPr="00637138">
        <w:rPr>
          <w:sz w:val="26"/>
          <w:szCs w:val="26"/>
        </w:rPr>
        <w:t>рмы (приложение 1 к а</w:t>
      </w:r>
      <w:r w:rsidRPr="00637138">
        <w:rPr>
          <w:sz w:val="26"/>
          <w:szCs w:val="26"/>
        </w:rPr>
        <w:t>дминистративному регламенту);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lastRenderedPageBreak/>
        <w:t>2) копии паспортов заявителя и членов семьи, копии свидетельств о рождении несовершеннолетних членов семьи с подтверждением гражданства, копия свидетельства о браке</w:t>
      </w:r>
      <w:r w:rsidR="00B96F60">
        <w:rPr>
          <w:sz w:val="26"/>
          <w:szCs w:val="26"/>
        </w:rPr>
        <w:t xml:space="preserve"> (при наличии)</w:t>
      </w:r>
      <w:r w:rsidRPr="00637138">
        <w:rPr>
          <w:sz w:val="26"/>
          <w:szCs w:val="26"/>
        </w:rPr>
        <w:t>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3) копия документа, подтверждающего право проживания в жилом помещении заявителя и членов его семьи (ордер, договор, решение о предоставлении жилого помещения и т.д.);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4) документы, содержащие сведения о доходах заявителя и членов его семьи за последний календарный год, предшествовавший началу года подачи заявления о принятии на учёт (справки о доходах по форме 2-НДФЛ, справки о доходах с места работы каждого работающего члена семьи,  сведения о других доходах заявителя и членов его семьи), исходя из видов доходов, определяемых в соответствии со ст. 23 Закона Ханты-Мансийского автономного округа - Югры от 06.07.2005 N 57-оз "О регулировании отдельных жилищных отношений в Ханты-Мансийском автономном округе  - Югре", для неработающих граждан – копия трудовой книжки;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6) акт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>7) документ, подтверждающий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Федерации);</w:t>
      </w:r>
    </w:p>
    <w:p w:rsidR="00E34BA9" w:rsidRPr="00637138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color w:val="000000"/>
          <w:sz w:val="26"/>
          <w:szCs w:val="26"/>
        </w:rPr>
        <w:t>8)  документы,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(медицинские справки)</w:t>
      </w:r>
      <w:r w:rsidRPr="00637138">
        <w:rPr>
          <w:sz w:val="26"/>
          <w:szCs w:val="26"/>
        </w:rPr>
        <w:t>;</w:t>
      </w:r>
    </w:p>
    <w:p w:rsidR="00E34BA9" w:rsidRPr="00637138" w:rsidRDefault="00E34BA9" w:rsidP="00E34BA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7138">
        <w:rPr>
          <w:sz w:val="26"/>
          <w:szCs w:val="26"/>
        </w:rPr>
        <w:t>9) справка ФГУП «Ростехинвентаризация-Федеральное БТИ»  о наличии\отсутствии на праве собственности жилых помещений, иные правоустанавливающие документы (договор социального найма, ордер, договор найма  (поднайма)) из других регионов 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</w:t>
      </w:r>
      <w:r w:rsidR="000E0CF1" w:rsidRPr="00637138">
        <w:rPr>
          <w:sz w:val="26"/>
          <w:szCs w:val="26"/>
        </w:rPr>
        <w:t>,</w:t>
      </w:r>
      <w:r w:rsidRPr="00637138">
        <w:rPr>
          <w:sz w:val="26"/>
          <w:szCs w:val="26"/>
        </w:rPr>
        <w:t xml:space="preserve"> предшествующих обращению, документы, содержащие сведения о  совершенных гражданско-правовых сделках (договор купли-продажи, дарения, мены).</w:t>
      </w:r>
    </w:p>
    <w:p w:rsidR="00E34BA9" w:rsidRDefault="00E34BA9" w:rsidP="00E34B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7138">
        <w:rPr>
          <w:sz w:val="26"/>
          <w:szCs w:val="26"/>
        </w:rPr>
        <w:t>Копии документов предоставляются с одновременным предъявлением оригиналов.</w:t>
      </w:r>
    </w:p>
    <w:p w:rsidR="009538BD" w:rsidRPr="009538BD" w:rsidRDefault="009538BD" w:rsidP="00953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8BD">
        <w:rPr>
          <w:sz w:val="26"/>
          <w:szCs w:val="26"/>
        </w:rPr>
        <w:t>При подаче заявления в электронн</w:t>
      </w:r>
      <w:r w:rsidR="008D1F17">
        <w:rPr>
          <w:sz w:val="26"/>
          <w:szCs w:val="26"/>
        </w:rPr>
        <w:t>ой форме представление документов</w:t>
      </w:r>
      <w:r w:rsidRPr="009538BD">
        <w:rPr>
          <w:sz w:val="26"/>
          <w:szCs w:val="26"/>
        </w:rPr>
        <w:t>, удостоверяющих личность заявителя, не требуется.</w:t>
      </w:r>
    </w:p>
    <w:p w:rsidR="00E34BA9" w:rsidRPr="00185B1E" w:rsidRDefault="009538BD" w:rsidP="009538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34BA9">
        <w:rPr>
          <w:sz w:val="28"/>
        </w:rPr>
        <w:t xml:space="preserve"> </w:t>
      </w:r>
      <w:r w:rsidR="00BA54CB">
        <w:rPr>
          <w:sz w:val="26"/>
          <w:szCs w:val="26"/>
        </w:rPr>
        <w:t>2.7</w:t>
      </w:r>
      <w:r w:rsidR="00E34BA9" w:rsidRPr="00185B1E">
        <w:rPr>
          <w:sz w:val="26"/>
          <w:szCs w:val="26"/>
        </w:rPr>
        <w:t xml:space="preserve">.2. </w:t>
      </w:r>
      <w:r w:rsidR="00185B1E">
        <w:rPr>
          <w:sz w:val="26"/>
          <w:szCs w:val="26"/>
        </w:rPr>
        <w:t>Исчерпывающий перечень д</w:t>
      </w:r>
      <w:r w:rsidR="00E34BA9" w:rsidRPr="00185B1E">
        <w:rPr>
          <w:sz w:val="26"/>
          <w:szCs w:val="26"/>
        </w:rPr>
        <w:t>окумент</w:t>
      </w:r>
      <w:r w:rsidR="00185B1E">
        <w:rPr>
          <w:sz w:val="26"/>
          <w:szCs w:val="26"/>
        </w:rPr>
        <w:t>ов, необходимых для предоставления муниципальной услуги, запрашиваемых и получаемых уполномоченным органом</w:t>
      </w:r>
      <w:r w:rsidR="00BA54CB">
        <w:rPr>
          <w:sz w:val="26"/>
          <w:szCs w:val="26"/>
        </w:rPr>
        <w:t xml:space="preserve"> в</w:t>
      </w:r>
      <w:r w:rsidR="00E34BA9" w:rsidRPr="00185B1E">
        <w:rPr>
          <w:sz w:val="26"/>
          <w:szCs w:val="26"/>
        </w:rPr>
        <w:t xml:space="preserve"> </w:t>
      </w:r>
      <w:r w:rsidR="00BA54CB">
        <w:rPr>
          <w:sz w:val="26"/>
          <w:szCs w:val="26"/>
        </w:rPr>
        <w:t xml:space="preserve">порядке </w:t>
      </w:r>
      <w:r w:rsidR="00E34BA9" w:rsidRPr="00185B1E">
        <w:rPr>
          <w:sz w:val="26"/>
          <w:szCs w:val="26"/>
        </w:rPr>
        <w:t>межведомственного</w:t>
      </w:r>
      <w:r w:rsidR="00CA1A59" w:rsidRPr="00185B1E">
        <w:rPr>
          <w:sz w:val="26"/>
          <w:szCs w:val="26"/>
        </w:rPr>
        <w:t xml:space="preserve"> информационного взаимодействия</w:t>
      </w:r>
      <w:r w:rsidR="00E34BA9" w:rsidRPr="00185B1E">
        <w:rPr>
          <w:sz w:val="26"/>
          <w:szCs w:val="26"/>
        </w:rPr>
        <w:t>:</w:t>
      </w:r>
    </w:p>
    <w:p w:rsidR="00E34BA9" w:rsidRPr="00185B1E" w:rsidRDefault="00E34BA9" w:rsidP="00E34B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5B1E">
        <w:rPr>
          <w:sz w:val="26"/>
          <w:szCs w:val="26"/>
        </w:rPr>
        <w:t>- справка, содержащая сведения о составе семьи, степени родства, о месте жительства заявителя и членов семьи;</w:t>
      </w:r>
    </w:p>
    <w:p w:rsidR="00E34BA9" w:rsidRPr="00BA54CB" w:rsidRDefault="00E34BA9" w:rsidP="00E34BA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A54CB">
        <w:rPr>
          <w:sz w:val="26"/>
          <w:szCs w:val="26"/>
        </w:rPr>
        <w:t>- сведения о пособии по безработице, материальной помощи и иных выплатах безработным гражданам, а также стипендиях и материальной помощи, выплачиваемых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их участия во временных работах;</w:t>
      </w:r>
    </w:p>
    <w:p w:rsidR="003140F5" w:rsidRPr="00BA54CB" w:rsidRDefault="003140F5" w:rsidP="003140F5">
      <w:pPr>
        <w:pStyle w:val="a7"/>
        <w:ind w:firstLine="540"/>
        <w:rPr>
          <w:sz w:val="26"/>
          <w:szCs w:val="26"/>
        </w:rPr>
      </w:pPr>
      <w:r w:rsidRPr="00BA54CB">
        <w:rPr>
          <w:sz w:val="26"/>
          <w:szCs w:val="26"/>
        </w:rPr>
        <w:lastRenderedPageBreak/>
        <w:t>- 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 без образования юридического лица;</w:t>
      </w:r>
    </w:p>
    <w:p w:rsidR="003140F5" w:rsidRPr="00BA54CB" w:rsidRDefault="003140F5" w:rsidP="003140F5">
      <w:pPr>
        <w:pStyle w:val="a7"/>
        <w:ind w:firstLine="708"/>
        <w:rPr>
          <w:sz w:val="26"/>
          <w:szCs w:val="26"/>
        </w:rPr>
      </w:pPr>
      <w:r w:rsidRPr="00BA54CB">
        <w:rPr>
          <w:sz w:val="26"/>
          <w:szCs w:val="26"/>
        </w:rPr>
        <w:t>- выписки из Единого государственного реестра прав на недвижимое имущество и сделок с ним о правах заявителя и членов семьи на имевшиеся (имеющиеся) у них объекты недвижимого имущества;</w:t>
      </w:r>
    </w:p>
    <w:p w:rsidR="003140F5" w:rsidRPr="00BA54CB" w:rsidRDefault="003140F5" w:rsidP="00BA54CB">
      <w:pPr>
        <w:pStyle w:val="a7"/>
        <w:ind w:firstLine="567"/>
        <w:rPr>
          <w:sz w:val="26"/>
          <w:szCs w:val="26"/>
        </w:rPr>
      </w:pPr>
      <w:r w:rsidRPr="00BA54CB">
        <w:rPr>
          <w:sz w:val="26"/>
          <w:szCs w:val="26"/>
        </w:rPr>
        <w:t>- сведения из казенного учреждения ХМАО - Югры "Центр имущественных отношений" о наличии/отсутствии на праве собственности жилых помещений у заявителя и членов семьи (кроме несовершеннолетних), прибывших в город Лянтор до 26.07.1999;</w:t>
      </w:r>
    </w:p>
    <w:p w:rsidR="003140F5" w:rsidRPr="00BA54CB" w:rsidRDefault="003140F5" w:rsidP="003140F5">
      <w:pPr>
        <w:pStyle w:val="a7"/>
        <w:ind w:firstLine="708"/>
        <w:rPr>
          <w:sz w:val="26"/>
          <w:szCs w:val="26"/>
        </w:rPr>
      </w:pPr>
      <w:r w:rsidRPr="00BA54CB">
        <w:rPr>
          <w:sz w:val="26"/>
          <w:szCs w:val="26"/>
        </w:rPr>
        <w:t>- сведения из ГИБДД о наличии/отсутствии зарегистрированных транспортных средств за заявителем и членами его семьи на праве собственности;</w:t>
      </w:r>
    </w:p>
    <w:p w:rsidR="003140F5" w:rsidRPr="00BA54CB" w:rsidRDefault="003140F5" w:rsidP="003140F5">
      <w:pPr>
        <w:pStyle w:val="a7"/>
        <w:ind w:firstLine="708"/>
        <w:rPr>
          <w:sz w:val="26"/>
          <w:szCs w:val="26"/>
        </w:rPr>
      </w:pPr>
      <w:r w:rsidRPr="00BA54CB">
        <w:rPr>
          <w:sz w:val="26"/>
          <w:szCs w:val="26"/>
        </w:rPr>
        <w:t>- сведения из государственной инспекции по маломерным судам о наличии/отсутствии движимого имущества у заявителя и членов семьи на праве собственности.</w:t>
      </w:r>
    </w:p>
    <w:p w:rsidR="003140F5" w:rsidRPr="00BA54CB" w:rsidRDefault="003140F5" w:rsidP="00BA54CB">
      <w:pPr>
        <w:pStyle w:val="a7"/>
        <w:tabs>
          <w:tab w:val="left" w:pos="851"/>
        </w:tabs>
        <w:ind w:firstLine="708"/>
        <w:rPr>
          <w:sz w:val="26"/>
          <w:szCs w:val="26"/>
        </w:rPr>
      </w:pPr>
      <w:r w:rsidRPr="00BA54CB">
        <w:rPr>
          <w:sz w:val="26"/>
          <w:szCs w:val="26"/>
        </w:rPr>
        <w:t xml:space="preserve">   - решение органа местного самоуправления о признании в установленном порядке жилого помещения непригодным для проживания и не подле</w:t>
      </w:r>
      <w:r w:rsidR="00BA54CB">
        <w:rPr>
          <w:sz w:val="26"/>
          <w:szCs w:val="26"/>
        </w:rPr>
        <w:t>жащим ремонту или реконструкции;</w:t>
      </w:r>
    </w:p>
    <w:p w:rsidR="00E34BA9" w:rsidRPr="00BA54CB" w:rsidRDefault="00E34BA9" w:rsidP="00E34BA9">
      <w:pPr>
        <w:pStyle w:val="a7"/>
        <w:ind w:firstLine="540"/>
        <w:rPr>
          <w:sz w:val="26"/>
          <w:szCs w:val="26"/>
        </w:rPr>
      </w:pPr>
      <w:r w:rsidRPr="00BA54CB">
        <w:rPr>
          <w:sz w:val="26"/>
          <w:szCs w:val="26"/>
        </w:rPr>
        <w:t>- сведения о пенсиях, компенсационных выплатах и дополнительном ежемесячном материальном обеспечении пенсионеров;</w:t>
      </w:r>
    </w:p>
    <w:p w:rsidR="00E34BA9" w:rsidRPr="00BA54CB" w:rsidRDefault="00E34BA9" w:rsidP="00E34BA9">
      <w:pPr>
        <w:pStyle w:val="a7"/>
        <w:ind w:firstLine="540"/>
        <w:rPr>
          <w:sz w:val="26"/>
          <w:szCs w:val="26"/>
        </w:rPr>
      </w:pPr>
      <w:r w:rsidRPr="00BA54CB">
        <w:rPr>
          <w:sz w:val="26"/>
          <w:szCs w:val="26"/>
        </w:rPr>
        <w:t>- сведения о ежемесячных пособиях на ребенка и ежемесячных компенсационных выплатах гражданам, находящимся в отпуске по уходу за ребенком до достижения им 3-летнего возраста</w:t>
      </w:r>
      <w:r w:rsidR="00BA54CB">
        <w:rPr>
          <w:sz w:val="26"/>
          <w:szCs w:val="26"/>
        </w:rPr>
        <w:t>.</w:t>
      </w:r>
      <w:r w:rsidR="003140F5" w:rsidRPr="00BA54CB">
        <w:rPr>
          <w:sz w:val="26"/>
          <w:szCs w:val="26"/>
        </w:rPr>
        <w:t xml:space="preserve"> </w:t>
      </w:r>
    </w:p>
    <w:p w:rsidR="003140F5" w:rsidRPr="00BA54CB" w:rsidRDefault="003140F5" w:rsidP="00BA54C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BA3DFD">
        <w:rPr>
          <w:sz w:val="26"/>
          <w:szCs w:val="26"/>
        </w:rPr>
        <w:t>.</w:t>
      </w:r>
      <w:r w:rsidR="00BA54C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BA3DFD">
        <w:rPr>
          <w:sz w:val="26"/>
          <w:szCs w:val="26"/>
        </w:rPr>
        <w:t xml:space="preserve"> Форму заявления о предоставлении муниципальной услуги заявитель может получить: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на информационном стенде в месте предоставления муниципальной 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у специалиста </w:t>
      </w:r>
      <w:r>
        <w:rPr>
          <w:sz w:val="26"/>
          <w:szCs w:val="26"/>
        </w:rPr>
        <w:t>жилищного отдела</w:t>
      </w:r>
      <w:r w:rsidRPr="00BA3DFD">
        <w:rPr>
          <w:sz w:val="26"/>
          <w:szCs w:val="26"/>
        </w:rPr>
        <w:t xml:space="preserve"> либо работника МФЦ;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посредством информационно-телекоммуникационной сети «Интернет» на официальном сайте</w:t>
      </w:r>
      <w:r>
        <w:rPr>
          <w:sz w:val="26"/>
          <w:szCs w:val="26"/>
        </w:rPr>
        <w:t xml:space="preserve"> у</w:t>
      </w:r>
      <w:r w:rsidRPr="00BA3DFD">
        <w:rPr>
          <w:sz w:val="26"/>
          <w:szCs w:val="26"/>
        </w:rPr>
        <w:t>полномоченного органа</w:t>
      </w:r>
      <w:r>
        <w:rPr>
          <w:sz w:val="26"/>
          <w:szCs w:val="26"/>
        </w:rPr>
        <w:t>, федеральном и р</w:t>
      </w:r>
      <w:r w:rsidRPr="00BA3DFD">
        <w:rPr>
          <w:sz w:val="26"/>
          <w:szCs w:val="26"/>
        </w:rPr>
        <w:t>егиональном порталах.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BA3DFD">
        <w:rPr>
          <w:sz w:val="26"/>
          <w:szCs w:val="26"/>
        </w:rPr>
        <w:t>.</w:t>
      </w:r>
      <w:r w:rsidR="00BA54CB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BA3DFD">
        <w:rPr>
          <w:sz w:val="26"/>
          <w:szCs w:val="26"/>
        </w:rPr>
        <w:t xml:space="preserve"> Способы подачи документов, необходимых для предоставления муниципальной услуги: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в у</w:t>
      </w:r>
      <w:r w:rsidRPr="00BA3DFD">
        <w:rPr>
          <w:sz w:val="26"/>
          <w:szCs w:val="26"/>
        </w:rPr>
        <w:t>полномоченный орган или в МФЦ;</w:t>
      </w:r>
    </w:p>
    <w:p w:rsidR="008457FB" w:rsidRPr="00BA3DFD" w:rsidRDefault="008457FB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федерального или регионального порталов;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посредством почтового отправления в </w:t>
      </w:r>
      <w:r>
        <w:rPr>
          <w:sz w:val="26"/>
          <w:szCs w:val="26"/>
        </w:rPr>
        <w:t>у</w:t>
      </w:r>
      <w:r w:rsidRPr="00BA3DFD">
        <w:rPr>
          <w:sz w:val="26"/>
          <w:szCs w:val="26"/>
        </w:rPr>
        <w:t>полномоченный орган.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Заявителю выдается расписка в получении документов с указанием </w:t>
      </w:r>
      <w:r>
        <w:rPr>
          <w:sz w:val="26"/>
          <w:szCs w:val="26"/>
        </w:rPr>
        <w:t>их перечня и даты их получения у</w:t>
      </w:r>
      <w:r w:rsidRPr="00BA3DFD">
        <w:rPr>
          <w:sz w:val="26"/>
          <w:szCs w:val="26"/>
        </w:rPr>
        <w:t>полномоченным органом, а также с указанием перечня документов, которые будут получены по межведомственным запросам.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 w:rsidR="00BA54CB">
        <w:rPr>
          <w:sz w:val="26"/>
          <w:szCs w:val="26"/>
        </w:rPr>
        <w:t>.7.5</w:t>
      </w:r>
      <w:r w:rsidRPr="00BA3DFD">
        <w:rPr>
          <w:sz w:val="26"/>
          <w:szCs w:val="26"/>
        </w:rPr>
        <w:t xml:space="preserve">. В соответствии с частью 1 статьи 7 Федерального закона </w:t>
      </w:r>
      <w:r w:rsidRPr="00BA3DFD">
        <w:rPr>
          <w:sz w:val="26"/>
          <w:szCs w:val="26"/>
        </w:rPr>
        <w:br/>
        <w:t>№ 210-ФЗ запрещается требовать от заявителей: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BA54CB">
        <w:rPr>
          <w:sz w:val="26"/>
          <w:szCs w:val="26"/>
        </w:rPr>
        <w:t xml:space="preserve"> частью 1 статьи 1 Федерального закона </w:t>
      </w:r>
      <w:r w:rsidRPr="00BA3DFD">
        <w:rPr>
          <w:sz w:val="26"/>
          <w:szCs w:val="26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>
        <w:rPr>
          <w:sz w:val="26"/>
          <w:szCs w:val="26"/>
        </w:rPr>
        <w:t xml:space="preserve">6 статьи 7 Федерального закона </w:t>
      </w:r>
      <w:r w:rsidRPr="00BA3DFD">
        <w:rPr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>
        <w:rPr>
          <w:sz w:val="26"/>
          <w:szCs w:val="26"/>
        </w:rPr>
        <w:t>;</w:t>
      </w:r>
    </w:p>
    <w:p w:rsidR="00AF2CDD" w:rsidRPr="004B38BE" w:rsidRDefault="00AF2CDD" w:rsidP="00AF2CDD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3)</w:t>
      </w:r>
      <w:r w:rsidRPr="004B38BE"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</w:t>
      </w:r>
      <w:r w:rsidR="008D1F17">
        <w:rPr>
          <w:sz w:val="26"/>
          <w:szCs w:val="26"/>
        </w:rPr>
        <w:t xml:space="preserve"> иные</w:t>
      </w:r>
      <w:r w:rsidRPr="00BA3DFD">
        <w:rPr>
          <w:sz w:val="26"/>
          <w:szCs w:val="26"/>
        </w:rPr>
        <w:t xml:space="preserve">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>
        <w:rPr>
          <w:bCs/>
          <w:sz w:val="26"/>
          <w:szCs w:val="26"/>
        </w:rPr>
        <w:t>»;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BA3DFD">
        <w:rPr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sz w:val="26"/>
          <w:szCs w:val="26"/>
        </w:rPr>
        <w:t>бездействия) должностного лица у</w:t>
      </w:r>
      <w:r w:rsidRPr="00BA3DFD">
        <w:rPr>
          <w:sz w:val="26"/>
          <w:szCs w:val="26"/>
        </w:rPr>
        <w:t xml:space="preserve">полномоченного органа, </w:t>
      </w:r>
      <w:r>
        <w:rPr>
          <w:sz w:val="26"/>
          <w:szCs w:val="26"/>
        </w:rPr>
        <w:t xml:space="preserve">муниципального служащего, </w:t>
      </w:r>
      <w:r w:rsidRPr="00BA3DFD">
        <w:rPr>
          <w:sz w:val="26"/>
          <w:szCs w:val="26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>
        <w:rPr>
          <w:sz w:val="26"/>
          <w:szCs w:val="26"/>
        </w:rPr>
        <w:t xml:space="preserve"> виде за подписью руководителя у</w:t>
      </w:r>
      <w:r w:rsidRPr="00BA3DFD">
        <w:rPr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6" w:name="Par183"/>
      <w:bookmarkEnd w:id="6"/>
      <w:r>
        <w:rPr>
          <w:sz w:val="26"/>
          <w:szCs w:val="26"/>
        </w:rPr>
        <w:t xml:space="preserve">          2.8. </w:t>
      </w:r>
      <w:r w:rsidRPr="00BA3DFD">
        <w:rPr>
          <w:sz w:val="26"/>
          <w:szCs w:val="26"/>
        </w:rPr>
        <w:t>Исчерпывающий перечень оснований для отказа в приеме</w:t>
      </w:r>
      <w:r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документов, необходимых для предоставления</w:t>
      </w:r>
      <w:r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>.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</w:t>
      </w:r>
      <w:r>
        <w:rPr>
          <w:sz w:val="26"/>
          <w:szCs w:val="26"/>
        </w:rPr>
        <w:t xml:space="preserve">законодательством </w:t>
      </w:r>
      <w:r w:rsidRPr="00BA3DFD">
        <w:rPr>
          <w:sz w:val="26"/>
          <w:szCs w:val="26"/>
        </w:rPr>
        <w:lastRenderedPageBreak/>
        <w:t>Ханты-Мансийского автономного округа – Югры не предусмотрены.</w:t>
      </w:r>
      <w:bookmarkStart w:id="7" w:name="Par189"/>
      <w:bookmarkEnd w:id="7"/>
    </w:p>
    <w:p w:rsidR="00294C83" w:rsidRPr="00294C83" w:rsidRDefault="00294C83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94C83">
        <w:rPr>
          <w:sz w:val="26"/>
          <w:szCs w:val="26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</w:t>
      </w:r>
      <w:r>
        <w:rPr>
          <w:sz w:val="26"/>
          <w:szCs w:val="26"/>
        </w:rPr>
        <w:t>ения услуги, опубликованной на ф</w:t>
      </w:r>
      <w:r w:rsidRPr="00294C83">
        <w:rPr>
          <w:sz w:val="26"/>
          <w:szCs w:val="26"/>
        </w:rPr>
        <w:t>едеральном</w:t>
      </w:r>
      <w:r>
        <w:rPr>
          <w:sz w:val="26"/>
          <w:szCs w:val="26"/>
        </w:rPr>
        <w:t xml:space="preserve"> и р</w:t>
      </w:r>
      <w:r w:rsidRPr="00294C83">
        <w:rPr>
          <w:sz w:val="26"/>
          <w:szCs w:val="26"/>
        </w:rPr>
        <w:t>егиональном порталах, официальном сайте Уполномоченного органа</w:t>
      </w:r>
      <w:r>
        <w:rPr>
          <w:sz w:val="26"/>
          <w:szCs w:val="26"/>
        </w:rPr>
        <w:t>.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37E30">
        <w:rPr>
          <w:sz w:val="26"/>
          <w:szCs w:val="26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Start w:id="8" w:name="Par192"/>
      <w:bookmarkEnd w:id="8"/>
    </w:p>
    <w:p w:rsidR="00AF2CDD" w:rsidRPr="00E90755" w:rsidRDefault="00AF2CDD" w:rsidP="00AF2C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>
        <w:rPr>
          <w:sz w:val="26"/>
          <w:szCs w:val="26"/>
        </w:rPr>
        <w:t>.9.1</w:t>
      </w:r>
      <w:r w:rsidRPr="00BA3DFD">
        <w:rPr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AF2CDD" w:rsidRPr="00BA3DFD" w:rsidRDefault="00AF2CDD" w:rsidP="00AF2CD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9" w:name="Par216"/>
      <w:bookmarkEnd w:id="9"/>
      <w:r>
        <w:rPr>
          <w:sz w:val="26"/>
          <w:szCs w:val="26"/>
        </w:rPr>
        <w:t xml:space="preserve">           </w:t>
      </w:r>
      <w:r w:rsidRPr="00BA3DFD">
        <w:rPr>
          <w:sz w:val="26"/>
          <w:szCs w:val="26"/>
        </w:rPr>
        <w:t>2</w:t>
      </w:r>
      <w:r>
        <w:rPr>
          <w:sz w:val="26"/>
          <w:szCs w:val="26"/>
        </w:rPr>
        <w:t>.9.2.</w:t>
      </w:r>
      <w:r w:rsidRPr="00BA3DFD">
        <w:rPr>
          <w:sz w:val="26"/>
          <w:szCs w:val="26"/>
        </w:rPr>
        <w:t xml:space="preserve"> В предоставлении муниципальной услуги отказывается в случае:</w:t>
      </w:r>
    </w:p>
    <w:p w:rsidR="00294C83" w:rsidRPr="00294C83" w:rsidRDefault="00294C83" w:rsidP="00294C83">
      <w:pPr>
        <w:ind w:firstLine="709"/>
        <w:jc w:val="both"/>
        <w:outlineLvl w:val="2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8D1F17">
        <w:rPr>
          <w:sz w:val="26"/>
          <w:szCs w:val="26"/>
        </w:rPr>
        <w:t>не</w:t>
      </w:r>
      <w:r w:rsidRPr="00294C83">
        <w:rPr>
          <w:sz w:val="26"/>
          <w:szCs w:val="26"/>
        </w:rPr>
        <w:t>предст</w:t>
      </w:r>
      <w:r>
        <w:rPr>
          <w:sz w:val="26"/>
          <w:szCs w:val="26"/>
        </w:rPr>
        <w:t>авлен</w:t>
      </w:r>
      <w:r w:rsidR="008D1F17">
        <w:rPr>
          <w:sz w:val="26"/>
          <w:szCs w:val="26"/>
        </w:rPr>
        <w:t>ия предусмотренных</w:t>
      </w:r>
      <w:r>
        <w:rPr>
          <w:sz w:val="26"/>
          <w:szCs w:val="26"/>
        </w:rPr>
        <w:t xml:space="preserve"> пунктом 2.7.1</w:t>
      </w:r>
      <w:r w:rsidRPr="00294C83">
        <w:rPr>
          <w:sz w:val="26"/>
          <w:szCs w:val="26"/>
        </w:rPr>
        <w:t xml:space="preserve"> Админи</w:t>
      </w:r>
      <w:r w:rsidR="008D1F17">
        <w:rPr>
          <w:sz w:val="26"/>
          <w:szCs w:val="26"/>
        </w:rPr>
        <w:t>стративного регламента документов</w:t>
      </w:r>
      <w:r w:rsidRPr="00294C83">
        <w:rPr>
          <w:sz w:val="26"/>
          <w:szCs w:val="26"/>
        </w:rPr>
        <w:t>, обязанность по представлению которых возложена на заявителя;</w:t>
      </w:r>
    </w:p>
    <w:p w:rsidR="00AF2CDD" w:rsidRPr="00BD370B" w:rsidRDefault="00AF2CDD" w:rsidP="00AF2CDD">
      <w:pPr>
        <w:ind w:firstLine="709"/>
        <w:jc w:val="both"/>
        <w:rPr>
          <w:sz w:val="26"/>
          <w:szCs w:val="26"/>
        </w:rPr>
      </w:pPr>
      <w:r w:rsidRPr="00BD370B">
        <w:rPr>
          <w:sz w:val="26"/>
          <w:szCs w:val="26"/>
        </w:rPr>
        <w:t>- представлен</w:t>
      </w:r>
      <w:r>
        <w:rPr>
          <w:sz w:val="26"/>
          <w:szCs w:val="26"/>
        </w:rPr>
        <w:t>ия</w:t>
      </w:r>
      <w:r w:rsidRPr="00BD370B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BD370B">
        <w:rPr>
          <w:sz w:val="26"/>
          <w:szCs w:val="26"/>
        </w:rPr>
        <w:t>, которы</w:t>
      </w:r>
      <w:r w:rsidR="00572403">
        <w:rPr>
          <w:sz w:val="26"/>
          <w:szCs w:val="26"/>
        </w:rPr>
        <w:t xml:space="preserve">е не подтверждают право </w:t>
      </w:r>
      <w:r w:rsidRPr="00BD370B">
        <w:rPr>
          <w:sz w:val="26"/>
          <w:szCs w:val="26"/>
        </w:rPr>
        <w:t xml:space="preserve"> </w:t>
      </w:r>
      <w:r w:rsidR="00572403">
        <w:rPr>
          <w:sz w:val="26"/>
          <w:szCs w:val="26"/>
        </w:rPr>
        <w:t>заявителя</w:t>
      </w:r>
      <w:r w:rsidRPr="00BD370B">
        <w:rPr>
          <w:sz w:val="26"/>
          <w:szCs w:val="26"/>
        </w:rPr>
        <w:t xml:space="preserve"> </w:t>
      </w:r>
      <w:r w:rsidR="00572403">
        <w:rPr>
          <w:sz w:val="26"/>
          <w:szCs w:val="26"/>
        </w:rPr>
        <w:t>состоять на учете в качестве нуждающегося в жилом помещении;</w:t>
      </w:r>
    </w:p>
    <w:p w:rsidR="00A33C92" w:rsidRPr="00A33C92" w:rsidRDefault="00AF2CDD" w:rsidP="00A33C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3C92" w:rsidRPr="00A33C92">
        <w:rPr>
          <w:sz w:val="26"/>
          <w:szCs w:val="26"/>
        </w:rPr>
        <w:t>ответ</w:t>
      </w:r>
      <w:r w:rsidR="00A33C92">
        <w:rPr>
          <w:sz w:val="26"/>
          <w:szCs w:val="26"/>
        </w:rPr>
        <w:t>а</w:t>
      </w:r>
      <w:r w:rsidR="00A33C92" w:rsidRPr="00A33C92">
        <w:rPr>
          <w:sz w:val="26"/>
          <w:szCs w:val="26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 w:rsidR="00294C83">
        <w:rPr>
          <w:sz w:val="26"/>
          <w:szCs w:val="26"/>
        </w:rPr>
        <w:t>,</w:t>
      </w:r>
      <w:r w:rsidR="00A33C92" w:rsidRPr="00A33C92">
        <w:rPr>
          <w:sz w:val="26"/>
          <w:szCs w:val="26"/>
        </w:rPr>
        <w:t xml:space="preserve"> свидетельству</w:t>
      </w:r>
      <w:r w:rsidR="00294C83">
        <w:rPr>
          <w:sz w:val="26"/>
          <w:szCs w:val="26"/>
        </w:rPr>
        <w:t>ющего</w:t>
      </w:r>
      <w:r w:rsidR="00A33C92" w:rsidRPr="00A33C92">
        <w:rPr>
          <w:sz w:val="26"/>
          <w:szCs w:val="26"/>
        </w:rPr>
        <w:t xml:space="preserve"> об отсутствии документа и (или) информации, необходимых для принятия заявителя на учет в качестве нуждающегося в жилом помещении в соответствии с </w:t>
      </w:r>
      <w:hyperlink r:id="rId17" w:history="1">
        <w:r w:rsidR="00A33C92" w:rsidRPr="00A33C92">
          <w:rPr>
            <w:sz w:val="26"/>
            <w:szCs w:val="26"/>
          </w:rPr>
          <w:t>пунктом 2 статьи 16</w:t>
        </w:r>
      </w:hyperlink>
      <w:r w:rsidR="00A33C92" w:rsidRPr="00A33C92">
        <w:rPr>
          <w:sz w:val="26"/>
          <w:szCs w:val="26"/>
        </w:rPr>
        <w:t xml:space="preserve"> Закона Ханты-Мансийского автономного округа – Югры от 6 июля 2005 года № 57-оз </w:t>
      </w:r>
      <w:r w:rsidR="00A33C92" w:rsidRPr="00A33C92">
        <w:rPr>
          <w:sz w:val="26"/>
          <w:szCs w:val="26"/>
        </w:rPr>
        <w:br/>
        <w:t>«О регулировании отдельных жилищных отношений в Ханты-Мансийском автономном округе – Югре» (далее – Закон автономного округа № 57-оз),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</w:p>
    <w:p w:rsidR="00AF2CDD" w:rsidRDefault="00294C83" w:rsidP="00A33C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не</w:t>
      </w:r>
      <w:r w:rsidR="00A33C92" w:rsidRPr="00A33C92">
        <w:rPr>
          <w:sz w:val="26"/>
          <w:szCs w:val="26"/>
        </w:rPr>
        <w:t>исте</w:t>
      </w:r>
      <w:r>
        <w:rPr>
          <w:sz w:val="26"/>
          <w:szCs w:val="26"/>
        </w:rPr>
        <w:t>чения</w:t>
      </w:r>
      <w:r w:rsidR="00A33C92" w:rsidRPr="00A33C92">
        <w:rPr>
          <w:sz w:val="26"/>
          <w:szCs w:val="26"/>
        </w:rPr>
        <w:t xml:space="preserve"> срок</w:t>
      </w:r>
      <w:r>
        <w:rPr>
          <w:sz w:val="26"/>
          <w:szCs w:val="26"/>
        </w:rPr>
        <w:t>а</w:t>
      </w:r>
      <w:r w:rsidR="00A33C92" w:rsidRPr="00A33C92">
        <w:rPr>
          <w:sz w:val="26"/>
          <w:szCs w:val="26"/>
        </w:rPr>
        <w:t>, предусмотренн</w:t>
      </w:r>
      <w:r w:rsidR="00B71AA2">
        <w:rPr>
          <w:sz w:val="26"/>
          <w:szCs w:val="26"/>
        </w:rPr>
        <w:t>ого</w:t>
      </w:r>
      <w:r w:rsidR="00A33C92" w:rsidRPr="00A33C92">
        <w:rPr>
          <w:sz w:val="26"/>
          <w:szCs w:val="26"/>
        </w:rPr>
        <w:t xml:space="preserve"> </w:t>
      </w:r>
      <w:hyperlink r:id="rId18" w:history="1">
        <w:r w:rsidR="00A33C92" w:rsidRPr="00A33C92">
          <w:rPr>
            <w:sz w:val="26"/>
            <w:szCs w:val="26"/>
          </w:rPr>
          <w:t>пунктом 2 статьи 15</w:t>
        </w:r>
      </w:hyperlink>
      <w:r w:rsidR="00A33C92" w:rsidRPr="00A33C92">
        <w:rPr>
          <w:sz w:val="26"/>
          <w:szCs w:val="26"/>
        </w:rPr>
        <w:t xml:space="preserve"> Закона автономного округа № 57-оз (5 лет со дня ухудшения жилищных условий (совершения действий, сделок) в результате действий и гражданско–правовых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8A1845" w:rsidRPr="00BD370B" w:rsidRDefault="008A1845" w:rsidP="008A184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1845">
        <w:rPr>
          <w:sz w:val="26"/>
          <w:szCs w:val="26"/>
        </w:rPr>
        <w:t xml:space="preserve"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>
        <w:rPr>
          <w:sz w:val="26"/>
          <w:szCs w:val="26"/>
        </w:rPr>
        <w:t>федеральном и р</w:t>
      </w:r>
      <w:r w:rsidRPr="008A1845">
        <w:rPr>
          <w:sz w:val="26"/>
          <w:szCs w:val="26"/>
        </w:rPr>
        <w:t>егиональн</w:t>
      </w:r>
      <w:r>
        <w:rPr>
          <w:sz w:val="26"/>
          <w:szCs w:val="26"/>
        </w:rPr>
        <w:t>ом порталах, официальном сайте у</w:t>
      </w:r>
      <w:r w:rsidRPr="008A1845">
        <w:rPr>
          <w:sz w:val="26"/>
          <w:szCs w:val="26"/>
        </w:rPr>
        <w:t>полномоченного органа.</w:t>
      </w:r>
    </w:p>
    <w:p w:rsidR="00AF2CDD" w:rsidRPr="007255FD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255FD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.10</w:t>
      </w:r>
      <w:r w:rsidRPr="007255FD">
        <w:rPr>
          <w:sz w:val="26"/>
          <w:szCs w:val="26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AF2CDD" w:rsidRPr="007255FD" w:rsidRDefault="00AF2CDD" w:rsidP="00AF2CD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 w:val="26"/>
          <w:szCs w:val="26"/>
          <w:lang w:eastAsia="en-US"/>
        </w:rPr>
        <w:t xml:space="preserve">          </w:t>
      </w:r>
      <w:r w:rsidRPr="007255FD">
        <w:rPr>
          <w:sz w:val="26"/>
          <w:szCs w:val="26"/>
          <w:lang w:eastAsia="en-US"/>
        </w:rPr>
        <w:t>2.1</w:t>
      </w:r>
      <w:r>
        <w:rPr>
          <w:sz w:val="26"/>
          <w:szCs w:val="26"/>
          <w:lang w:eastAsia="en-US"/>
        </w:rPr>
        <w:t>1</w:t>
      </w:r>
      <w:r w:rsidRPr="007255FD">
        <w:rPr>
          <w:sz w:val="26"/>
          <w:szCs w:val="26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</w:t>
      </w:r>
      <w:r w:rsidRPr="00AF73F8">
        <w:rPr>
          <w:szCs w:val="28"/>
          <w:lang w:eastAsia="en-US"/>
        </w:rPr>
        <w:t>.</w:t>
      </w:r>
      <w:bookmarkStart w:id="10" w:name="Par198"/>
      <w:bookmarkEnd w:id="10"/>
    </w:p>
    <w:p w:rsidR="00AF2CDD" w:rsidRDefault="00AF2CDD" w:rsidP="00AF2CDD">
      <w:pPr>
        <w:autoSpaceDE w:val="0"/>
        <w:autoSpaceDN w:val="0"/>
        <w:adjustRightInd w:val="0"/>
        <w:outlineLvl w:val="0"/>
        <w:rPr>
          <w:iCs/>
          <w:sz w:val="26"/>
          <w:szCs w:val="26"/>
          <w:lang w:eastAsia="en-US"/>
        </w:rPr>
      </w:pPr>
      <w:bookmarkStart w:id="11" w:name="Par210"/>
      <w:bookmarkEnd w:id="11"/>
      <w:r>
        <w:rPr>
          <w:iCs/>
          <w:szCs w:val="28"/>
          <w:lang w:eastAsia="en-US"/>
        </w:rPr>
        <w:t xml:space="preserve">          </w:t>
      </w:r>
      <w:r>
        <w:rPr>
          <w:iCs/>
          <w:sz w:val="26"/>
          <w:szCs w:val="26"/>
          <w:lang w:eastAsia="en-US"/>
        </w:rPr>
        <w:t>2.12</w:t>
      </w:r>
      <w:r w:rsidRPr="007255FD">
        <w:rPr>
          <w:iCs/>
          <w:sz w:val="26"/>
          <w:szCs w:val="26"/>
          <w:lang w:eastAsia="en-US"/>
        </w:rPr>
        <w:t>. Срок регистрации запроса заявителя о предоставлении муниципальной услуги.</w:t>
      </w:r>
    </w:p>
    <w:p w:rsidR="00AF2CDD" w:rsidRPr="00C07343" w:rsidRDefault="00AF2CDD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  </w:t>
      </w:r>
      <w:r w:rsidRPr="00BA3DFD">
        <w:rPr>
          <w:iCs/>
          <w:sz w:val="26"/>
          <w:szCs w:val="26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>
        <w:rPr>
          <w:iCs/>
          <w:sz w:val="26"/>
          <w:szCs w:val="26"/>
          <w:lang w:eastAsia="en-US"/>
        </w:rPr>
        <w:t xml:space="preserve">службы </w:t>
      </w:r>
      <w:r w:rsidRPr="007255FD">
        <w:rPr>
          <w:iCs/>
          <w:sz w:val="26"/>
          <w:szCs w:val="26"/>
          <w:lang w:eastAsia="en-US"/>
        </w:rPr>
        <w:t>делопроизводства и контроля уполномоченного органа</w:t>
      </w:r>
      <w:r w:rsidR="00C07343" w:rsidRPr="00C07343">
        <w:rPr>
          <w:iCs/>
          <w:sz w:val="26"/>
          <w:szCs w:val="26"/>
          <w:lang w:eastAsia="en-US"/>
        </w:rPr>
        <w:t xml:space="preserve"> </w:t>
      </w:r>
      <w:r w:rsidR="00C07343">
        <w:rPr>
          <w:iCs/>
          <w:sz w:val="26"/>
          <w:szCs w:val="26"/>
          <w:lang w:eastAsia="en-US"/>
        </w:rPr>
        <w:t>в системе электронного документооброта.</w:t>
      </w:r>
    </w:p>
    <w:p w:rsidR="00AF2CDD" w:rsidRDefault="00AF2CDD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lastRenderedPageBreak/>
        <w:t xml:space="preserve">        </w:t>
      </w:r>
      <w:r w:rsidRPr="00BA3DFD">
        <w:rPr>
          <w:iCs/>
          <w:sz w:val="26"/>
          <w:szCs w:val="26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>
        <w:rPr>
          <w:iCs/>
          <w:sz w:val="26"/>
          <w:szCs w:val="26"/>
          <w:lang w:eastAsia="en-US"/>
        </w:rPr>
        <w:t>у</w:t>
      </w:r>
      <w:r w:rsidRPr="00BA3DFD">
        <w:rPr>
          <w:iCs/>
          <w:sz w:val="26"/>
          <w:szCs w:val="26"/>
          <w:lang w:eastAsia="en-US"/>
        </w:rPr>
        <w:t>полномоченный орган.</w:t>
      </w:r>
    </w:p>
    <w:p w:rsidR="00CD3C1A" w:rsidRPr="006E674E" w:rsidRDefault="00CD3C1A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Заявление о предоставлении муниципальной услуги, поступившее посредством федерального или регионального порталов, специалистом жилищного отдела передается в течение 1 рабочего дня с момента поступления в уполномоченный орган в службу делопроизводства и контроля для регистрации в электронном документообороте.</w:t>
      </w:r>
    </w:p>
    <w:p w:rsidR="00AF2CDD" w:rsidRPr="00BA3DFD" w:rsidRDefault="00AF2CDD" w:rsidP="00AF2CDD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Заявление о предоставлении муниципальной услуги, принятое при личном обращ</w:t>
      </w:r>
      <w:r>
        <w:rPr>
          <w:iCs/>
          <w:sz w:val="26"/>
          <w:szCs w:val="26"/>
          <w:lang w:eastAsia="en-US"/>
        </w:rPr>
        <w:t xml:space="preserve">ении, подлежит регистрации в течение </w:t>
      </w:r>
      <w:r w:rsidRPr="00BA3DFD">
        <w:rPr>
          <w:iCs/>
          <w:sz w:val="26"/>
          <w:szCs w:val="26"/>
          <w:lang w:eastAsia="en-US"/>
        </w:rPr>
        <w:t>15 минут.</w:t>
      </w:r>
    </w:p>
    <w:p w:rsidR="00AF2CDD" w:rsidRPr="006E674E" w:rsidRDefault="00AF2CDD" w:rsidP="00AF2CDD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bookmarkStart w:id="12" w:name="Par224"/>
      <w:bookmarkEnd w:id="12"/>
    </w:p>
    <w:p w:rsidR="00AF2CDD" w:rsidRDefault="00AF2CDD" w:rsidP="00AF2CD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Cs w:val="28"/>
          <w:lang w:eastAsia="en-US"/>
        </w:rPr>
        <w:t xml:space="preserve">         </w:t>
      </w:r>
      <w:r>
        <w:rPr>
          <w:sz w:val="26"/>
          <w:szCs w:val="26"/>
          <w:lang w:eastAsia="en-US"/>
        </w:rPr>
        <w:t>2.13</w:t>
      </w:r>
      <w:r w:rsidRPr="009D32D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9D32DF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sz w:val="26"/>
          <w:szCs w:val="26"/>
          <w:lang w:eastAsia="en-US"/>
        </w:rPr>
        <w:t>.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Pr="009D32DF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D32DF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D32DF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>
        <w:rPr>
          <w:sz w:val="26"/>
          <w:szCs w:val="26"/>
        </w:rPr>
        <w:t>рмация, указанная в пункте 1.6 а</w:t>
      </w:r>
      <w:r w:rsidRPr="009D32DF">
        <w:rPr>
          <w:sz w:val="26"/>
          <w:szCs w:val="26"/>
        </w:rPr>
        <w:t>дминистративного регламента.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lastRenderedPageBreak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F2CDD" w:rsidRPr="009D32DF" w:rsidRDefault="00AF2CDD" w:rsidP="00AF2CDD">
      <w:pPr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9D32DF">
        <w:rPr>
          <w:sz w:val="26"/>
          <w:szCs w:val="26"/>
        </w:rPr>
        <w:t>. Показатели доступности и качества муниципальной услуги.</w:t>
      </w:r>
    </w:p>
    <w:p w:rsidR="00AF2CDD" w:rsidRDefault="00AF2CDD" w:rsidP="00AF2C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Pr="009D32DF">
        <w:rPr>
          <w:sz w:val="26"/>
          <w:szCs w:val="26"/>
        </w:rPr>
        <w:t>.1. Показатели доступности:</w:t>
      </w:r>
    </w:p>
    <w:p w:rsidR="00AF2CDD" w:rsidRPr="006E674E" w:rsidRDefault="00AF2CDD" w:rsidP="00AF2C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заявителей к форме заявления о предоставлении муници</w:t>
      </w:r>
      <w:r>
        <w:rPr>
          <w:sz w:val="26"/>
          <w:szCs w:val="26"/>
        </w:rPr>
        <w:t>пальной услуги, размещенной на е</w:t>
      </w:r>
      <w:r w:rsidRPr="009D32DF">
        <w:rPr>
          <w:sz w:val="26"/>
          <w:szCs w:val="26"/>
        </w:rPr>
        <w:t>дином и региональном порталах, в том числе с возможностью его копирования и заполнения;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бесплатность предоставления муниципальной услуги;</w:t>
      </w:r>
    </w:p>
    <w:p w:rsidR="008A1845" w:rsidRDefault="008A1845" w:rsidP="008A1845">
      <w:pPr>
        <w:shd w:val="clear" w:color="auto" w:fill="FFFFFF"/>
        <w:ind w:firstLine="709"/>
        <w:jc w:val="both"/>
        <w:rPr>
          <w:sz w:val="26"/>
          <w:szCs w:val="26"/>
        </w:rPr>
      </w:pPr>
      <w:r w:rsidRPr="008A1845">
        <w:rPr>
          <w:sz w:val="26"/>
          <w:szCs w:val="26"/>
        </w:rPr>
        <w:t xml:space="preserve">возможность подачи заявления и документов на предоставление муниципальной услуги  в электронной форме посредством </w:t>
      </w:r>
      <w:r>
        <w:rPr>
          <w:sz w:val="26"/>
          <w:szCs w:val="26"/>
        </w:rPr>
        <w:t>федерального и р</w:t>
      </w:r>
      <w:r w:rsidRPr="008A1845">
        <w:rPr>
          <w:sz w:val="26"/>
          <w:szCs w:val="26"/>
        </w:rPr>
        <w:t xml:space="preserve">егионального порталов; </w:t>
      </w:r>
    </w:p>
    <w:p w:rsidR="008D1F17" w:rsidRPr="009D32DF" w:rsidRDefault="008D1F17" w:rsidP="008A184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документов,являющихся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возможность получения заявителем муниципальной услуги в МФЦ.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2.14</w:t>
      </w:r>
      <w:r w:rsidRPr="009D32DF">
        <w:rPr>
          <w:sz w:val="26"/>
          <w:szCs w:val="26"/>
        </w:rPr>
        <w:t>.2. Показателями</w:t>
      </w:r>
      <w:r w:rsidRPr="009D32DF">
        <w:rPr>
          <w:rFonts w:eastAsia="Calibri"/>
          <w:sz w:val="26"/>
          <w:szCs w:val="26"/>
        </w:rPr>
        <w:t xml:space="preserve"> качества муниципальной услуги являются: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 xml:space="preserve">соблюдение </w:t>
      </w:r>
      <w:r w:rsidRPr="009D32DF">
        <w:rPr>
          <w:sz w:val="26"/>
          <w:szCs w:val="26"/>
        </w:rPr>
        <w:t>специалистами уполномоченного органа,</w:t>
      </w:r>
      <w:r w:rsidRPr="009D32DF">
        <w:rPr>
          <w:rFonts w:eastAsia="Calibri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AF2CDD" w:rsidRPr="006E674E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2.1</w:t>
      </w:r>
      <w:r>
        <w:rPr>
          <w:rFonts w:eastAsia="Calibri"/>
          <w:sz w:val="26"/>
          <w:szCs w:val="26"/>
        </w:rPr>
        <w:t>5</w:t>
      </w:r>
      <w:r w:rsidRPr="009D32DF">
        <w:rPr>
          <w:rFonts w:eastAsia="Calibri"/>
          <w:sz w:val="26"/>
          <w:szCs w:val="26"/>
        </w:rPr>
        <w:t xml:space="preserve">. </w:t>
      </w:r>
      <w:r w:rsidRPr="009D32DF">
        <w:rPr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AF2CDD" w:rsidRPr="009D32DF" w:rsidRDefault="00AF2CDD" w:rsidP="00AF2CDD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D32DF">
        <w:rPr>
          <w:rFonts w:ascii="Times New Roman" w:hAnsi="Times New Roman"/>
          <w:sz w:val="26"/>
          <w:szCs w:val="26"/>
        </w:rPr>
        <w:t>МФЦ осуществляет следующие административные процедуры (действия):</w:t>
      </w:r>
    </w:p>
    <w:p w:rsidR="00AF2CDD" w:rsidRPr="009D32DF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-информирование о предоставлении муниципальной услуги;</w:t>
      </w:r>
    </w:p>
    <w:p w:rsidR="00AF2CDD" w:rsidRPr="009D32DF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-прием заявления и документов на предоставление муниципальной услуги;</w:t>
      </w:r>
    </w:p>
    <w:p w:rsidR="00AF2CDD" w:rsidRPr="004B6234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-выдача результата предоставления муниципальной услуги.</w:t>
      </w:r>
      <w:bookmarkStart w:id="13" w:name="_Hlk536122458"/>
    </w:p>
    <w:p w:rsidR="00AF2CDD" w:rsidRPr="00BA3DFD" w:rsidRDefault="00AF2CDD" w:rsidP="00A33C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_Hlk536101725"/>
      <w:bookmarkEnd w:id="13"/>
      <w:r>
        <w:rPr>
          <w:sz w:val="26"/>
          <w:szCs w:val="26"/>
        </w:rPr>
        <w:t xml:space="preserve">2.16. </w:t>
      </w:r>
      <w:r w:rsidRPr="00BA3DFD">
        <w:rPr>
          <w:sz w:val="26"/>
          <w:szCs w:val="26"/>
        </w:rPr>
        <w:t>Особенности предоставления муниципальной услуги</w:t>
      </w:r>
      <w:r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в электронной форме</w:t>
      </w:r>
      <w:r>
        <w:rPr>
          <w:sz w:val="26"/>
          <w:szCs w:val="26"/>
        </w:rPr>
        <w:t>.</w:t>
      </w:r>
    </w:p>
    <w:p w:rsidR="00A77BA6" w:rsidRPr="00A77BA6" w:rsidRDefault="00A77BA6" w:rsidP="00A77B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2CDD" w:rsidRPr="00A77BA6">
        <w:rPr>
          <w:sz w:val="26"/>
          <w:szCs w:val="26"/>
        </w:rPr>
        <w:t xml:space="preserve"> </w:t>
      </w:r>
      <w:bookmarkEnd w:id="14"/>
      <w:r w:rsidRPr="00A77BA6">
        <w:rPr>
          <w:sz w:val="26"/>
          <w:szCs w:val="26"/>
        </w:rPr>
        <w:t>2.16.1. При предоставлении муниципальной услуги в электронной форме обеспечивается: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получение информации о порядке и сроках предоставления муниципальной услуги (осуществляется в соответствии с пунктом 1.3 административного регламента);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lastRenderedPageBreak/>
        <w:t>формирование запроса о предоставлении муниципальной услуги;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прием и регистрация запроса и иных документов, необходимых для предоставления муниципальной услуги;</w:t>
      </w:r>
    </w:p>
    <w:p w:rsid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получение сведений о ходе выполнения запроса;</w:t>
      </w:r>
    </w:p>
    <w:p w:rsidR="003040F5" w:rsidRPr="003040F5" w:rsidRDefault="003040F5" w:rsidP="003040F5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040F5">
        <w:rPr>
          <w:rFonts w:eastAsia="Calibri"/>
          <w:sz w:val="26"/>
          <w:szCs w:val="26"/>
          <w:lang w:eastAsia="en-US"/>
        </w:rPr>
        <w:t>получение заявителем  результата предоставления муниципальной услуги;</w:t>
      </w:r>
    </w:p>
    <w:p w:rsidR="003040F5" w:rsidRPr="003040F5" w:rsidRDefault="003040F5" w:rsidP="003040F5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040F5">
        <w:rPr>
          <w:rFonts w:eastAsia="Calibri"/>
          <w:sz w:val="26"/>
          <w:szCs w:val="26"/>
          <w:lang w:eastAsia="en-US"/>
        </w:rPr>
        <w:t>осуществление оценки качества предоставления муниципальной услуги;</w:t>
      </w:r>
    </w:p>
    <w:p w:rsidR="00A77BA6" w:rsidRPr="00A77BA6" w:rsidRDefault="003040F5" w:rsidP="00304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77BA6" w:rsidRPr="00A77BA6">
        <w:rPr>
          <w:sz w:val="26"/>
          <w:szCs w:val="26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5 административного регламента).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.2. Формирование запроса осуществляется посредством заполнения электронной формы запроса на федеральном или региональном порталах без необходимости дополнительной подачи запроса в какой-либо иной форме.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На федеральном и региональном порталах размещаются образцы заполнения электронной формы заявки.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При формировании запроса обеспечивается:</w:t>
      </w:r>
    </w:p>
    <w:p w:rsid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3040F5" w:rsidRPr="003040F5" w:rsidRDefault="003040F5" w:rsidP="003040F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040F5">
        <w:rPr>
          <w:sz w:val="26"/>
          <w:szCs w:val="26"/>
        </w:rPr>
        <w:t xml:space="preserve">возможность заполнения несколькими заявителями одной электронной формы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 xml:space="preserve"> при обращении за муниципальной услуги,  предполагающими направление совместного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 xml:space="preserve"> несколькими заявителями;</w:t>
      </w:r>
    </w:p>
    <w:p w:rsidR="003040F5" w:rsidRPr="00A77BA6" w:rsidRDefault="003040F5" w:rsidP="005536A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040F5">
        <w:rPr>
          <w:sz w:val="26"/>
          <w:szCs w:val="26"/>
        </w:rPr>
        <w:t xml:space="preserve">возможность печати на бумажном носителе копии электронной формы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>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.3.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федерального или регионального порталов.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</w:t>
      </w:r>
      <w:r w:rsidRPr="00A77BA6">
        <w:rPr>
          <w:sz w:val="26"/>
          <w:szCs w:val="26"/>
        </w:rPr>
        <w:lastRenderedPageBreak/>
        <w:t>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2.</w:t>
      </w:r>
      <w:r>
        <w:rPr>
          <w:sz w:val="26"/>
          <w:szCs w:val="26"/>
        </w:rPr>
        <w:t>16</w:t>
      </w:r>
      <w:r w:rsidRPr="00A77BA6">
        <w:rPr>
          <w:sz w:val="26"/>
          <w:szCs w:val="26"/>
        </w:rPr>
        <w:t>.4. При предоставлении муниципальной услуги в электронной форме заявителю направляется: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1) уведомление о записи на прием в уполномоченный орган или МФЦ, содержащее сведения о дате, времени и месте приема;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.5. Муниципальная услуга в электронной форме предоставляется с применением электронной подписи.</w:t>
      </w:r>
    </w:p>
    <w:p w:rsidR="00C42D9A" w:rsidRDefault="00A77BA6" w:rsidP="00572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bookmarkStart w:id="15" w:name="Par178"/>
      <w:bookmarkEnd w:id="15"/>
    </w:p>
    <w:p w:rsidR="00572403" w:rsidRPr="00A77BA6" w:rsidRDefault="00572403" w:rsidP="00572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7690" w:rsidRDefault="00A37F9B" w:rsidP="00572403">
      <w:pPr>
        <w:pStyle w:val="aa"/>
        <w:tabs>
          <w:tab w:val="left" w:pos="851"/>
        </w:tabs>
        <w:jc w:val="center"/>
        <w:rPr>
          <w:sz w:val="26"/>
          <w:szCs w:val="26"/>
        </w:rPr>
      </w:pPr>
      <w:r w:rsidRPr="00A77BA6">
        <w:rPr>
          <w:sz w:val="26"/>
          <w:szCs w:val="26"/>
        </w:rPr>
        <w:t>3</w:t>
      </w:r>
      <w:r w:rsidR="00691726" w:rsidRPr="00A77BA6">
        <w:rPr>
          <w:sz w:val="26"/>
          <w:szCs w:val="26"/>
        </w:rPr>
        <w:t>.Состав,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  <w:r w:rsidR="00572403">
        <w:rPr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5536A2" w:rsidRPr="005536A2" w:rsidRDefault="005536A2" w:rsidP="005536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5536A2">
        <w:rPr>
          <w:sz w:val="22"/>
          <w:szCs w:val="22"/>
        </w:rPr>
        <w:t xml:space="preserve"> </w:t>
      </w:r>
      <w:r w:rsidRPr="005536A2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536A2" w:rsidRPr="005536A2" w:rsidRDefault="005536A2" w:rsidP="005536A2">
      <w:pPr>
        <w:pStyle w:val="ConsPlusNormal"/>
        <w:ind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прием и регистрация заявления о постановке на учет в качестве нуждающихся;</w:t>
      </w:r>
    </w:p>
    <w:p w:rsidR="005536A2" w:rsidRPr="005536A2" w:rsidRDefault="005536A2" w:rsidP="005536A2">
      <w:pPr>
        <w:pStyle w:val="ConsPlusNormal"/>
        <w:ind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формирование и направление межведомственных запросов</w:t>
      </w:r>
      <w:r w:rsidRPr="005536A2">
        <w:rPr>
          <w:rFonts w:eastAsia="Calibri"/>
          <w:sz w:val="26"/>
          <w:szCs w:val="26"/>
        </w:rPr>
        <w:t xml:space="preserve"> в органы, участвующие в предоставлении муниципальной услуги, получение ответов на них</w:t>
      </w:r>
      <w:r w:rsidRPr="005536A2">
        <w:rPr>
          <w:sz w:val="26"/>
          <w:szCs w:val="26"/>
        </w:rPr>
        <w:t>;</w:t>
      </w:r>
    </w:p>
    <w:p w:rsidR="005536A2" w:rsidRPr="005536A2" w:rsidRDefault="005536A2" w:rsidP="005536A2">
      <w:pPr>
        <w:pStyle w:val="ConsPlusNormal"/>
        <w:ind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5536A2" w:rsidRPr="005536A2" w:rsidRDefault="005536A2" w:rsidP="005536A2">
      <w:pPr>
        <w:pStyle w:val="aa"/>
        <w:tabs>
          <w:tab w:val="left" w:pos="851"/>
        </w:tabs>
        <w:rPr>
          <w:sz w:val="26"/>
          <w:szCs w:val="26"/>
        </w:rPr>
      </w:pPr>
      <w:r w:rsidRPr="005536A2">
        <w:rPr>
          <w:sz w:val="26"/>
          <w:szCs w:val="26"/>
        </w:rPr>
        <w:t>выдача (направление) заявителю результата предоставления муниципальной услуги</w:t>
      </w:r>
      <w:r w:rsidR="008D1F17">
        <w:rPr>
          <w:sz w:val="26"/>
          <w:szCs w:val="26"/>
        </w:rPr>
        <w:t>.</w:t>
      </w:r>
    </w:p>
    <w:p w:rsidR="005536A2" w:rsidRDefault="005536A2" w:rsidP="001F6B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F42547" w:rsidRPr="001F6B2B">
        <w:rPr>
          <w:sz w:val="26"/>
          <w:szCs w:val="26"/>
        </w:rPr>
        <w:t xml:space="preserve">. </w:t>
      </w:r>
      <w:r>
        <w:rPr>
          <w:sz w:val="26"/>
          <w:szCs w:val="26"/>
        </w:rPr>
        <w:t>Прием и регистрация заявления о постановке на учет в качестве нуждающихся.</w:t>
      </w:r>
    </w:p>
    <w:p w:rsidR="001F6B2B" w:rsidRPr="001F6B2B" w:rsidRDefault="001F6B2B" w:rsidP="001F6B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bCs/>
          <w:sz w:val="26"/>
          <w:szCs w:val="26"/>
        </w:rPr>
        <w:t>О</w:t>
      </w:r>
      <w:r w:rsidRPr="001F6B2B">
        <w:rPr>
          <w:sz w:val="26"/>
          <w:szCs w:val="26"/>
        </w:rPr>
        <w:t xml:space="preserve">снованием начала административной процедуры является поступление в </w:t>
      </w:r>
      <w:r>
        <w:rPr>
          <w:sz w:val="26"/>
          <w:szCs w:val="26"/>
        </w:rPr>
        <w:t>Администрацию городского поселения Лянтор</w:t>
      </w:r>
      <w:r w:rsidRPr="001F6B2B">
        <w:rPr>
          <w:sz w:val="26"/>
          <w:szCs w:val="26"/>
        </w:rPr>
        <w:t xml:space="preserve"> заявления о постановке на учет в качестве нуждающихся.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lastRenderedPageBreak/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>за прием и регистрацию заявления,</w:t>
      </w:r>
      <w:r>
        <w:rPr>
          <w:rFonts w:eastAsia="Calibri"/>
          <w:sz w:val="26"/>
          <w:szCs w:val="26"/>
        </w:rPr>
        <w:t xml:space="preserve"> поступившего по почте в адрес у</w:t>
      </w:r>
      <w:r w:rsidRPr="001F6B2B">
        <w:rPr>
          <w:rFonts w:eastAsia="Calibri"/>
          <w:sz w:val="26"/>
          <w:szCs w:val="26"/>
        </w:rPr>
        <w:t>полномоченного органа или представленного заявителем личн</w:t>
      </w:r>
      <w:r>
        <w:rPr>
          <w:rFonts w:eastAsia="Calibri"/>
          <w:sz w:val="26"/>
          <w:szCs w:val="26"/>
        </w:rPr>
        <w:t>о в у</w:t>
      </w:r>
      <w:r w:rsidRPr="001F6B2B">
        <w:rPr>
          <w:rFonts w:eastAsia="Calibri"/>
          <w:sz w:val="26"/>
          <w:szCs w:val="26"/>
        </w:rPr>
        <w:t>полномоченный орган, - специалист</w:t>
      </w:r>
      <w:r>
        <w:rPr>
          <w:rFonts w:eastAsia="Calibri"/>
          <w:sz w:val="26"/>
          <w:szCs w:val="26"/>
        </w:rPr>
        <w:t xml:space="preserve"> </w:t>
      </w:r>
      <w:r w:rsidRPr="001F6B2B">
        <w:rPr>
          <w:rFonts w:eastAsia="Calibri"/>
          <w:sz w:val="26"/>
          <w:szCs w:val="26"/>
        </w:rPr>
        <w:t>службы делопроизводства и контроля</w:t>
      </w:r>
      <w:r w:rsidR="00E64039">
        <w:rPr>
          <w:rFonts w:eastAsia="Calibri"/>
          <w:sz w:val="26"/>
          <w:szCs w:val="26"/>
        </w:rPr>
        <w:t xml:space="preserve"> с последующей регистрацией специалистом жилищного отдела в книге</w:t>
      </w:r>
      <w:r w:rsidR="005F3628">
        <w:rPr>
          <w:rFonts w:eastAsia="Calibri"/>
          <w:sz w:val="26"/>
          <w:szCs w:val="26"/>
        </w:rPr>
        <w:t xml:space="preserve"> регистрации заявлений граждан о постановке на учет в качестве нуждающихся в жилых помещениях</w:t>
      </w:r>
      <w:r w:rsidRPr="001F6B2B">
        <w:rPr>
          <w:rFonts w:eastAsia="Calibri"/>
          <w:sz w:val="26"/>
          <w:szCs w:val="26"/>
        </w:rPr>
        <w:t>;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>за прием и регистрацию з</w:t>
      </w:r>
      <w:r>
        <w:rPr>
          <w:rFonts w:eastAsia="Calibri"/>
          <w:sz w:val="26"/>
          <w:szCs w:val="26"/>
        </w:rPr>
        <w:t>аявления, поступившего в адрес у</w:t>
      </w:r>
      <w:r w:rsidRPr="001F6B2B">
        <w:rPr>
          <w:rFonts w:eastAsia="Calibri"/>
          <w:sz w:val="26"/>
          <w:szCs w:val="26"/>
        </w:rPr>
        <w:t xml:space="preserve">полномоченного </w:t>
      </w:r>
      <w:r>
        <w:rPr>
          <w:rFonts w:eastAsia="Calibri"/>
          <w:sz w:val="26"/>
          <w:szCs w:val="26"/>
        </w:rPr>
        <w:t>органа посредством федерального и р</w:t>
      </w:r>
      <w:r w:rsidRPr="001F6B2B">
        <w:rPr>
          <w:rFonts w:eastAsia="Calibri"/>
          <w:sz w:val="26"/>
          <w:szCs w:val="26"/>
        </w:rPr>
        <w:t xml:space="preserve">егионального порталов, - специалист </w:t>
      </w:r>
      <w:r w:rsidR="00093FD6" w:rsidRPr="00093FD6">
        <w:rPr>
          <w:rFonts w:eastAsia="Calibri"/>
          <w:sz w:val="26"/>
          <w:szCs w:val="26"/>
        </w:rPr>
        <w:t>жилищного отдела</w:t>
      </w:r>
      <w:r w:rsidRPr="001F6B2B">
        <w:rPr>
          <w:rFonts w:eastAsia="Calibri"/>
          <w:sz w:val="26"/>
          <w:szCs w:val="26"/>
        </w:rPr>
        <w:t>, ответственный за предоставление муниципальной услуги.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Содержание административных действий, входящих в состав административной процедуры: специалист </w:t>
      </w:r>
      <w:r w:rsidR="00093FD6" w:rsidRPr="00093FD6">
        <w:rPr>
          <w:rFonts w:eastAsia="Calibri"/>
          <w:sz w:val="26"/>
          <w:szCs w:val="26"/>
        </w:rPr>
        <w:t>жилищного отдела</w:t>
      </w:r>
      <w:r w:rsidRPr="001F6B2B">
        <w:rPr>
          <w:rFonts w:eastAsia="Calibri"/>
          <w:i/>
          <w:sz w:val="26"/>
          <w:szCs w:val="26"/>
        </w:rPr>
        <w:t xml:space="preserve"> </w:t>
      </w:r>
      <w:r w:rsidRPr="001F6B2B">
        <w:rPr>
          <w:rFonts w:eastAsia="Calibri"/>
          <w:sz w:val="26"/>
          <w:szCs w:val="26"/>
        </w:rPr>
        <w:t>принимает и</w:t>
      </w:r>
      <w:r w:rsidRPr="001F6B2B">
        <w:rPr>
          <w:rFonts w:eastAsia="Calibri"/>
          <w:i/>
          <w:sz w:val="26"/>
          <w:szCs w:val="26"/>
        </w:rPr>
        <w:t xml:space="preserve"> </w:t>
      </w:r>
      <w:r w:rsidRPr="001F6B2B">
        <w:rPr>
          <w:rFonts w:eastAsia="Calibri"/>
          <w:sz w:val="26"/>
          <w:szCs w:val="26"/>
        </w:rPr>
        <w:t>регистрирует заявление в книге регистрации заявлен</w:t>
      </w:r>
      <w:r w:rsidR="00093FD6">
        <w:rPr>
          <w:rFonts w:eastAsia="Calibri"/>
          <w:sz w:val="26"/>
          <w:szCs w:val="26"/>
        </w:rPr>
        <w:t>ий граждан,</w:t>
      </w:r>
      <w:r w:rsidRPr="001F6B2B">
        <w:rPr>
          <w:rFonts w:eastAsia="Calibri"/>
          <w:sz w:val="26"/>
          <w:szCs w:val="26"/>
        </w:rPr>
        <w:t xml:space="preserve">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</w:t>
      </w:r>
    </w:p>
    <w:p w:rsidR="001F6B2B" w:rsidRPr="001F6B2B" w:rsidRDefault="001F6B2B" w:rsidP="001F6B2B">
      <w:pPr>
        <w:ind w:firstLine="709"/>
        <w:jc w:val="both"/>
        <w:rPr>
          <w:i/>
          <w:sz w:val="26"/>
          <w:szCs w:val="26"/>
        </w:rPr>
      </w:pPr>
      <w:r w:rsidRPr="001F6B2B">
        <w:rPr>
          <w:sz w:val="26"/>
          <w:szCs w:val="26"/>
        </w:rPr>
        <w:t>Книга регистрации заявлений граждан ведется на бумажном носителе по фор</w:t>
      </w:r>
      <w:r w:rsidR="00093FD6">
        <w:rPr>
          <w:sz w:val="26"/>
          <w:szCs w:val="26"/>
        </w:rPr>
        <w:t>ме согласно приложению 2 к а</w:t>
      </w:r>
      <w:r w:rsidRPr="001F6B2B">
        <w:rPr>
          <w:sz w:val="26"/>
          <w:szCs w:val="26"/>
        </w:rPr>
        <w:t xml:space="preserve">дминистративному регламенту. </w:t>
      </w:r>
    </w:p>
    <w:p w:rsidR="001F6B2B" w:rsidRPr="001F6B2B" w:rsidRDefault="001F6B2B" w:rsidP="001F6B2B">
      <w:pPr>
        <w:ind w:firstLine="709"/>
        <w:jc w:val="both"/>
        <w:rPr>
          <w:sz w:val="26"/>
          <w:szCs w:val="26"/>
          <w:lang w:eastAsia="en-US"/>
        </w:rPr>
      </w:pPr>
      <w:r w:rsidRPr="001F6B2B">
        <w:rPr>
          <w:sz w:val="26"/>
          <w:szCs w:val="26"/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1F6B2B" w:rsidRPr="001F6B2B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Срок регистрации заявления о предоставлении муниципальной услуги не должен превышать 1 рабочий день;</w:t>
      </w:r>
      <w:r w:rsidRPr="001F6B2B">
        <w:rPr>
          <w:rFonts w:eastAsia="Calibri"/>
          <w:sz w:val="26"/>
          <w:szCs w:val="26"/>
        </w:rPr>
        <w:t xml:space="preserve"> </w:t>
      </w:r>
      <w:r w:rsidRPr="001F6B2B">
        <w:rPr>
          <w:sz w:val="26"/>
          <w:szCs w:val="26"/>
        </w:rPr>
        <w:t>при личном обращении заявителя - 15 минут с момента получения заявления о предоставлении муниципальной услуги.</w:t>
      </w:r>
    </w:p>
    <w:p w:rsidR="001F6B2B" w:rsidRPr="001F6B2B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Результатом выполнения административной процедуры является зарегистрированное заявление и выдача заявителю расписки о получении документов.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фиксируется в книге регистрации </w:t>
      </w:r>
      <w:r w:rsidRPr="001F6B2B">
        <w:rPr>
          <w:sz w:val="26"/>
          <w:szCs w:val="26"/>
        </w:rPr>
        <w:t>заявлений граждан</w:t>
      </w:r>
      <w:r w:rsidRPr="001F6B2B">
        <w:rPr>
          <w:rFonts w:eastAsia="Calibri"/>
          <w:sz w:val="26"/>
          <w:szCs w:val="26"/>
        </w:rPr>
        <w:t>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 xml:space="preserve">Зарегистрированное заявление о предоставлении муниципальной услуги передается специалисту </w:t>
      </w:r>
      <w:r w:rsidR="00093FD6">
        <w:rPr>
          <w:sz w:val="26"/>
          <w:szCs w:val="26"/>
        </w:rPr>
        <w:t>жилищного отдела,</w:t>
      </w:r>
      <w:r w:rsidRPr="001F6B2B">
        <w:rPr>
          <w:sz w:val="26"/>
          <w:szCs w:val="26"/>
        </w:rPr>
        <w:t xml:space="preserve"> ответственному за предоставление муниципальной услуги.</w:t>
      </w:r>
    </w:p>
    <w:p w:rsidR="001F6B2B" w:rsidRPr="001F6B2B" w:rsidRDefault="001F6B2B" w:rsidP="003A65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 xml:space="preserve">В случае подачи заявителем заявления и документов через </w:t>
      </w:r>
      <w:r w:rsidR="00093FD6">
        <w:rPr>
          <w:sz w:val="26"/>
          <w:szCs w:val="26"/>
        </w:rPr>
        <w:t>МФЦ</w:t>
      </w:r>
      <w:r w:rsidRPr="001F6B2B">
        <w:rPr>
          <w:sz w:val="26"/>
          <w:szCs w:val="26"/>
        </w:rPr>
        <w:t xml:space="preserve"> последний обес</w:t>
      </w:r>
      <w:r w:rsidR="00093FD6">
        <w:rPr>
          <w:sz w:val="26"/>
          <w:szCs w:val="26"/>
        </w:rPr>
        <w:t>печивает ее передачу в у</w:t>
      </w:r>
      <w:r w:rsidRPr="001F6B2B">
        <w:rPr>
          <w:sz w:val="26"/>
          <w:szCs w:val="26"/>
        </w:rPr>
        <w:t>полномо</w:t>
      </w:r>
      <w:r w:rsidR="00CD3C1A">
        <w:rPr>
          <w:sz w:val="26"/>
          <w:szCs w:val="26"/>
        </w:rPr>
        <w:t>ченный орган</w:t>
      </w:r>
      <w:r w:rsidRPr="001F6B2B">
        <w:rPr>
          <w:sz w:val="26"/>
          <w:szCs w:val="26"/>
        </w:rPr>
        <w:t xml:space="preserve"> в порядке и сроки, которые установлены соглашением о взаимодействии между </w:t>
      </w:r>
      <w:r w:rsidR="00093FD6">
        <w:rPr>
          <w:sz w:val="26"/>
          <w:szCs w:val="26"/>
        </w:rPr>
        <w:t>МФЦ и у</w:t>
      </w:r>
      <w:r w:rsidRPr="001F6B2B">
        <w:rPr>
          <w:sz w:val="26"/>
          <w:szCs w:val="26"/>
        </w:rPr>
        <w:t>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</w:t>
      </w:r>
      <w:r w:rsidR="00093FD6">
        <w:rPr>
          <w:sz w:val="26"/>
          <w:szCs w:val="26"/>
        </w:rPr>
        <w:t>оступления пакета документов в у</w:t>
      </w:r>
      <w:r w:rsidRPr="001F6B2B">
        <w:rPr>
          <w:sz w:val="26"/>
          <w:szCs w:val="26"/>
        </w:rPr>
        <w:t>полномоченный орган.</w:t>
      </w:r>
    </w:p>
    <w:p w:rsidR="001F6B2B" w:rsidRPr="001F6B2B" w:rsidRDefault="009E18CE" w:rsidP="005853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6" w:name="sub_352"/>
      <w:r>
        <w:rPr>
          <w:sz w:val="26"/>
          <w:szCs w:val="26"/>
        </w:rPr>
        <w:t xml:space="preserve">          </w:t>
      </w:r>
      <w:r w:rsidR="005F3628">
        <w:rPr>
          <w:sz w:val="26"/>
          <w:szCs w:val="26"/>
        </w:rPr>
        <w:t>3.3</w:t>
      </w:r>
      <w:r w:rsidR="00093FD6" w:rsidRPr="00093FD6">
        <w:rPr>
          <w:sz w:val="26"/>
          <w:szCs w:val="26"/>
        </w:rPr>
        <w:t xml:space="preserve">. </w:t>
      </w:r>
      <w:r w:rsidR="001F6B2B" w:rsidRPr="00093FD6">
        <w:rPr>
          <w:sz w:val="26"/>
          <w:szCs w:val="26"/>
        </w:rPr>
        <w:t xml:space="preserve">Формирование и направление межведомственных запросов </w:t>
      </w:r>
      <w:r w:rsidR="001F6B2B" w:rsidRPr="00093FD6">
        <w:rPr>
          <w:rFonts w:eastAsia="Calibri"/>
          <w:sz w:val="26"/>
          <w:szCs w:val="26"/>
        </w:rPr>
        <w:t>в органы, участвующие в предоставлении муниципальной услуги, получение ответов на них</w:t>
      </w:r>
      <w:r w:rsidR="00093FD6">
        <w:rPr>
          <w:rFonts w:eastAsia="Calibri"/>
          <w:sz w:val="26"/>
          <w:szCs w:val="26"/>
        </w:rPr>
        <w:t>.</w:t>
      </w:r>
    </w:p>
    <w:p w:rsidR="001F6B2B" w:rsidRPr="001F6B2B" w:rsidRDefault="001F6B2B" w:rsidP="001F6B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 w:rsidR="00093FD6">
        <w:rPr>
          <w:sz w:val="26"/>
          <w:szCs w:val="26"/>
        </w:rPr>
        <w:t>жилищного отдела</w:t>
      </w:r>
      <w:r w:rsidRPr="001F6B2B">
        <w:rPr>
          <w:sz w:val="26"/>
          <w:szCs w:val="26"/>
        </w:rPr>
        <w:t>, ответственному за предоставление муниципальной услуги.</w:t>
      </w:r>
    </w:p>
    <w:p w:rsidR="001F6B2B" w:rsidRPr="001F6B2B" w:rsidRDefault="001F6B2B" w:rsidP="001F6B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F6B2B">
        <w:rPr>
          <w:bCs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093FD6">
        <w:rPr>
          <w:bCs/>
          <w:sz w:val="26"/>
          <w:szCs w:val="26"/>
        </w:rPr>
        <w:t xml:space="preserve">жилищного отдела, </w:t>
      </w:r>
      <w:r w:rsidRPr="001F6B2B">
        <w:rPr>
          <w:bCs/>
          <w:sz w:val="26"/>
          <w:szCs w:val="26"/>
        </w:rPr>
        <w:t>ответственный за предоставление муниципальной услуги.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</w:t>
      </w:r>
      <w:r w:rsidRPr="001F6B2B">
        <w:rPr>
          <w:rFonts w:eastAsia="Calibri"/>
          <w:sz w:val="26"/>
          <w:szCs w:val="26"/>
        </w:rPr>
        <w:lastRenderedPageBreak/>
        <w:t xml:space="preserve">выполнения административного действия – в течение </w:t>
      </w:r>
      <w:r w:rsidR="00093FD6">
        <w:rPr>
          <w:rFonts w:eastAsia="Calibri"/>
          <w:sz w:val="26"/>
          <w:szCs w:val="26"/>
        </w:rPr>
        <w:t>3</w:t>
      </w:r>
      <w:r w:rsidRPr="001F6B2B">
        <w:rPr>
          <w:rFonts w:eastAsia="Calibri"/>
          <w:sz w:val="26"/>
          <w:szCs w:val="26"/>
        </w:rPr>
        <w:t xml:space="preserve"> рабоч</w:t>
      </w:r>
      <w:r w:rsidR="00093FD6">
        <w:rPr>
          <w:rFonts w:eastAsia="Calibri"/>
          <w:sz w:val="26"/>
          <w:szCs w:val="26"/>
        </w:rPr>
        <w:t xml:space="preserve">их </w:t>
      </w:r>
      <w:r w:rsidRPr="001F6B2B">
        <w:rPr>
          <w:rFonts w:eastAsia="Calibri"/>
          <w:sz w:val="26"/>
          <w:szCs w:val="26"/>
        </w:rPr>
        <w:t>дн</w:t>
      </w:r>
      <w:r w:rsidR="00093FD6">
        <w:rPr>
          <w:rFonts w:eastAsia="Calibri"/>
          <w:sz w:val="26"/>
          <w:szCs w:val="26"/>
        </w:rPr>
        <w:t>ей</w:t>
      </w:r>
      <w:r w:rsidRPr="001F6B2B">
        <w:rPr>
          <w:rFonts w:eastAsia="Calibri"/>
          <w:sz w:val="26"/>
          <w:szCs w:val="26"/>
        </w:rPr>
        <w:t xml:space="preserve"> с момента пр</w:t>
      </w:r>
      <w:r w:rsidR="00093FD6">
        <w:rPr>
          <w:rFonts w:eastAsia="Calibri"/>
          <w:sz w:val="26"/>
          <w:szCs w:val="26"/>
        </w:rPr>
        <w:t>иема и регистрации заявления в у</w:t>
      </w:r>
      <w:r w:rsidRPr="001F6B2B">
        <w:rPr>
          <w:rFonts w:eastAsia="Calibri"/>
          <w:sz w:val="26"/>
          <w:szCs w:val="26"/>
        </w:rPr>
        <w:t>полномоченном органе;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1F6B2B" w:rsidRPr="001F6B2B" w:rsidRDefault="001F6B2B" w:rsidP="001F6B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F6B2B">
        <w:rPr>
          <w:bCs/>
          <w:sz w:val="26"/>
          <w:szCs w:val="26"/>
        </w:rPr>
        <w:t>Критерием принятия решения о формировании</w:t>
      </w:r>
      <w:r w:rsidRPr="001F6B2B">
        <w:rPr>
          <w:bCs/>
          <w:sz w:val="26"/>
          <w:szCs w:val="26"/>
        </w:rPr>
        <w:br/>
        <w:t>и направлении межведомственных запросов является отсутствие документов, предусмотренных пунктом 2</w:t>
      </w:r>
      <w:r w:rsidR="00093FD6">
        <w:rPr>
          <w:bCs/>
          <w:sz w:val="26"/>
          <w:szCs w:val="26"/>
        </w:rPr>
        <w:t>.7.2</w:t>
      </w:r>
      <w:r w:rsidRPr="001F6B2B">
        <w:rPr>
          <w:b/>
          <w:bCs/>
          <w:sz w:val="26"/>
          <w:szCs w:val="26"/>
        </w:rPr>
        <w:t xml:space="preserve"> </w:t>
      </w:r>
      <w:r w:rsidR="00093FD6">
        <w:rPr>
          <w:bCs/>
          <w:sz w:val="26"/>
          <w:szCs w:val="26"/>
        </w:rPr>
        <w:t>а</w:t>
      </w:r>
      <w:r w:rsidRPr="001F6B2B">
        <w:rPr>
          <w:bCs/>
          <w:sz w:val="26"/>
          <w:szCs w:val="26"/>
        </w:rPr>
        <w:t>дминистративного регламента, и отсутствие оснований для отказа в предоставлении муниципальной услуги, предусмотренных пунктом 2</w:t>
      </w:r>
      <w:r w:rsidR="005F3628">
        <w:rPr>
          <w:bCs/>
          <w:sz w:val="26"/>
          <w:szCs w:val="26"/>
        </w:rPr>
        <w:t>.9.2</w:t>
      </w:r>
      <w:r w:rsidRPr="001F6B2B">
        <w:rPr>
          <w:b/>
          <w:bCs/>
          <w:sz w:val="26"/>
          <w:szCs w:val="26"/>
        </w:rPr>
        <w:t xml:space="preserve"> </w:t>
      </w:r>
      <w:r w:rsidRPr="001F6B2B">
        <w:rPr>
          <w:bCs/>
          <w:sz w:val="26"/>
          <w:szCs w:val="26"/>
        </w:rPr>
        <w:t>Административного регламента.</w:t>
      </w:r>
    </w:p>
    <w:p w:rsidR="001F6B2B" w:rsidRPr="001F6B2B" w:rsidRDefault="001F6B2B" w:rsidP="001F6B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9E18CE" w:rsidRPr="00010FCF" w:rsidRDefault="001F6B2B" w:rsidP="009E18C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F6B2B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 w:rsidR="009E18CE" w:rsidRPr="00010FCF">
        <w:rPr>
          <w:sz w:val="26"/>
          <w:szCs w:val="26"/>
          <w:lang w:eastAsia="en-US"/>
        </w:rPr>
        <w:t>специалист</w:t>
      </w:r>
      <w:r w:rsidR="009E18CE">
        <w:rPr>
          <w:sz w:val="26"/>
          <w:szCs w:val="26"/>
          <w:lang w:eastAsia="en-US"/>
        </w:rPr>
        <w:t>ом</w:t>
      </w:r>
      <w:r w:rsidR="009E18CE" w:rsidRPr="00010FCF">
        <w:rPr>
          <w:sz w:val="26"/>
          <w:szCs w:val="26"/>
          <w:lang w:eastAsia="en-US"/>
        </w:rPr>
        <w:t xml:space="preserve"> делопроизводства и контроля уполномоченного органа в системе электронного документооборота.</w:t>
      </w:r>
    </w:p>
    <w:p w:rsidR="001F6B2B" w:rsidRPr="003A65C1" w:rsidRDefault="001F6B2B" w:rsidP="003A65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bCs/>
          <w:sz w:val="26"/>
          <w:szCs w:val="26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1F6B2B">
        <w:rPr>
          <w:rFonts w:eastAsia="Calibri"/>
          <w:sz w:val="26"/>
          <w:szCs w:val="26"/>
        </w:rPr>
        <w:t>приобщаются к заявлению и прилагаемым к нему документами.</w:t>
      </w:r>
    </w:p>
    <w:p w:rsidR="001F6B2B" w:rsidRPr="009E18CE" w:rsidRDefault="009E18CE" w:rsidP="009E18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F3628">
        <w:rPr>
          <w:sz w:val="26"/>
          <w:szCs w:val="26"/>
        </w:rPr>
        <w:t>3.4</w:t>
      </w:r>
      <w:r w:rsidRPr="009E18CE">
        <w:rPr>
          <w:sz w:val="26"/>
          <w:szCs w:val="26"/>
        </w:rPr>
        <w:t>.</w:t>
      </w:r>
      <w:r w:rsidR="001F6B2B" w:rsidRPr="009E18CE">
        <w:rPr>
          <w:sz w:val="26"/>
          <w:szCs w:val="26"/>
        </w:rPr>
        <w:t>Принятие решения о постановке на учет в качестве нуждающихся или об отказе в постановке на учет в качестве нуждающихся</w:t>
      </w:r>
      <w:r>
        <w:rPr>
          <w:sz w:val="26"/>
          <w:szCs w:val="26"/>
        </w:rPr>
        <w:t>.</w:t>
      </w:r>
    </w:p>
    <w:p w:rsidR="001F6B2B" w:rsidRPr="001F6B2B" w:rsidRDefault="001F6B2B" w:rsidP="001F6B2B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Основанием для начала выполнения административной процедуры является поступившее заявление и иные представленные заявителем документы, в том числе полученные в порядке межведомственного информационного взаимодействия.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1F6B2B">
        <w:rPr>
          <w:sz w:val="26"/>
          <w:szCs w:val="26"/>
        </w:rPr>
        <w:t>процедуры: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за рассмотрение и оформление проекта документа, являющегося результатом предоставления муниципальной услуги - специалист </w:t>
      </w:r>
      <w:r w:rsidR="009E18CE" w:rsidRPr="009E18CE">
        <w:rPr>
          <w:rFonts w:eastAsia="Calibri"/>
          <w:sz w:val="26"/>
          <w:szCs w:val="26"/>
        </w:rPr>
        <w:t>жилищного отдела</w:t>
      </w:r>
      <w:r w:rsidR="009E18CE">
        <w:rPr>
          <w:rFonts w:eastAsia="Calibri"/>
          <w:sz w:val="26"/>
          <w:szCs w:val="26"/>
        </w:rPr>
        <w:t>;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за подписание документа, являющегося результатом предоставления муниципальной услуги </w:t>
      </w:r>
      <w:r w:rsidR="009E18CE">
        <w:rPr>
          <w:rFonts w:eastAsia="Calibri"/>
          <w:sz w:val="26"/>
          <w:szCs w:val="26"/>
        </w:rPr>
        <w:t>–</w:t>
      </w:r>
      <w:r w:rsidRPr="001F6B2B">
        <w:rPr>
          <w:rFonts w:eastAsia="Calibri"/>
          <w:sz w:val="26"/>
          <w:szCs w:val="26"/>
        </w:rPr>
        <w:t xml:space="preserve"> </w:t>
      </w:r>
      <w:r w:rsidR="009E18CE">
        <w:rPr>
          <w:rFonts w:eastAsia="Calibri"/>
          <w:sz w:val="26"/>
          <w:szCs w:val="26"/>
        </w:rPr>
        <w:t>Глава город</w:t>
      </w:r>
      <w:r w:rsidR="005F3628">
        <w:rPr>
          <w:rFonts w:eastAsia="Calibri"/>
          <w:sz w:val="26"/>
          <w:szCs w:val="26"/>
        </w:rPr>
        <w:t>ского поселения Лянтор</w:t>
      </w:r>
      <w:r w:rsidR="009E18CE">
        <w:rPr>
          <w:rFonts w:eastAsia="Calibri"/>
          <w:sz w:val="26"/>
          <w:szCs w:val="26"/>
        </w:rPr>
        <w:t>,</w:t>
      </w:r>
      <w:r w:rsidRPr="001F6B2B">
        <w:rPr>
          <w:rFonts w:eastAsia="Calibri"/>
          <w:sz w:val="26"/>
          <w:szCs w:val="26"/>
        </w:rPr>
        <w:t xml:space="preserve"> либо лицо, его замещающее;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за регистрацию документа, являющегося результатом предоставления муниципальной услуги - специалист </w:t>
      </w:r>
      <w:r w:rsidR="009E18CE">
        <w:rPr>
          <w:rFonts w:eastAsia="Calibri"/>
          <w:sz w:val="26"/>
          <w:szCs w:val="26"/>
        </w:rPr>
        <w:t>службы делопроизводства и контроля;</w:t>
      </w:r>
    </w:p>
    <w:p w:rsidR="001F6B2B" w:rsidRPr="001F6B2B" w:rsidRDefault="001F6B2B" w:rsidP="001F6B2B">
      <w:pPr>
        <w:ind w:firstLine="709"/>
        <w:jc w:val="both"/>
        <w:rPr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Специалист </w:t>
      </w:r>
      <w:r w:rsidR="009E18CE" w:rsidRPr="009E18CE">
        <w:rPr>
          <w:rFonts w:eastAsia="Calibri"/>
          <w:sz w:val="26"/>
          <w:szCs w:val="26"/>
        </w:rPr>
        <w:t>жилищного отдела</w:t>
      </w:r>
      <w:r w:rsidRPr="001F6B2B">
        <w:rPr>
          <w:rFonts w:eastAsia="Calibri"/>
          <w:i/>
          <w:sz w:val="26"/>
          <w:szCs w:val="26"/>
        </w:rPr>
        <w:t xml:space="preserve"> </w:t>
      </w:r>
      <w:r w:rsidRPr="001F6B2B">
        <w:rPr>
          <w:sz w:val="26"/>
          <w:szCs w:val="26"/>
        </w:rPr>
        <w:t>проводит экспертизу заявления и иных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1F6B2B" w:rsidRPr="001F6B2B" w:rsidRDefault="001F6B2B" w:rsidP="001F6B2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6B2B">
        <w:rPr>
          <w:sz w:val="26"/>
          <w:szCs w:val="26"/>
        </w:rP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r w:rsidR="009E18CE">
        <w:rPr>
          <w:sz w:val="26"/>
          <w:szCs w:val="26"/>
        </w:rPr>
        <w:t xml:space="preserve">решением Совета депутатов </w:t>
      </w:r>
      <w:r w:rsidR="00A473B3">
        <w:rPr>
          <w:sz w:val="26"/>
          <w:szCs w:val="26"/>
        </w:rPr>
        <w:t>городского поселения Лянтор от 29.01.2009 №22 «Об утверждении учетной нормы площади жилого помещения и нормы предоставления площади жилого помещения по договору социального найма»,</w:t>
      </w:r>
      <w:r w:rsidRPr="001F6B2B">
        <w:rPr>
          <w:sz w:val="26"/>
          <w:szCs w:val="26"/>
        </w:rPr>
        <w:t xml:space="preserve">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</w:p>
    <w:p w:rsidR="001F6B2B" w:rsidRPr="00A473B3" w:rsidRDefault="001F6B2B" w:rsidP="001F6B2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6B2B">
        <w:rPr>
          <w:sz w:val="26"/>
          <w:szCs w:val="26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</w:t>
      </w:r>
      <w:r w:rsidRPr="005B2479">
        <w:rPr>
          <w:sz w:val="22"/>
          <w:szCs w:val="22"/>
        </w:rPr>
        <w:t xml:space="preserve"> в </w:t>
      </w:r>
      <w:r w:rsidRPr="00A473B3">
        <w:rPr>
          <w:sz w:val="26"/>
          <w:szCs w:val="26"/>
        </w:rPr>
        <w:lastRenderedPageBreak/>
        <w:t>собственности членов семьи (одиноко проживающего гражданина) и подлежащего налогообложению.</w:t>
      </w:r>
    </w:p>
    <w:p w:rsidR="001F6B2B" w:rsidRPr="00A473B3" w:rsidRDefault="001F6B2B" w:rsidP="001F6B2B">
      <w:pPr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Специалист </w:t>
      </w:r>
      <w:r w:rsidR="00A473B3" w:rsidRPr="00A473B3">
        <w:rPr>
          <w:rFonts w:eastAsia="Calibri"/>
          <w:sz w:val="26"/>
          <w:szCs w:val="26"/>
        </w:rPr>
        <w:t>жилищного отдела</w:t>
      </w:r>
      <w:r w:rsidRPr="00A473B3">
        <w:rPr>
          <w:rFonts w:eastAsia="Calibri"/>
          <w:i/>
          <w:sz w:val="26"/>
          <w:szCs w:val="26"/>
        </w:rPr>
        <w:t xml:space="preserve"> </w:t>
      </w:r>
      <w:r w:rsidRPr="00A473B3">
        <w:rPr>
          <w:sz w:val="26"/>
          <w:szCs w:val="26"/>
        </w:rPr>
        <w:t xml:space="preserve">при проверке документов определяет факт отнесения заявителя и членов его семьи к категории нуждающихся в жилых помещениях и малоимущих. </w:t>
      </w:r>
    </w:p>
    <w:p w:rsidR="001F6B2B" w:rsidRPr="00A473B3" w:rsidRDefault="001F6B2B" w:rsidP="001F6B2B">
      <w:pPr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 w:rsidR="00A473B3" w:rsidRPr="00A473B3">
        <w:rPr>
          <w:rFonts w:eastAsia="Calibri"/>
          <w:sz w:val="26"/>
          <w:szCs w:val="26"/>
        </w:rPr>
        <w:t>жилищного отдела</w:t>
      </w:r>
      <w:r w:rsidRPr="00A473B3">
        <w:rPr>
          <w:rFonts w:eastAsia="Calibri"/>
          <w:i/>
          <w:sz w:val="26"/>
          <w:szCs w:val="26"/>
        </w:rPr>
        <w:t xml:space="preserve"> </w:t>
      </w:r>
      <w:r w:rsidRPr="00A473B3">
        <w:rPr>
          <w:sz w:val="26"/>
          <w:szCs w:val="26"/>
        </w:rPr>
        <w:t xml:space="preserve">готовит проект решения о принятии заявителя на учет в качестве нуждающихся. </w:t>
      </w:r>
    </w:p>
    <w:p w:rsidR="001F6B2B" w:rsidRPr="00A473B3" w:rsidRDefault="001F6B2B" w:rsidP="001F6B2B">
      <w:pPr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В случае если заявитель и члены его семьи не относятся к категории нуждающихся и (или) не являются малоимущими, </w:t>
      </w:r>
      <w:r w:rsidRPr="00A473B3">
        <w:rPr>
          <w:rFonts w:eastAsia="Calibri"/>
          <w:sz w:val="26"/>
          <w:szCs w:val="26"/>
        </w:rPr>
        <w:t>и (или) в случае наличия оснований для отказа в предоставлении муниципальной услуги, предусмотренных пунктом 2</w:t>
      </w:r>
      <w:r w:rsidR="00DB13E0">
        <w:rPr>
          <w:rFonts w:eastAsia="Calibri"/>
          <w:sz w:val="26"/>
          <w:szCs w:val="26"/>
        </w:rPr>
        <w:t>.9.2 а</w:t>
      </w:r>
      <w:r w:rsidRPr="00A473B3">
        <w:rPr>
          <w:rFonts w:eastAsia="Calibri"/>
          <w:sz w:val="26"/>
          <w:szCs w:val="26"/>
        </w:rPr>
        <w:t>дминистративного регламента,</w:t>
      </w:r>
      <w:r w:rsidRPr="00A473B3">
        <w:rPr>
          <w:rFonts w:eastAsia="Calibri"/>
          <w:i/>
          <w:sz w:val="26"/>
          <w:szCs w:val="26"/>
        </w:rPr>
        <w:t xml:space="preserve"> </w:t>
      </w:r>
      <w:r w:rsidRPr="00A473B3">
        <w:rPr>
          <w:rFonts w:eastAsia="Calibri"/>
          <w:sz w:val="26"/>
          <w:szCs w:val="26"/>
        </w:rPr>
        <w:t xml:space="preserve">специалист </w:t>
      </w:r>
      <w:r w:rsidR="00DB13E0" w:rsidRPr="00DB13E0">
        <w:rPr>
          <w:rFonts w:eastAsia="Calibri"/>
          <w:sz w:val="26"/>
          <w:szCs w:val="26"/>
        </w:rPr>
        <w:t>жилищного отдела</w:t>
      </w:r>
      <w:r w:rsidRPr="00A473B3">
        <w:rPr>
          <w:rFonts w:eastAsia="Calibri"/>
          <w:i/>
          <w:sz w:val="26"/>
          <w:szCs w:val="26"/>
        </w:rPr>
        <w:t xml:space="preserve"> </w:t>
      </w:r>
      <w:r w:rsidRPr="00A473B3">
        <w:rPr>
          <w:sz w:val="26"/>
          <w:szCs w:val="26"/>
        </w:rPr>
        <w:t xml:space="preserve">готовит проект решения об отказе в постановке на учет в качестве нуждающихся. </w:t>
      </w:r>
    </w:p>
    <w:p w:rsidR="001F6B2B" w:rsidRPr="00A473B3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1F6B2B" w:rsidRPr="00A473B3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>наличие (отсутствие) оснований для отказа в предоставлении муниципальной услуги, указанных в пункте 2</w:t>
      </w:r>
      <w:r w:rsidR="003A65C1">
        <w:rPr>
          <w:sz w:val="26"/>
          <w:szCs w:val="26"/>
        </w:rPr>
        <w:t>.9.2 а</w:t>
      </w:r>
      <w:r w:rsidRPr="00A473B3">
        <w:rPr>
          <w:sz w:val="26"/>
          <w:szCs w:val="26"/>
        </w:rPr>
        <w:t>дминистративного регламента;</w:t>
      </w:r>
    </w:p>
    <w:p w:rsidR="001F6B2B" w:rsidRPr="00A473B3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принятое решение об отнесении заявителя к категории нуждающихся и (или) малоимущих по основаниям, указанным в пункте </w:t>
      </w:r>
      <w:r w:rsidR="005A2965">
        <w:rPr>
          <w:sz w:val="26"/>
          <w:szCs w:val="26"/>
        </w:rPr>
        <w:t>1.2 а</w:t>
      </w:r>
      <w:r w:rsidRPr="00A473B3">
        <w:rPr>
          <w:sz w:val="26"/>
          <w:szCs w:val="26"/>
        </w:rPr>
        <w:t>дминистративного регламента.</w:t>
      </w:r>
    </w:p>
    <w:p w:rsidR="001F6B2B" w:rsidRPr="00A473B3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Максимальный срок выполнения административного действия  составляет </w:t>
      </w:r>
      <w:r w:rsidR="005A2965">
        <w:rPr>
          <w:sz w:val="26"/>
          <w:szCs w:val="26"/>
        </w:rPr>
        <w:t>3 рабочих дня.</w:t>
      </w:r>
    </w:p>
    <w:p w:rsidR="001F6B2B" w:rsidRPr="00A473B3" w:rsidRDefault="001F6B2B" w:rsidP="001F6B2B">
      <w:pPr>
        <w:ind w:firstLine="709"/>
        <w:jc w:val="both"/>
        <w:rPr>
          <w:sz w:val="26"/>
          <w:szCs w:val="26"/>
        </w:rPr>
      </w:pPr>
      <w:r w:rsidRPr="00A473B3">
        <w:rPr>
          <w:sz w:val="26"/>
          <w:szCs w:val="26"/>
        </w:rPr>
        <w:t xml:space="preserve">Проект решения о постановке или об отказе в постановке на учет в качестве нуждающихся вместе с комплектом документов заявителя передается </w:t>
      </w:r>
      <w:r w:rsidR="005A2965">
        <w:rPr>
          <w:sz w:val="26"/>
          <w:szCs w:val="26"/>
        </w:rPr>
        <w:t>Главе город</w:t>
      </w:r>
      <w:r w:rsidR="005F3628">
        <w:rPr>
          <w:sz w:val="26"/>
          <w:szCs w:val="26"/>
        </w:rPr>
        <w:t>ского поселения Лянт</w:t>
      </w:r>
      <w:r w:rsidR="00CD3C1A">
        <w:rPr>
          <w:sz w:val="26"/>
          <w:szCs w:val="26"/>
        </w:rPr>
        <w:t>о</w:t>
      </w:r>
      <w:r w:rsidR="005F3628">
        <w:rPr>
          <w:sz w:val="26"/>
          <w:szCs w:val="26"/>
        </w:rPr>
        <w:t>р</w:t>
      </w:r>
      <w:r w:rsidRPr="00A473B3">
        <w:rPr>
          <w:sz w:val="26"/>
          <w:szCs w:val="26"/>
        </w:rPr>
        <w:t xml:space="preserve"> либо лицу, его замещающему, для принятия решения и подписания. Максимальный срок выполнения административного действия составляет не более </w:t>
      </w:r>
      <w:r w:rsidR="005A2965">
        <w:rPr>
          <w:sz w:val="26"/>
          <w:szCs w:val="26"/>
        </w:rPr>
        <w:t>1</w:t>
      </w:r>
      <w:r w:rsidR="00E620FA">
        <w:rPr>
          <w:sz w:val="26"/>
          <w:szCs w:val="26"/>
        </w:rPr>
        <w:t xml:space="preserve"> </w:t>
      </w:r>
      <w:r w:rsidR="005A2965">
        <w:rPr>
          <w:sz w:val="26"/>
          <w:szCs w:val="26"/>
        </w:rPr>
        <w:t>рабочего дня.</w:t>
      </w:r>
    </w:p>
    <w:p w:rsidR="001F6B2B" w:rsidRPr="00A473B3" w:rsidRDefault="001F6B2B" w:rsidP="001F6B2B">
      <w:pPr>
        <w:ind w:firstLine="709"/>
        <w:jc w:val="both"/>
        <w:rPr>
          <w:strike/>
          <w:sz w:val="26"/>
          <w:szCs w:val="26"/>
        </w:rPr>
      </w:pPr>
      <w:r w:rsidRPr="00A473B3">
        <w:rPr>
          <w:sz w:val="26"/>
          <w:szCs w:val="26"/>
        </w:rPr>
        <w:t xml:space="preserve">Подписанное </w:t>
      </w:r>
      <w:r w:rsidR="005A2965">
        <w:rPr>
          <w:sz w:val="26"/>
          <w:szCs w:val="26"/>
        </w:rPr>
        <w:t>Главой город</w:t>
      </w:r>
      <w:r w:rsidR="005F3628">
        <w:rPr>
          <w:sz w:val="26"/>
          <w:szCs w:val="26"/>
        </w:rPr>
        <w:t>ского поселения Лянтор</w:t>
      </w:r>
      <w:r w:rsidRPr="00A473B3">
        <w:rPr>
          <w:sz w:val="26"/>
          <w:szCs w:val="26"/>
        </w:rPr>
        <w:t xml:space="preserve"> либо лицом, его замещающим, решение передаётся </w:t>
      </w:r>
      <w:r w:rsidRPr="00A473B3">
        <w:rPr>
          <w:rFonts w:eastAsia="Calibri"/>
          <w:sz w:val="26"/>
          <w:szCs w:val="26"/>
        </w:rPr>
        <w:t xml:space="preserve">специалисту </w:t>
      </w:r>
      <w:r w:rsidR="005A2965" w:rsidRPr="005A2965">
        <w:rPr>
          <w:rFonts w:eastAsia="Calibri"/>
          <w:sz w:val="26"/>
          <w:szCs w:val="26"/>
        </w:rPr>
        <w:t>службы делопроизводства и контроля</w:t>
      </w:r>
      <w:r w:rsidR="005A2965">
        <w:rPr>
          <w:rFonts w:eastAsia="Calibri"/>
          <w:i/>
          <w:sz w:val="26"/>
          <w:szCs w:val="26"/>
        </w:rPr>
        <w:t xml:space="preserve"> </w:t>
      </w:r>
      <w:r w:rsidRPr="00A473B3">
        <w:rPr>
          <w:rFonts w:eastAsia="Calibri"/>
          <w:sz w:val="26"/>
          <w:szCs w:val="26"/>
        </w:rPr>
        <w:t>для регистрации</w:t>
      </w:r>
      <w:r w:rsidR="005F3628">
        <w:rPr>
          <w:rFonts w:eastAsia="Calibri"/>
          <w:sz w:val="26"/>
          <w:szCs w:val="26"/>
        </w:rPr>
        <w:t>.</w:t>
      </w:r>
    </w:p>
    <w:p w:rsidR="001F6B2B" w:rsidRPr="00A473B3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473B3">
        <w:rPr>
          <w:rFonts w:eastAsia="Calibri"/>
          <w:sz w:val="26"/>
          <w:szCs w:val="26"/>
        </w:rPr>
        <w:t xml:space="preserve">Результатом выполнения административной процедуры является принятое решение о постановке </w:t>
      </w:r>
      <w:r w:rsidR="005A2965">
        <w:rPr>
          <w:rFonts w:eastAsia="Calibri"/>
          <w:sz w:val="26"/>
          <w:szCs w:val="26"/>
        </w:rPr>
        <w:t xml:space="preserve"> или </w:t>
      </w:r>
      <w:r w:rsidRPr="00A473B3">
        <w:rPr>
          <w:rFonts w:eastAsia="Calibri"/>
          <w:sz w:val="26"/>
          <w:szCs w:val="26"/>
        </w:rPr>
        <w:t>об отказе в постановке заявителя на учет.</w:t>
      </w:r>
    </w:p>
    <w:p w:rsidR="001F6B2B" w:rsidRPr="00A473B3" w:rsidRDefault="001F6B2B" w:rsidP="001F6B2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A473B3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A473B3">
        <w:rPr>
          <w:sz w:val="26"/>
          <w:szCs w:val="26"/>
        </w:rPr>
        <w:t xml:space="preserve">документ, являющийся результатом предоставления муниципальной услуги, регистрируется в </w:t>
      </w:r>
      <w:r w:rsidR="00E70B38">
        <w:rPr>
          <w:sz w:val="26"/>
          <w:szCs w:val="26"/>
        </w:rPr>
        <w:t>в электронном документообороте.</w:t>
      </w:r>
    </w:p>
    <w:p w:rsidR="001F6B2B" w:rsidRPr="005A2965" w:rsidRDefault="005A2965" w:rsidP="001F6B2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у</w:t>
      </w:r>
      <w:r w:rsidR="001F6B2B" w:rsidRPr="005A2965">
        <w:rPr>
          <w:sz w:val="26"/>
          <w:szCs w:val="26"/>
        </w:rPr>
        <w:t xml:space="preserve">полномоченного органа о постановке заявителя на учет заводится учетное дело. Сведения о принятых на учет заявителях включаются в книгу учета граждан, нуждающихся в жилых помещениях, по форме, установленной </w:t>
      </w:r>
      <w:r>
        <w:rPr>
          <w:sz w:val="26"/>
          <w:szCs w:val="26"/>
        </w:rPr>
        <w:t>приложением 3 к а</w:t>
      </w:r>
      <w:r w:rsidR="001F6B2B" w:rsidRPr="005A2965">
        <w:rPr>
          <w:sz w:val="26"/>
          <w:szCs w:val="26"/>
        </w:rPr>
        <w:t xml:space="preserve">дминистративному регламенту. </w:t>
      </w:r>
    </w:p>
    <w:p w:rsidR="001F6B2B" w:rsidRPr="005A2965" w:rsidRDefault="001F6B2B" w:rsidP="00E70B38">
      <w:pPr>
        <w:pStyle w:val="ConsPlusNormal"/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>Учетному делу присваивается номер, соответствующий номеру в книге регистрации заявлений</w:t>
      </w:r>
      <w:r w:rsidRPr="005B2479">
        <w:t xml:space="preserve"> </w:t>
      </w:r>
      <w:r w:rsidRPr="005A2965">
        <w:rPr>
          <w:sz w:val="26"/>
          <w:szCs w:val="26"/>
        </w:rPr>
        <w:t>граждан, нуждающихся в улучшении жилищных условий.</w:t>
      </w:r>
    </w:p>
    <w:p w:rsidR="001F6B2B" w:rsidRPr="005A2965" w:rsidRDefault="00AE0000" w:rsidP="005A29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5A2965" w:rsidRPr="005A2965">
        <w:rPr>
          <w:sz w:val="26"/>
          <w:szCs w:val="26"/>
        </w:rPr>
        <w:t>.</w:t>
      </w:r>
      <w:r w:rsidR="00E70B38">
        <w:rPr>
          <w:sz w:val="26"/>
          <w:szCs w:val="26"/>
        </w:rPr>
        <w:t xml:space="preserve"> </w:t>
      </w:r>
      <w:r w:rsidR="001F6B2B" w:rsidRPr="005A2965">
        <w:rPr>
          <w:sz w:val="26"/>
          <w:szCs w:val="26"/>
        </w:rPr>
        <w:t>Выдача (направление) заявителю результата предоставления муниципальной услуги</w:t>
      </w:r>
      <w:r w:rsidR="005A2965">
        <w:rPr>
          <w:sz w:val="26"/>
          <w:szCs w:val="26"/>
        </w:rPr>
        <w:t>.</w:t>
      </w:r>
      <w:r w:rsidR="001F6B2B" w:rsidRPr="005A2965">
        <w:rPr>
          <w:sz w:val="26"/>
          <w:szCs w:val="26"/>
        </w:rPr>
        <w:t xml:space="preserve"> </w:t>
      </w:r>
    </w:p>
    <w:p w:rsidR="001F6B2B" w:rsidRPr="005A2965" w:rsidRDefault="005A2965" w:rsidP="005A296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1F6B2B" w:rsidRPr="005A2965">
        <w:rPr>
          <w:rFonts w:eastAsia="Calibri"/>
          <w:sz w:val="26"/>
          <w:szCs w:val="26"/>
          <w:lang w:eastAsia="en-US"/>
        </w:rPr>
        <w:t xml:space="preserve">Основанием для начала выполнения административной процедуры является </w:t>
      </w:r>
      <w:r w:rsidR="001F6B2B" w:rsidRPr="005A2965">
        <w:rPr>
          <w:sz w:val="26"/>
          <w:szCs w:val="26"/>
        </w:rPr>
        <w:t xml:space="preserve">поступление зарегистрированного документа, являющегося результатом предоставления муниципальной услуги, к специалисту </w:t>
      </w:r>
      <w:r w:rsidR="00E70B38">
        <w:rPr>
          <w:sz w:val="26"/>
          <w:szCs w:val="26"/>
        </w:rPr>
        <w:t>жилищного отдела.</w:t>
      </w:r>
    </w:p>
    <w:p w:rsidR="001F6B2B" w:rsidRPr="005A2965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 xml:space="preserve">Должностным лицом, ответственным за выполнение административной процедуры, является специалист </w:t>
      </w:r>
      <w:r w:rsidR="00E70B38">
        <w:rPr>
          <w:sz w:val="26"/>
          <w:szCs w:val="26"/>
        </w:rPr>
        <w:t>жилищного отдела.</w:t>
      </w:r>
    </w:p>
    <w:p w:rsidR="001F6B2B" w:rsidRPr="005A2965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lastRenderedPageBreak/>
        <w:t xml:space="preserve">Специалист </w:t>
      </w:r>
      <w:r w:rsidR="00E70B38">
        <w:rPr>
          <w:sz w:val="26"/>
          <w:szCs w:val="26"/>
        </w:rPr>
        <w:t>жилищного отдела</w:t>
      </w:r>
      <w:r w:rsidR="00E620FA">
        <w:rPr>
          <w:sz w:val="26"/>
          <w:szCs w:val="26"/>
        </w:rPr>
        <w:t>,</w:t>
      </w:r>
      <w:r w:rsidR="00E620FA" w:rsidRPr="00E620FA">
        <w:rPr>
          <w:sz w:val="26"/>
          <w:szCs w:val="26"/>
        </w:rPr>
        <w:t xml:space="preserve"> </w:t>
      </w:r>
      <w:r w:rsidR="00E620FA">
        <w:rPr>
          <w:sz w:val="26"/>
          <w:szCs w:val="26"/>
        </w:rPr>
        <w:t>ответственный</w:t>
      </w:r>
      <w:r w:rsidR="00E620FA" w:rsidRPr="005A2965">
        <w:rPr>
          <w:sz w:val="26"/>
          <w:szCs w:val="26"/>
        </w:rPr>
        <w:t xml:space="preserve"> за выполнение административной процедуры</w:t>
      </w:r>
      <w:r w:rsidR="00E620FA">
        <w:rPr>
          <w:sz w:val="26"/>
          <w:szCs w:val="26"/>
        </w:rPr>
        <w:t>.</w:t>
      </w:r>
      <w:r w:rsidRPr="005A2965">
        <w:rPr>
          <w:rFonts w:eastAsia="Calibri"/>
          <w:i/>
          <w:sz w:val="26"/>
          <w:szCs w:val="26"/>
        </w:rPr>
        <w:t xml:space="preserve"> </w:t>
      </w:r>
      <w:r w:rsidRPr="005A2965">
        <w:rPr>
          <w:sz w:val="26"/>
          <w:szCs w:val="26"/>
        </w:rPr>
        <w:t xml:space="preserve">направляет документ, являющийся результатом предоставления муниципальной услуги, заявителю указанным в заявлении способом. </w:t>
      </w:r>
    </w:p>
    <w:p w:rsidR="001F6B2B" w:rsidRPr="005A2965" w:rsidRDefault="001F6B2B" w:rsidP="001F6B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A2965">
        <w:rPr>
          <w:sz w:val="26"/>
          <w:szCs w:val="26"/>
        </w:rPr>
        <w:t xml:space="preserve">Критерием принятия решения является </w:t>
      </w:r>
      <w:r w:rsidRPr="005A2965">
        <w:rPr>
          <w:rFonts w:eastAsia="Calibri"/>
          <w:sz w:val="26"/>
          <w:szCs w:val="26"/>
        </w:rPr>
        <w:t>оформленный и зарегистрированный документ, являющийся результатом предоставления муниципальной услуги.</w:t>
      </w:r>
    </w:p>
    <w:p w:rsidR="001F6B2B" w:rsidRPr="005A2965" w:rsidRDefault="001F6B2B" w:rsidP="001F6B2B">
      <w:pPr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нуждающегося.</w:t>
      </w:r>
    </w:p>
    <w:p w:rsidR="001F6B2B" w:rsidRPr="005A2965" w:rsidRDefault="001F6B2B" w:rsidP="001F6B2B">
      <w:pPr>
        <w:ind w:firstLine="709"/>
        <w:jc w:val="both"/>
        <w:rPr>
          <w:sz w:val="26"/>
          <w:szCs w:val="26"/>
        </w:rPr>
      </w:pPr>
      <w:bookmarkStart w:id="17" w:name="sub_353"/>
      <w:bookmarkEnd w:id="16"/>
      <w:r w:rsidRPr="005A2965">
        <w:rPr>
          <w:sz w:val="26"/>
          <w:szCs w:val="26"/>
        </w:rPr>
        <w:t xml:space="preserve">Максимальный срок выполнения административной процедуры – 1  рабочий день  со дня принятия решения о постановке на учет. </w:t>
      </w:r>
    </w:p>
    <w:p w:rsidR="001F6B2B" w:rsidRPr="005A2965" w:rsidRDefault="001F6B2B" w:rsidP="001F6B2B">
      <w:pPr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1F6B2B" w:rsidRPr="005A2965" w:rsidRDefault="001F6B2B" w:rsidP="001F6B2B">
      <w:pPr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  <w:bookmarkStart w:id="18" w:name="sub_1037"/>
    </w:p>
    <w:p w:rsidR="00C97362" w:rsidRPr="00E70B38" w:rsidRDefault="001F6B2B" w:rsidP="00E70B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2965">
        <w:rPr>
          <w:sz w:val="26"/>
          <w:szCs w:val="26"/>
        </w:rPr>
        <w:t>Способ фиксации результата административной процедуры подтверждается отметкой в книге регистрации заявлений граждан.</w:t>
      </w:r>
      <w:bookmarkEnd w:id="17"/>
      <w:bookmarkEnd w:id="18"/>
    </w:p>
    <w:p w:rsidR="008D1004" w:rsidRPr="001F6B2B" w:rsidRDefault="003539F6" w:rsidP="001F6B2B">
      <w:pPr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4</w:t>
      </w:r>
      <w:r w:rsidR="008D1004" w:rsidRPr="001F6B2B">
        <w:rPr>
          <w:sz w:val="26"/>
          <w:szCs w:val="26"/>
        </w:rPr>
        <w:t xml:space="preserve">. Формы контроля за </w:t>
      </w:r>
      <w:r w:rsidR="00AE0000">
        <w:rPr>
          <w:sz w:val="26"/>
          <w:szCs w:val="26"/>
        </w:rPr>
        <w:t>исполнением административного регламента</w:t>
      </w:r>
      <w:r w:rsidR="00E70B38">
        <w:rPr>
          <w:sz w:val="26"/>
          <w:szCs w:val="26"/>
        </w:rPr>
        <w:t>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</w:t>
      </w:r>
      <w:r w:rsidR="00AE0000">
        <w:rPr>
          <w:sz w:val="26"/>
          <w:szCs w:val="26"/>
        </w:rPr>
        <w:t xml:space="preserve">а </w:t>
      </w:r>
      <w:r w:rsidRPr="00B00116">
        <w:rPr>
          <w:sz w:val="26"/>
          <w:szCs w:val="26"/>
        </w:rPr>
        <w:t>также принятием ими решений.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Текущий</w:t>
      </w:r>
      <w:r w:rsidRPr="00B00116">
        <w:rPr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</w:t>
      </w:r>
      <w:r>
        <w:rPr>
          <w:sz w:val="26"/>
          <w:szCs w:val="26"/>
        </w:rPr>
        <w:t>альником жилищного отдела</w:t>
      </w:r>
      <w:r w:rsidRPr="00AC2A9B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>
        <w:rPr>
          <w:sz w:val="26"/>
          <w:szCs w:val="26"/>
        </w:rPr>
        <w:t xml:space="preserve">жилищного отдела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1F6B2B" w:rsidRPr="00B00116" w:rsidRDefault="001F6B2B" w:rsidP="001F6B2B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1F6B2B" w:rsidRPr="00B00116" w:rsidRDefault="001F6B2B" w:rsidP="001F6B2B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F6B2B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</w:t>
      </w:r>
      <w:r w:rsidRPr="00B00116">
        <w:rPr>
          <w:sz w:val="26"/>
          <w:szCs w:val="26"/>
        </w:rPr>
        <w:lastRenderedPageBreak/>
        <w:t>привлекаются к ответственности в соответствии с законодательством Российской Федерации.</w:t>
      </w:r>
    </w:p>
    <w:p w:rsidR="001F6B2B" w:rsidRPr="009F7544" w:rsidRDefault="001F6B2B" w:rsidP="00E620FA">
      <w:pPr>
        <w:tabs>
          <w:tab w:val="left" w:pos="0"/>
          <w:tab w:val="left" w:pos="851"/>
        </w:tabs>
        <w:ind w:firstLine="568"/>
        <w:jc w:val="both"/>
        <w:rPr>
          <w:sz w:val="26"/>
          <w:szCs w:val="26"/>
        </w:rPr>
      </w:pPr>
      <w:r w:rsidRPr="009F7544">
        <w:rPr>
          <w:sz w:val="26"/>
          <w:szCs w:val="26"/>
        </w:rPr>
        <w:t>Рассмотрение жалобы заявителя осуществляется в порядке, предусм</w:t>
      </w:r>
      <w:r>
        <w:rPr>
          <w:sz w:val="26"/>
          <w:szCs w:val="26"/>
        </w:rPr>
        <w:t>отренном разделом 5 настоящего а</w:t>
      </w:r>
      <w:r w:rsidRPr="009F7544">
        <w:rPr>
          <w:sz w:val="26"/>
          <w:szCs w:val="26"/>
        </w:rPr>
        <w:t>дминистративного регламента.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pacing w:val="-3"/>
          <w:sz w:val="26"/>
          <w:szCs w:val="26"/>
        </w:rPr>
        <w:t xml:space="preserve">4.3. </w:t>
      </w:r>
      <w:r w:rsidRPr="00B00116">
        <w:rPr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>
        <w:rPr>
          <w:rFonts w:eastAsia="Calibri"/>
          <w:sz w:val="26"/>
          <w:szCs w:val="26"/>
        </w:rPr>
        <w:t>ю ответственность за нарушение а</w:t>
      </w:r>
      <w:r w:rsidRPr="00B00116">
        <w:rPr>
          <w:rFonts w:eastAsia="Calibri"/>
          <w:sz w:val="26"/>
          <w:szCs w:val="26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19" w:name="Par251"/>
      <w:bookmarkEnd w:id="19"/>
      <w:r w:rsidRPr="00B00116">
        <w:rPr>
          <w:rFonts w:eastAsia="Calibri"/>
          <w:sz w:val="26"/>
          <w:szCs w:val="26"/>
        </w:rPr>
        <w:t>.</w:t>
      </w:r>
    </w:p>
    <w:p w:rsidR="001F6B2B" w:rsidRPr="001F6B2B" w:rsidRDefault="001F6B2B" w:rsidP="001F6B2B">
      <w:pPr>
        <w:pStyle w:val="af1"/>
        <w:spacing w:after="0" w:afterAutospacing="0"/>
        <w:ind w:left="720"/>
        <w:jc w:val="center"/>
        <w:rPr>
          <w:sz w:val="26"/>
          <w:szCs w:val="26"/>
        </w:rPr>
      </w:pPr>
      <w:r w:rsidRPr="00B00116">
        <w:rPr>
          <w:rFonts w:eastAsia="Calibri"/>
          <w:sz w:val="26"/>
          <w:szCs w:val="26"/>
          <w:lang w:eastAsia="en-US"/>
        </w:rPr>
        <w:t xml:space="preserve">5.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00116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F6B2B" w:rsidRPr="00B00116" w:rsidRDefault="001F6B2B" w:rsidP="001F6B2B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Жалоба на решения и действия (бездействие) руководителя органа, </w:t>
      </w:r>
      <w:r w:rsidRPr="00B00116">
        <w:rPr>
          <w:sz w:val="26"/>
          <w:szCs w:val="26"/>
        </w:rPr>
        <w:lastRenderedPageBreak/>
        <w:t>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>ешения, действия (бездействия) м</w:t>
      </w:r>
      <w:r w:rsidRPr="00B00116">
        <w:rPr>
          <w:sz w:val="26"/>
          <w:szCs w:val="26"/>
        </w:rPr>
        <w:t>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-устной (при личном обращении заявителя и/или по телефону);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1F6B2B" w:rsidRPr="00B00116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F6B2B" w:rsidRPr="00B00116" w:rsidRDefault="001F6B2B" w:rsidP="001F6B2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00116">
        <w:rPr>
          <w:sz w:val="26"/>
          <w:szCs w:val="26"/>
        </w:rPr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EF2E35" w:rsidRDefault="00EF2E35" w:rsidP="001F6B2B">
      <w:pPr>
        <w:ind w:firstLine="709"/>
        <w:jc w:val="both"/>
        <w:rPr>
          <w:b/>
          <w:bCs/>
          <w:sz w:val="28"/>
          <w:szCs w:val="28"/>
        </w:rPr>
      </w:pPr>
    </w:p>
    <w:p w:rsidR="00820D5B" w:rsidRDefault="00820D5B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D1F17" w:rsidRDefault="008D1F17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20D5B" w:rsidRPr="003031D0" w:rsidRDefault="00820D5B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CD3C1A" w:rsidRDefault="00CD3C1A" w:rsidP="007916E3">
      <w:pPr>
        <w:ind w:left="4248" w:firstLine="5"/>
        <w:rPr>
          <w:bCs/>
          <w:iCs/>
        </w:rPr>
      </w:pPr>
    </w:p>
    <w:p w:rsidR="007916E3" w:rsidRDefault="007916E3" w:rsidP="007916E3">
      <w:pPr>
        <w:ind w:left="4248" w:firstLine="5"/>
      </w:pPr>
      <w:r>
        <w:rPr>
          <w:bCs/>
          <w:iCs/>
        </w:rPr>
        <w:lastRenderedPageBreak/>
        <w:t xml:space="preserve">            Приложение 1 к а</w:t>
      </w:r>
      <w:r w:rsidR="00FC0C83">
        <w:rPr>
          <w:bCs/>
          <w:iCs/>
        </w:rPr>
        <w:t>дминистрати</w:t>
      </w:r>
      <w:r w:rsidR="00767C16">
        <w:rPr>
          <w:bCs/>
          <w:iCs/>
        </w:rPr>
        <w:t>в</w:t>
      </w:r>
      <w:r w:rsidR="00FC0C83">
        <w:rPr>
          <w:bCs/>
          <w:iCs/>
        </w:rPr>
        <w:t xml:space="preserve">ному </w:t>
      </w:r>
      <w:r>
        <w:rPr>
          <w:bCs/>
          <w:iCs/>
        </w:rPr>
        <w:t>регламенту</w:t>
      </w:r>
    </w:p>
    <w:p w:rsidR="00F25285" w:rsidRDefault="007916E3" w:rsidP="007916E3">
      <w:pPr>
        <w:ind w:left="4248" w:firstLine="5"/>
      </w:pPr>
      <w:r>
        <w:rPr>
          <w:bCs/>
          <w:iCs/>
        </w:rPr>
        <w:t xml:space="preserve">                                          </w:t>
      </w:r>
    </w:p>
    <w:p w:rsidR="001E1186" w:rsidRDefault="007916E3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 Администрацию г</w:t>
      </w:r>
      <w:r w:rsidRPr="007916E3">
        <w:rPr>
          <w:rFonts w:ascii="Times New Roman" w:hAnsi="Times New Roman" w:cs="Times New Roman"/>
          <w:sz w:val="26"/>
          <w:szCs w:val="26"/>
        </w:rPr>
        <w:t>ородского поселения</w:t>
      </w:r>
    </w:p>
    <w:p w:rsidR="00767C16" w:rsidRDefault="00767C16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Лянтор</w:t>
      </w:r>
    </w:p>
    <w:p w:rsidR="00767C16" w:rsidRDefault="00767C16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E1186" w:rsidRPr="007916E3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________________________________________</w:t>
      </w:r>
    </w:p>
    <w:p w:rsidR="00FC0C83" w:rsidRPr="00767C16" w:rsidRDefault="00767C16" w:rsidP="00767C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767C16">
        <w:rPr>
          <w:rFonts w:ascii="Times New Roman" w:hAnsi="Times New Roman" w:cs="Times New Roman"/>
          <w:sz w:val="22"/>
          <w:szCs w:val="22"/>
        </w:rPr>
        <w:t>(фамилия, имя, отчество (при наличии) заявителя</w:t>
      </w:r>
      <w:r>
        <w:rPr>
          <w:rFonts w:ascii="Times New Roman" w:hAnsi="Times New Roman" w:cs="Times New Roman"/>
          <w:sz w:val="22"/>
          <w:szCs w:val="22"/>
        </w:rPr>
        <w:t>)</w:t>
      </w:r>
      <w:r w:rsidR="00FC0C83" w:rsidRPr="00767C16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1E1186" w:rsidRPr="007916E3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1E1186" w:rsidRPr="007916E3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________,</w:t>
      </w:r>
    </w:p>
    <w:p w:rsidR="001E1186" w:rsidRPr="007916E3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1E1186" w:rsidRPr="007916E3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проживающего (ей)</w:t>
      </w:r>
      <w:r w:rsidR="001E1186" w:rsidRPr="007916E3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F25285" w:rsidRPr="007916E3" w:rsidRDefault="00767C16" w:rsidP="00767C16">
      <w:pPr>
        <w:rPr>
          <w:rFonts w:ascii="Courier New" w:hAnsi="Courier New" w:cs="Courier New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F25285" w:rsidRPr="007916E3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</w:t>
      </w:r>
    </w:p>
    <w:p w:rsidR="00F25285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F25285" w:rsidRPr="007916E3">
        <w:rPr>
          <w:rFonts w:ascii="Times New Roman" w:hAnsi="Times New Roman" w:cs="Times New Roman"/>
          <w:sz w:val="26"/>
          <w:szCs w:val="26"/>
        </w:rPr>
        <w:t>_</w:t>
      </w:r>
      <w:r w:rsidR="008D03F6" w:rsidRPr="007916E3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8D03F6" w:rsidRPr="007916E3">
        <w:rPr>
          <w:rFonts w:ascii="Times New Roman" w:hAnsi="Times New Roman" w:cs="Times New Roman"/>
          <w:sz w:val="26"/>
          <w:szCs w:val="26"/>
        </w:rPr>
        <w:t>,</w:t>
      </w:r>
    </w:p>
    <w:p w:rsidR="00767C16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адрес электронной почты:___________________</w:t>
      </w:r>
    </w:p>
    <w:p w:rsidR="001E1186" w:rsidRPr="007916E3" w:rsidRDefault="00767C16" w:rsidP="00767C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1E1186" w:rsidRPr="007916E3">
        <w:rPr>
          <w:rFonts w:ascii="Times New Roman" w:hAnsi="Times New Roman" w:cs="Times New Roman"/>
          <w:sz w:val="26"/>
          <w:szCs w:val="26"/>
        </w:rPr>
        <w:t>теле</w:t>
      </w:r>
      <w:r w:rsidR="00F25285" w:rsidRPr="007916E3">
        <w:rPr>
          <w:rFonts w:ascii="Times New Roman" w:hAnsi="Times New Roman" w:cs="Times New Roman"/>
          <w:sz w:val="26"/>
          <w:szCs w:val="26"/>
        </w:rPr>
        <w:t>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="00F25285" w:rsidRPr="007916E3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1E1186" w:rsidRPr="00F25285" w:rsidRDefault="001E1186" w:rsidP="001E11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5A56" w:rsidRPr="00767C16" w:rsidRDefault="00AE0000" w:rsidP="00C1146E">
      <w:pPr>
        <w:pStyle w:val="1"/>
        <w:numPr>
          <w:ilvl w:val="0"/>
          <w:numId w:val="0"/>
        </w:num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З</w:t>
      </w:r>
      <w:r w:rsidR="00025A56" w:rsidRPr="00767C16">
        <w:rPr>
          <w:b w:val="0"/>
          <w:sz w:val="26"/>
          <w:szCs w:val="26"/>
        </w:rPr>
        <w:t>аявление</w:t>
      </w:r>
    </w:p>
    <w:p w:rsidR="00025A56" w:rsidRDefault="00025A56" w:rsidP="00025A5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569" w:rsidRPr="00767C16" w:rsidRDefault="00025A56" w:rsidP="00025A56">
      <w:pPr>
        <w:ind w:firstLine="720"/>
        <w:jc w:val="both"/>
        <w:rPr>
          <w:sz w:val="26"/>
          <w:szCs w:val="26"/>
        </w:rPr>
      </w:pPr>
      <w:r w:rsidRPr="00767C16">
        <w:rPr>
          <w:sz w:val="26"/>
          <w:szCs w:val="26"/>
        </w:rPr>
        <w:t>Прошу принять меня на учет в качестве нуждающ</w:t>
      </w:r>
      <w:r w:rsidR="00071569" w:rsidRPr="00767C16">
        <w:rPr>
          <w:sz w:val="26"/>
          <w:szCs w:val="26"/>
        </w:rPr>
        <w:t>его</w:t>
      </w:r>
      <w:r w:rsidRPr="00767C16">
        <w:rPr>
          <w:sz w:val="26"/>
          <w:szCs w:val="26"/>
        </w:rPr>
        <w:t>ся в жил</w:t>
      </w:r>
      <w:r w:rsidR="00071569" w:rsidRPr="00767C16">
        <w:rPr>
          <w:sz w:val="26"/>
          <w:szCs w:val="26"/>
        </w:rPr>
        <w:t>ых</w:t>
      </w:r>
      <w:r w:rsidRPr="00767C16">
        <w:rPr>
          <w:sz w:val="26"/>
          <w:szCs w:val="26"/>
        </w:rPr>
        <w:t xml:space="preserve"> помещени</w:t>
      </w:r>
      <w:r w:rsidR="00071569" w:rsidRPr="00767C16">
        <w:rPr>
          <w:sz w:val="26"/>
          <w:szCs w:val="26"/>
        </w:rPr>
        <w:t>ях</w:t>
      </w:r>
      <w:r w:rsidR="00A45D0C" w:rsidRPr="00767C16">
        <w:rPr>
          <w:sz w:val="26"/>
          <w:szCs w:val="26"/>
        </w:rPr>
        <w:t>, предоставляемых на условиях договора социального найма</w:t>
      </w:r>
      <w:r w:rsidRPr="00767C16">
        <w:rPr>
          <w:sz w:val="26"/>
          <w:szCs w:val="26"/>
        </w:rPr>
        <w:t>.</w:t>
      </w:r>
    </w:p>
    <w:p w:rsidR="00025A56" w:rsidRDefault="00025A56" w:rsidP="00025A56">
      <w:pPr>
        <w:ind w:firstLine="720"/>
        <w:jc w:val="both"/>
        <w:rPr>
          <w:sz w:val="28"/>
          <w:szCs w:val="28"/>
        </w:rPr>
      </w:pPr>
      <w:r w:rsidRPr="00767C16">
        <w:rPr>
          <w:sz w:val="26"/>
          <w:szCs w:val="26"/>
        </w:rPr>
        <w:t>Я с</w:t>
      </w:r>
      <w:r w:rsidR="00767C16">
        <w:rPr>
          <w:sz w:val="26"/>
          <w:szCs w:val="26"/>
        </w:rPr>
        <w:t xml:space="preserve"> семьей из ______</w:t>
      </w:r>
      <w:r w:rsidRPr="00767C16">
        <w:rPr>
          <w:sz w:val="26"/>
          <w:szCs w:val="26"/>
        </w:rPr>
        <w:t xml:space="preserve"> человек </w:t>
      </w:r>
      <w:r w:rsidR="00767C16">
        <w:rPr>
          <w:sz w:val="26"/>
          <w:szCs w:val="26"/>
        </w:rPr>
        <w:t>проживаем по</w:t>
      </w:r>
      <w:r w:rsidRPr="00767C16">
        <w:rPr>
          <w:sz w:val="26"/>
          <w:szCs w:val="26"/>
        </w:rPr>
        <w:t xml:space="preserve"> адресу: _____________________________________________________________</w:t>
      </w:r>
      <w:r>
        <w:rPr>
          <w:sz w:val="28"/>
          <w:szCs w:val="28"/>
        </w:rPr>
        <w:t>_</w:t>
      </w:r>
      <w:r w:rsidR="00767C16">
        <w:rPr>
          <w:sz w:val="28"/>
          <w:szCs w:val="28"/>
        </w:rPr>
        <w:t>____________</w:t>
      </w:r>
    </w:p>
    <w:p w:rsidR="00025A56" w:rsidRDefault="00025A56" w:rsidP="00025A56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(указать</w:t>
      </w:r>
      <w:r w:rsidR="00767C16">
        <w:rPr>
          <w:sz w:val="20"/>
          <w:szCs w:val="20"/>
        </w:rPr>
        <w:t xml:space="preserve"> адрес,</w:t>
      </w:r>
      <w:r>
        <w:rPr>
          <w:sz w:val="20"/>
          <w:szCs w:val="20"/>
        </w:rPr>
        <w:t xml:space="preserve"> тип</w:t>
      </w:r>
      <w:r w:rsidR="00767C16">
        <w:rPr>
          <w:sz w:val="20"/>
          <w:szCs w:val="20"/>
        </w:rPr>
        <w:t>, площадь</w:t>
      </w:r>
      <w:r>
        <w:rPr>
          <w:sz w:val="20"/>
          <w:szCs w:val="20"/>
        </w:rPr>
        <w:t xml:space="preserve"> </w:t>
      </w:r>
      <w:r w:rsidR="00767C16">
        <w:rPr>
          <w:sz w:val="20"/>
          <w:szCs w:val="20"/>
        </w:rPr>
        <w:t>занимаемого жилого помещения</w:t>
      </w:r>
      <w:r>
        <w:rPr>
          <w:sz w:val="20"/>
          <w:szCs w:val="20"/>
        </w:rPr>
        <w:t>)</w:t>
      </w:r>
    </w:p>
    <w:p w:rsidR="007916E3" w:rsidRDefault="007916E3" w:rsidP="00767C1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767C16">
        <w:rPr>
          <w:sz w:val="20"/>
          <w:szCs w:val="20"/>
        </w:rPr>
        <w:t>_______</w:t>
      </w:r>
    </w:p>
    <w:p w:rsidR="007916E3" w:rsidRDefault="007916E3" w:rsidP="00025A56">
      <w:pPr>
        <w:ind w:firstLine="708"/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1134"/>
        <w:gridCol w:w="2409"/>
      </w:tblGrid>
      <w:tr w:rsidR="007916E3" w:rsidRPr="005B2479" w:rsidTr="00767C16">
        <w:tc>
          <w:tcPr>
            <w:tcW w:w="7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 xml:space="preserve">Фамилия, имя, отчество </w:t>
            </w:r>
          </w:p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 xml:space="preserve">заявителя, членов семьи </w:t>
            </w:r>
            <w:r w:rsidRPr="005B2479">
              <w:rPr>
                <w:sz w:val="22"/>
                <w:szCs w:val="22"/>
              </w:rPr>
              <w:br/>
              <w:t>(в том числе предыдущие в случае изменения)</w:t>
            </w:r>
          </w:p>
        </w:tc>
        <w:tc>
          <w:tcPr>
            <w:tcW w:w="2268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Номер страхового свидетельства государственного пенсионного страхования (СНИЛС)</w:t>
            </w:r>
          </w:p>
        </w:tc>
        <w:tc>
          <w:tcPr>
            <w:tcW w:w="1134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Родственные отношения</w:t>
            </w:r>
          </w:p>
        </w:tc>
        <w:tc>
          <w:tcPr>
            <w:tcW w:w="24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 xml:space="preserve">Адрес занимаемого </w:t>
            </w:r>
          </w:p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жилого помещения</w:t>
            </w:r>
          </w:p>
        </w:tc>
      </w:tr>
      <w:tr w:rsidR="007916E3" w:rsidRPr="005B2479" w:rsidTr="00767C16">
        <w:tc>
          <w:tcPr>
            <w:tcW w:w="7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5</w:t>
            </w:r>
          </w:p>
        </w:tc>
      </w:tr>
      <w:tr w:rsidR="007916E3" w:rsidRPr="005B2479" w:rsidTr="00767C16">
        <w:tc>
          <w:tcPr>
            <w:tcW w:w="7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7916E3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 xml:space="preserve"> </w:t>
            </w:r>
          </w:p>
          <w:p w:rsidR="00767C16" w:rsidRPr="005B2479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7916E3" w:rsidRPr="005B2479" w:rsidTr="00767C16">
        <w:tc>
          <w:tcPr>
            <w:tcW w:w="709" w:type="dxa"/>
          </w:tcPr>
          <w:p w:rsidR="007916E3" w:rsidRPr="005B2479" w:rsidRDefault="007916E3" w:rsidP="00287A0B">
            <w:pPr>
              <w:jc w:val="center"/>
              <w:rPr>
                <w:sz w:val="22"/>
                <w:szCs w:val="22"/>
              </w:rPr>
            </w:pPr>
            <w:r w:rsidRPr="005B2479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916E3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767C16" w:rsidRPr="005B2479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916E3" w:rsidRPr="005B2479" w:rsidRDefault="007916E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767C16" w:rsidRPr="005B2479" w:rsidTr="00767C16">
        <w:tc>
          <w:tcPr>
            <w:tcW w:w="709" w:type="dxa"/>
          </w:tcPr>
          <w:p w:rsidR="00767C16" w:rsidRDefault="00767C16" w:rsidP="00287A0B">
            <w:pPr>
              <w:jc w:val="center"/>
              <w:rPr>
                <w:sz w:val="22"/>
                <w:szCs w:val="22"/>
              </w:rPr>
            </w:pPr>
          </w:p>
          <w:p w:rsidR="00194C63" w:rsidRPr="005B2479" w:rsidRDefault="00194C63" w:rsidP="0028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767C16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7C16" w:rsidRPr="005B2479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7C16" w:rsidRPr="005B2479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67C16" w:rsidRPr="005B2479" w:rsidRDefault="00767C16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194C63" w:rsidRPr="005B2479" w:rsidTr="00767C16">
        <w:tc>
          <w:tcPr>
            <w:tcW w:w="709" w:type="dxa"/>
          </w:tcPr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</w:p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194C63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194C63" w:rsidRPr="005B2479" w:rsidTr="00767C16">
        <w:tc>
          <w:tcPr>
            <w:tcW w:w="709" w:type="dxa"/>
          </w:tcPr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</w:p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194C63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194C63" w:rsidRPr="005B2479" w:rsidTr="00767C16">
        <w:tc>
          <w:tcPr>
            <w:tcW w:w="709" w:type="dxa"/>
          </w:tcPr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</w:p>
          <w:p w:rsidR="00194C63" w:rsidRDefault="00194C63" w:rsidP="00287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194C63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4C63" w:rsidRPr="005B2479" w:rsidRDefault="00194C63" w:rsidP="00287A0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025A56" w:rsidRDefault="00025A56" w:rsidP="00194C63">
      <w:pPr>
        <w:jc w:val="both"/>
        <w:rPr>
          <w:sz w:val="28"/>
          <w:szCs w:val="28"/>
        </w:rPr>
      </w:pPr>
    </w:p>
    <w:p w:rsidR="00B9573E" w:rsidRDefault="00B9573E" w:rsidP="00B9573E">
      <w:pPr>
        <w:ind w:firstLine="720"/>
        <w:jc w:val="both"/>
        <w:rPr>
          <w:sz w:val="28"/>
          <w:szCs w:val="28"/>
        </w:rPr>
      </w:pPr>
      <w:r w:rsidRPr="00B9573E">
        <w:rPr>
          <w:sz w:val="26"/>
          <w:szCs w:val="26"/>
        </w:rPr>
        <w:t>Гражданско-правовых сделок с жилыми помещениями за последние 5 лет я и члены моей семьи не производили/производили (подчеркнуть) (если производили, то какие именно)</w:t>
      </w:r>
      <w:r>
        <w:rPr>
          <w:sz w:val="28"/>
          <w:szCs w:val="28"/>
        </w:rPr>
        <w:t xml:space="preserve"> _____________________________________________________________</w:t>
      </w:r>
    </w:p>
    <w:p w:rsidR="00B9573E" w:rsidRDefault="00B9573E" w:rsidP="00B95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9573E" w:rsidRDefault="00B9573E" w:rsidP="00B9573E">
      <w:pPr>
        <w:jc w:val="both"/>
        <w:rPr>
          <w:sz w:val="28"/>
          <w:szCs w:val="28"/>
        </w:rPr>
      </w:pPr>
    </w:p>
    <w:p w:rsidR="00B9573E" w:rsidRDefault="00B9573E" w:rsidP="00B9573E">
      <w:pPr>
        <w:ind w:firstLine="720"/>
        <w:jc w:val="both"/>
        <w:rPr>
          <w:sz w:val="28"/>
          <w:szCs w:val="28"/>
        </w:rPr>
      </w:pPr>
      <w:r w:rsidRPr="00B9573E">
        <w:rPr>
          <w:sz w:val="26"/>
          <w:szCs w:val="26"/>
        </w:rPr>
        <w:lastRenderedPageBreak/>
        <w:t xml:space="preserve">Я и члены моей семьи имеем на праве собственности следующее </w:t>
      </w:r>
      <w:r>
        <w:rPr>
          <w:sz w:val="26"/>
          <w:szCs w:val="26"/>
        </w:rPr>
        <w:t xml:space="preserve">движимое и недвижимое имущество, подлежащее налогообложению, </w:t>
      </w:r>
      <w:r w:rsidRPr="00B9573E">
        <w:rPr>
          <w:sz w:val="26"/>
          <w:szCs w:val="26"/>
        </w:rPr>
        <w:t>и доход (подлежит обязательному заполнению</w:t>
      </w:r>
      <w:r>
        <w:rPr>
          <w:sz w:val="28"/>
          <w:szCs w:val="28"/>
        </w:rPr>
        <w:t>):</w:t>
      </w:r>
    </w:p>
    <w:p w:rsidR="00B9573E" w:rsidRDefault="00B9573E" w:rsidP="00B9573E">
      <w:pPr>
        <w:ind w:firstLine="720"/>
        <w:jc w:val="both"/>
        <w:rPr>
          <w:sz w:val="28"/>
          <w:szCs w:val="28"/>
        </w:rPr>
      </w:pPr>
    </w:p>
    <w:p w:rsidR="00B9573E" w:rsidRDefault="00B9573E" w:rsidP="00B9573E">
      <w:pPr>
        <w:ind w:firstLine="708"/>
        <w:jc w:val="both"/>
        <w:rPr>
          <w:sz w:val="28"/>
          <w:szCs w:val="28"/>
        </w:rPr>
      </w:pPr>
      <w:r w:rsidRPr="00B9573E">
        <w:rPr>
          <w:sz w:val="26"/>
          <w:szCs w:val="26"/>
        </w:rPr>
        <w:t>- недвижимое имущество:</w:t>
      </w:r>
    </w:p>
    <w:p w:rsidR="00B9573E" w:rsidRDefault="00B9573E" w:rsidP="00B9573E">
      <w:pPr>
        <w:ind w:firstLine="708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850"/>
        <w:gridCol w:w="2268"/>
        <w:gridCol w:w="1507"/>
        <w:gridCol w:w="2462"/>
      </w:tblGrid>
      <w:tr w:rsidR="00B9573E" w:rsidTr="006F19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B9573E">
            <w:pPr>
              <w:jc w:val="center"/>
            </w:pPr>
            <w:r w:rsidRPr="00B9573E"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287A0B">
            <w:pPr>
              <w:jc w:val="center"/>
            </w:pPr>
            <w:r w:rsidRPr="00B9573E">
              <w:t>Площадь</w:t>
            </w:r>
          </w:p>
          <w:p w:rsidR="00B9573E" w:rsidRPr="00B9573E" w:rsidRDefault="00B9573E" w:rsidP="00287A0B">
            <w:pPr>
              <w:jc w:val="center"/>
            </w:pPr>
            <w:r w:rsidRPr="00B9573E"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287A0B">
            <w:pPr>
              <w:jc w:val="center"/>
            </w:pPr>
            <w:r w:rsidRPr="00B9573E">
              <w:t>Доля</w:t>
            </w:r>
            <w:r>
              <w:t xml:space="preserve"> в праве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287A0B">
            <w:pPr>
              <w:jc w:val="center"/>
            </w:pPr>
            <w:r w:rsidRPr="00B9573E">
              <w:t>На кого</w:t>
            </w:r>
          </w:p>
          <w:p w:rsidR="00B9573E" w:rsidRPr="00B9573E" w:rsidRDefault="00B9573E" w:rsidP="00287A0B">
            <w:pPr>
              <w:jc w:val="center"/>
            </w:pPr>
            <w:r w:rsidRPr="00B9573E">
              <w:t>зарегистрировано право собственности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287A0B">
            <w:pPr>
              <w:widowControl w:val="0"/>
              <w:jc w:val="center"/>
            </w:pPr>
            <w:r w:rsidRPr="00B9573E">
              <w:t>Местонахождение имущества (адрес)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B9573E" w:rsidP="00287A0B">
            <w:pPr>
              <w:jc w:val="center"/>
            </w:pPr>
            <w:r w:rsidRPr="00B9573E">
              <w:t>Основание</w:t>
            </w:r>
          </w:p>
          <w:p w:rsidR="00B9573E" w:rsidRPr="00B9573E" w:rsidRDefault="00B9573E" w:rsidP="00287A0B">
            <w:pPr>
              <w:jc w:val="center"/>
            </w:pPr>
            <w:r w:rsidRPr="00B9573E">
              <w:t>приобретения*</w:t>
            </w:r>
          </w:p>
        </w:tc>
      </w:tr>
      <w:tr w:rsidR="00B9573E" w:rsidTr="006F19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B9573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  <w: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  <w:r>
              <w:t>6</w:t>
            </w:r>
          </w:p>
        </w:tc>
      </w:tr>
      <w:tr w:rsidR="00B9573E" w:rsidTr="006F19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</w:tr>
      <w:tr w:rsidR="00B9573E" w:rsidTr="006F19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</w:tr>
      <w:tr w:rsidR="00B9573E" w:rsidTr="006F19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</w:tr>
    </w:tbl>
    <w:p w:rsidR="00B9573E" w:rsidRDefault="00B9573E" w:rsidP="00B9573E">
      <w:pPr>
        <w:pStyle w:val="2"/>
        <w:rPr>
          <w:b w:val="0"/>
          <w:sz w:val="28"/>
          <w:szCs w:val="28"/>
        </w:rPr>
      </w:pPr>
    </w:p>
    <w:p w:rsidR="00B9573E" w:rsidRPr="00B9573E" w:rsidRDefault="00B9573E" w:rsidP="00B9573E">
      <w:pPr>
        <w:pStyle w:val="2"/>
        <w:jc w:val="left"/>
        <w:rPr>
          <w:b w:val="0"/>
          <w:bCs w:val="0"/>
          <w:sz w:val="26"/>
          <w:szCs w:val="26"/>
        </w:rPr>
      </w:pPr>
      <w:r w:rsidRPr="00B9573E">
        <w:rPr>
          <w:b w:val="0"/>
          <w:bCs w:val="0"/>
          <w:sz w:val="26"/>
          <w:szCs w:val="26"/>
        </w:rPr>
        <w:t>движимое имущество:</w:t>
      </w:r>
    </w:p>
    <w:p w:rsidR="00B9573E" w:rsidRPr="00B9573E" w:rsidRDefault="00B9573E" w:rsidP="00B9573E">
      <w:pPr>
        <w:rPr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4252"/>
      </w:tblGrid>
      <w:tr w:rsidR="006F19C9" w:rsidRPr="00B9573E" w:rsidTr="006F19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6F19C9" w:rsidP="006F19C9">
            <w:pPr>
              <w:ind w:right="7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6F19C9" w:rsidP="00287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транспортного средства,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B9573E" w:rsidRDefault="006F19C9" w:rsidP="00287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выпуска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6F19C9" w:rsidRDefault="00B9573E" w:rsidP="00287A0B">
            <w:pPr>
              <w:jc w:val="center"/>
              <w:rPr>
                <w:sz w:val="26"/>
                <w:szCs w:val="26"/>
              </w:rPr>
            </w:pPr>
            <w:r w:rsidRPr="006F19C9">
              <w:rPr>
                <w:sz w:val="26"/>
                <w:szCs w:val="26"/>
              </w:rPr>
              <w:t>Государственный</w:t>
            </w:r>
          </w:p>
          <w:p w:rsidR="00B9573E" w:rsidRPr="006F19C9" w:rsidRDefault="00B9573E" w:rsidP="00AE0000">
            <w:pPr>
              <w:jc w:val="center"/>
              <w:rPr>
                <w:b/>
                <w:sz w:val="26"/>
                <w:szCs w:val="26"/>
              </w:rPr>
            </w:pPr>
            <w:r w:rsidRPr="006F19C9">
              <w:rPr>
                <w:sz w:val="26"/>
                <w:szCs w:val="26"/>
              </w:rPr>
              <w:t xml:space="preserve">регистрационный </w:t>
            </w:r>
            <w:r w:rsidR="00AE0000">
              <w:rPr>
                <w:sz w:val="26"/>
                <w:szCs w:val="26"/>
              </w:rPr>
              <w:t>знак</w:t>
            </w:r>
          </w:p>
        </w:tc>
      </w:tr>
      <w:tr w:rsidR="006F19C9" w:rsidTr="006F19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  <w:p w:rsidR="006F19C9" w:rsidRDefault="006F19C9" w:rsidP="00287A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</w:tr>
    </w:tbl>
    <w:p w:rsidR="00B9573E" w:rsidRDefault="00B9573E" w:rsidP="00B9573E">
      <w:pPr>
        <w:ind w:firstLine="708"/>
        <w:jc w:val="both"/>
        <w:rPr>
          <w:sz w:val="28"/>
          <w:szCs w:val="28"/>
        </w:rPr>
      </w:pPr>
    </w:p>
    <w:p w:rsidR="00B9573E" w:rsidRPr="006F19C9" w:rsidRDefault="00B9573E" w:rsidP="00B9573E">
      <w:pPr>
        <w:ind w:firstLine="708"/>
        <w:jc w:val="both"/>
        <w:rPr>
          <w:sz w:val="26"/>
          <w:szCs w:val="26"/>
        </w:rPr>
      </w:pPr>
      <w:r w:rsidRPr="006F19C9">
        <w:rPr>
          <w:sz w:val="26"/>
          <w:szCs w:val="26"/>
        </w:rPr>
        <w:t>- доходы</w:t>
      </w:r>
      <w:r w:rsidR="006F19C9" w:rsidRPr="006F19C9">
        <w:rPr>
          <w:sz w:val="26"/>
          <w:szCs w:val="26"/>
        </w:rPr>
        <w:t xml:space="preserve"> и членов семьи заявителя</w:t>
      </w:r>
      <w:r w:rsidRPr="006F19C9">
        <w:rPr>
          <w:sz w:val="26"/>
          <w:szCs w:val="26"/>
        </w:rPr>
        <w:t>:</w:t>
      </w:r>
    </w:p>
    <w:p w:rsidR="00B9573E" w:rsidRDefault="00B9573E" w:rsidP="00B9573E">
      <w:pPr>
        <w:ind w:firstLine="708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87"/>
        <w:gridCol w:w="3261"/>
        <w:gridCol w:w="2976"/>
      </w:tblGrid>
      <w:tr w:rsidR="00B9573E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6F19C9" w:rsidRDefault="00B9573E" w:rsidP="00287A0B">
            <w:pPr>
              <w:jc w:val="center"/>
            </w:pPr>
            <w:r w:rsidRPr="006F19C9">
              <w:t>№</w:t>
            </w:r>
          </w:p>
          <w:p w:rsidR="00B9573E" w:rsidRPr="006F19C9" w:rsidRDefault="00B9573E" w:rsidP="00287A0B">
            <w:pPr>
              <w:jc w:val="center"/>
            </w:pPr>
            <w:r w:rsidRPr="006F19C9"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6F19C9" w:rsidRDefault="00B9573E" w:rsidP="00287A0B">
            <w:pPr>
              <w:jc w:val="center"/>
            </w:pPr>
            <w:r w:rsidRPr="006F19C9">
              <w:t>Фамилия,имя отчество лица, получившего доход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6F19C9" w:rsidRDefault="00B9573E" w:rsidP="00287A0B">
            <w:pPr>
              <w:jc w:val="center"/>
            </w:pPr>
            <w:r w:rsidRPr="006F19C9">
              <w:t>Вид дохода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Pr="006F19C9" w:rsidRDefault="00B9573E" w:rsidP="00287A0B">
            <w:pPr>
              <w:jc w:val="center"/>
            </w:pPr>
            <w:r w:rsidRPr="006F19C9">
              <w:t>Величина дохода</w:t>
            </w:r>
          </w:p>
          <w:p w:rsidR="00B9573E" w:rsidRPr="006F19C9" w:rsidRDefault="00B9573E" w:rsidP="00287A0B">
            <w:pPr>
              <w:jc w:val="center"/>
            </w:pPr>
            <w:r w:rsidRPr="006F19C9">
              <w:t>(руб.)**</w:t>
            </w:r>
          </w:p>
        </w:tc>
      </w:tr>
      <w:tr w:rsidR="00B9573E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672835" w:rsidP="00672835">
            <w:pPr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672835" w:rsidP="00287A0B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672835" w:rsidP="00672835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672835" w:rsidP="00287A0B">
            <w:pPr>
              <w:jc w:val="center"/>
            </w:pPr>
            <w:r>
              <w:t>4</w:t>
            </w:r>
          </w:p>
        </w:tc>
      </w:tr>
      <w:tr w:rsidR="00B9573E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E" w:rsidRDefault="00B9573E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  <w:tr w:rsidR="00672835" w:rsidTr="006F1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Default="00672835" w:rsidP="00287A0B">
            <w:pPr>
              <w:jc w:val="center"/>
            </w:pPr>
          </w:p>
        </w:tc>
      </w:tr>
    </w:tbl>
    <w:p w:rsidR="00025A56" w:rsidRPr="006F19C9" w:rsidRDefault="00025A56" w:rsidP="006F19C9">
      <w:pPr>
        <w:pStyle w:val="2"/>
        <w:numPr>
          <w:ilvl w:val="0"/>
          <w:numId w:val="0"/>
        </w:numPr>
        <w:jc w:val="left"/>
        <w:rPr>
          <w:b w:val="0"/>
          <w:sz w:val="28"/>
          <w:szCs w:val="28"/>
        </w:rPr>
      </w:pPr>
    </w:p>
    <w:p w:rsidR="00025A56" w:rsidRDefault="008D03F6" w:rsidP="00025A56">
      <w:pPr>
        <w:pStyle w:val="a7"/>
      </w:pPr>
      <w:r>
        <w:t>*Указыва</w:t>
      </w:r>
      <w:r w:rsidR="006F19C9">
        <w:t>ются основания</w:t>
      </w:r>
      <w:r w:rsidR="00025A56">
        <w:t xml:space="preserve">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</w:p>
    <w:p w:rsidR="00FC0A18" w:rsidRDefault="00025A56" w:rsidP="005D70B7">
      <w:pPr>
        <w:jc w:val="both"/>
      </w:pPr>
      <w:r>
        <w:t>**Для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672835" w:rsidRPr="00287A0B" w:rsidRDefault="00672835" w:rsidP="005D70B7">
      <w:pPr>
        <w:jc w:val="both"/>
      </w:pPr>
    </w:p>
    <w:p w:rsidR="00061C9D" w:rsidRPr="00287A0B" w:rsidRDefault="00061C9D" w:rsidP="00061C9D">
      <w:pPr>
        <w:pStyle w:val="23"/>
        <w:spacing w:after="0" w:line="240" w:lineRule="auto"/>
        <w:ind w:firstLine="720"/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  <w:r w:rsidR="00287A0B" w:rsidRPr="00287A0B">
        <w:rPr>
          <w:rFonts w:ascii="13" w:hAnsi="13"/>
          <w:sz w:val="26"/>
          <w:szCs w:val="26"/>
        </w:rPr>
        <w:t xml:space="preserve"> </w:t>
      </w:r>
    </w:p>
    <w:p w:rsidR="00287A0B" w:rsidRPr="00287A0B" w:rsidRDefault="00287A0B" w:rsidP="00287A0B">
      <w:pPr>
        <w:ind w:firstLine="709"/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>Я (мы) предупрежден(ы)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мне(нам) будет отказано в предоставлении муниципальной услуги.</w:t>
      </w:r>
    </w:p>
    <w:p w:rsidR="00287A0B" w:rsidRPr="00287A0B" w:rsidRDefault="00287A0B" w:rsidP="00287A0B">
      <w:pPr>
        <w:ind w:firstLine="709"/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 xml:space="preserve">В соответствии с требованиями статьи 9 Федерального закона от 27.07.2006 </w:t>
      </w:r>
      <w:hyperlink r:id="rId19" w:tooltip="ФЕДЕРАЛЬНЫЙ ЗАКОН от 27.07.2006 № 152-ФЗ ГОСУДАРСТВЕННАЯ ДУМА ФЕДЕРАЛЬНОГО СОБРАНИЯ РФ&#10;&#10;О персональных данных" w:history="1">
        <w:r w:rsidRPr="00287A0B">
          <w:rPr>
            <w:rFonts w:ascii="13" w:hAnsi="13"/>
            <w:sz w:val="26"/>
            <w:szCs w:val="26"/>
          </w:rPr>
          <w:t>№ 152-ФЗ «О персональных данных»</w:t>
        </w:r>
      </w:hyperlink>
      <w:r w:rsidRPr="00287A0B">
        <w:rPr>
          <w:rFonts w:ascii="13" w:hAnsi="13"/>
          <w:sz w:val="26"/>
          <w:szCs w:val="26"/>
        </w:rPr>
        <w:t xml:space="preserve"> подтверждаю (ем) своё согласие на обработку органами местного самоуправления персональных данных.</w:t>
      </w:r>
    </w:p>
    <w:p w:rsidR="00287A0B" w:rsidRPr="00287A0B" w:rsidRDefault="00287A0B" w:rsidP="00287A0B">
      <w:pPr>
        <w:ind w:firstLine="709"/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lastRenderedPageBreak/>
        <w:t>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отчётные формы, предусмотренные документами, регламентирующими представление отчётных данных (документов), а также запрашивать информацию и необходимые документы.</w:t>
      </w:r>
    </w:p>
    <w:p w:rsidR="00287A0B" w:rsidRPr="00287A0B" w:rsidRDefault="00287A0B" w:rsidP="00287A0B">
      <w:pPr>
        <w:ind w:firstLine="709"/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(приём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287A0B" w:rsidRPr="00287A0B" w:rsidRDefault="00287A0B" w:rsidP="00287A0B">
      <w:pPr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>______________________________________________________________________________</w:t>
      </w:r>
    </w:p>
    <w:p w:rsidR="00287A0B" w:rsidRPr="00287A0B" w:rsidRDefault="00287A0B" w:rsidP="00287A0B">
      <w:pPr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>_______________________________________________________________________________________________________</w:t>
      </w:r>
      <w:r w:rsidR="00672835">
        <w:rPr>
          <w:rFonts w:ascii="13" w:hAnsi="13"/>
          <w:sz w:val="26"/>
          <w:szCs w:val="26"/>
        </w:rPr>
        <w:t>__________________________________________________</w:t>
      </w:r>
    </w:p>
    <w:p w:rsidR="00287A0B" w:rsidRPr="00672835" w:rsidRDefault="00287A0B" w:rsidP="00287A0B">
      <w:pPr>
        <w:jc w:val="both"/>
        <w:rPr>
          <w:rFonts w:ascii="13" w:hAnsi="13"/>
          <w:sz w:val="22"/>
          <w:szCs w:val="22"/>
        </w:rPr>
      </w:pPr>
      <w:r w:rsidRPr="00672835">
        <w:rPr>
          <w:rFonts w:ascii="13" w:hAnsi="13"/>
          <w:sz w:val="22"/>
          <w:szCs w:val="22"/>
        </w:rPr>
        <w:t xml:space="preserve">                   (подписи  всех совершеннолетних членов семьи) </w:t>
      </w:r>
    </w:p>
    <w:p w:rsidR="00287A0B" w:rsidRDefault="00287A0B" w:rsidP="00287A0B">
      <w:pPr>
        <w:jc w:val="both"/>
        <w:rPr>
          <w:rFonts w:ascii="13" w:hAnsi="13"/>
          <w:sz w:val="26"/>
          <w:szCs w:val="26"/>
        </w:rPr>
      </w:pPr>
      <w:r w:rsidRPr="00287A0B">
        <w:rPr>
          <w:rFonts w:ascii="13" w:hAnsi="13"/>
          <w:sz w:val="26"/>
          <w:szCs w:val="26"/>
        </w:rPr>
        <w:t xml:space="preserve"> За____________________________________________________________________________</w:t>
      </w:r>
    </w:p>
    <w:p w:rsidR="00672835" w:rsidRPr="00287A0B" w:rsidRDefault="00672835" w:rsidP="00287A0B">
      <w:pPr>
        <w:jc w:val="both"/>
        <w:rPr>
          <w:rFonts w:ascii="13" w:hAnsi="13"/>
          <w:sz w:val="26"/>
          <w:szCs w:val="26"/>
        </w:rPr>
      </w:pPr>
    </w:p>
    <w:p w:rsidR="00287A0B" w:rsidRPr="00287A0B" w:rsidRDefault="00287A0B" w:rsidP="00287A0B">
      <w:pPr>
        <w:jc w:val="both"/>
        <w:rPr>
          <w:rFonts w:ascii="13" w:hAnsi="13"/>
          <w:sz w:val="20"/>
          <w:szCs w:val="20"/>
        </w:rPr>
      </w:pPr>
      <w:r w:rsidRPr="00287A0B">
        <w:rPr>
          <w:rFonts w:ascii="13" w:hAnsi="13"/>
          <w:sz w:val="20"/>
          <w:szCs w:val="20"/>
        </w:rPr>
        <w:t>_________________________________________________________________________________________________</w:t>
      </w:r>
    </w:p>
    <w:p w:rsidR="00287A0B" w:rsidRPr="00672835" w:rsidRDefault="00287A0B" w:rsidP="00287A0B">
      <w:pPr>
        <w:jc w:val="both"/>
        <w:rPr>
          <w:rFonts w:ascii="13" w:hAnsi="13"/>
          <w:sz w:val="22"/>
          <w:szCs w:val="22"/>
        </w:rPr>
      </w:pPr>
      <w:r w:rsidRPr="00672835">
        <w:rPr>
          <w:rFonts w:ascii="13" w:hAnsi="13"/>
          <w:sz w:val="22"/>
          <w:szCs w:val="22"/>
        </w:rPr>
        <w:t xml:space="preserve"> (подпись законного представителя, действующего в интересах несовершеннолетнего (их) </w:t>
      </w:r>
    </w:p>
    <w:p w:rsidR="00287A0B" w:rsidRPr="00287A0B" w:rsidRDefault="00287A0B" w:rsidP="00287A0B">
      <w:pPr>
        <w:jc w:val="both"/>
        <w:rPr>
          <w:rFonts w:ascii="13" w:hAnsi="13"/>
          <w:sz w:val="20"/>
          <w:szCs w:val="20"/>
        </w:rPr>
      </w:pPr>
    </w:p>
    <w:p w:rsidR="00287A0B" w:rsidRPr="00672835" w:rsidRDefault="00287A0B" w:rsidP="00672835">
      <w:pPr>
        <w:ind w:firstLine="708"/>
        <w:jc w:val="both"/>
        <w:rPr>
          <w:sz w:val="26"/>
          <w:szCs w:val="26"/>
        </w:rPr>
      </w:pPr>
      <w:r w:rsidRPr="00672835">
        <w:rPr>
          <w:sz w:val="26"/>
          <w:szCs w:val="26"/>
        </w:rPr>
        <w:t xml:space="preserve">Ежегодная перерегистрация граждан, состоящих на учете в качестве нуждающихся в жилых помещениях, предоставляемых по договорам социального найма проходит с 1 февраля  до 1 апреля. С условиями и порядком прохождения ежегодной перерегистрации ознакомлены. </w:t>
      </w:r>
    </w:p>
    <w:p w:rsidR="00287A0B" w:rsidRPr="00672835" w:rsidRDefault="00287A0B" w:rsidP="00287A0B">
      <w:pPr>
        <w:jc w:val="both"/>
        <w:rPr>
          <w:sz w:val="26"/>
          <w:szCs w:val="26"/>
        </w:rPr>
      </w:pPr>
      <w:r w:rsidRPr="00672835">
        <w:rPr>
          <w:sz w:val="26"/>
          <w:szCs w:val="26"/>
        </w:rPr>
        <w:t>Заявитель _________________________________________________________________</w:t>
      </w:r>
    </w:p>
    <w:p w:rsidR="00287A0B" w:rsidRPr="00672835" w:rsidRDefault="00287A0B" w:rsidP="00672835">
      <w:pPr>
        <w:jc w:val="center"/>
        <w:rPr>
          <w:sz w:val="22"/>
          <w:szCs w:val="22"/>
        </w:rPr>
      </w:pPr>
      <w:r w:rsidRPr="00672835">
        <w:rPr>
          <w:sz w:val="26"/>
          <w:szCs w:val="26"/>
        </w:rPr>
        <w:t>(</w:t>
      </w:r>
      <w:r w:rsidRPr="00672835">
        <w:rPr>
          <w:sz w:val="22"/>
          <w:szCs w:val="22"/>
        </w:rPr>
        <w:t>фамилия, имя, отчество (при наличии) полностью, подпись)</w:t>
      </w:r>
    </w:p>
    <w:p w:rsidR="00287A0B" w:rsidRDefault="00287A0B" w:rsidP="00287A0B">
      <w:pPr>
        <w:jc w:val="both"/>
        <w:rPr>
          <w:sz w:val="26"/>
          <w:szCs w:val="26"/>
        </w:rPr>
      </w:pPr>
      <w:r w:rsidRPr="00672835">
        <w:rPr>
          <w:sz w:val="26"/>
          <w:szCs w:val="26"/>
        </w:rPr>
        <w:t>«___» ____________ 20__ г.</w:t>
      </w:r>
    </w:p>
    <w:p w:rsidR="00672835" w:rsidRPr="00672835" w:rsidRDefault="00672835" w:rsidP="00287A0B">
      <w:pPr>
        <w:jc w:val="both"/>
        <w:rPr>
          <w:sz w:val="26"/>
          <w:szCs w:val="26"/>
        </w:rPr>
      </w:pPr>
    </w:p>
    <w:p w:rsidR="00287A0B" w:rsidRPr="00672835" w:rsidRDefault="00287A0B" w:rsidP="00287A0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72835">
        <w:rPr>
          <w:sz w:val="26"/>
          <w:szCs w:val="26"/>
          <w:lang w:eastAsia="en-US"/>
        </w:rPr>
        <w:t>Документы,   являющиеся   результатом   предоставления  муниципальной услуги, прошу выдать (направить):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┌─┐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 xml:space="preserve">└─┘ в </w:t>
      </w:r>
      <w:r w:rsidRPr="00287A0B">
        <w:rPr>
          <w:rFonts w:ascii="13" w:hAnsi="13"/>
        </w:rPr>
        <w:t>МФЦ, принявший запрос о предоставлении муниципальной услуги;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┌─┐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 xml:space="preserve">└─┘ </w:t>
      </w:r>
      <w:r w:rsidRPr="00287A0B">
        <w:rPr>
          <w:rFonts w:ascii="13" w:hAnsi="13"/>
        </w:rPr>
        <w:t>при личном обращении</w:t>
      </w:r>
      <w:r w:rsidRPr="00287A0B">
        <w:rPr>
          <w:rFonts w:ascii="13" w:hAnsi="13"/>
          <w:lang w:eastAsia="en-US"/>
        </w:rPr>
        <w:t xml:space="preserve"> в Администрацию городского поселения Лянтор;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┌─┐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 xml:space="preserve">└─┘    посредством почтового </w:t>
      </w:r>
      <w:r w:rsidRPr="00287A0B">
        <w:rPr>
          <w:rFonts w:ascii="13" w:hAnsi="13"/>
        </w:rPr>
        <w:t>отправления в адрес, указанный в настоящем заявлении</w:t>
      </w:r>
      <w:r w:rsidRPr="00287A0B">
        <w:rPr>
          <w:rFonts w:ascii="13" w:hAnsi="13"/>
          <w:lang w:eastAsia="en-US"/>
        </w:rPr>
        <w:t>;</w:t>
      </w:r>
    </w:p>
    <w:p w:rsidR="00287A0B" w:rsidRPr="00287A0B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┌─┐</w:t>
      </w:r>
    </w:p>
    <w:p w:rsidR="00AE0000" w:rsidRDefault="00287A0B" w:rsidP="00287A0B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└─┘    на адрес электронной</w:t>
      </w:r>
      <w:r w:rsidR="00CD3C1A">
        <w:rPr>
          <w:rFonts w:ascii="13" w:hAnsi="13"/>
          <w:lang w:eastAsia="en-US"/>
        </w:rPr>
        <w:t xml:space="preserve"> почты;</w:t>
      </w:r>
    </w:p>
    <w:p w:rsidR="00CD3C1A" w:rsidRPr="00287A0B" w:rsidRDefault="00CD3C1A" w:rsidP="00CD3C1A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>┌─┐</w:t>
      </w:r>
    </w:p>
    <w:p w:rsidR="00AE0000" w:rsidRPr="00287A0B" w:rsidRDefault="00CD3C1A" w:rsidP="00CD3C1A">
      <w:pPr>
        <w:autoSpaceDE w:val="0"/>
        <w:autoSpaceDN w:val="0"/>
        <w:adjustRightInd w:val="0"/>
        <w:jc w:val="both"/>
        <w:rPr>
          <w:rFonts w:ascii="13" w:hAnsi="13"/>
          <w:lang w:eastAsia="en-US"/>
        </w:rPr>
      </w:pPr>
      <w:r w:rsidRPr="00287A0B">
        <w:rPr>
          <w:rFonts w:ascii="13" w:hAnsi="13"/>
          <w:lang w:eastAsia="en-US"/>
        </w:rPr>
        <w:t xml:space="preserve">└─┘    </w:t>
      </w:r>
      <w:r w:rsidR="00AE0000" w:rsidRPr="00287A0B">
        <w:rPr>
          <w:rFonts w:ascii="13" w:hAnsi="13"/>
          <w:lang w:eastAsia="en-US"/>
        </w:rPr>
        <w:t xml:space="preserve">    </w:t>
      </w:r>
      <w:r>
        <w:rPr>
          <w:rFonts w:ascii="13" w:hAnsi="13"/>
          <w:lang w:eastAsia="en-US"/>
        </w:rPr>
        <w:t>посредством федерального или регионального порталов.</w:t>
      </w:r>
    </w:p>
    <w:p w:rsidR="00287A0B" w:rsidRPr="00287A0B" w:rsidRDefault="00287A0B" w:rsidP="00287A0B">
      <w:pPr>
        <w:jc w:val="both"/>
        <w:rPr>
          <w:rFonts w:ascii="13" w:hAnsi="13"/>
          <w:sz w:val="20"/>
          <w:szCs w:val="20"/>
          <w:lang w:eastAsia="en-US"/>
        </w:rPr>
      </w:pPr>
    </w:p>
    <w:p w:rsidR="00287A0B" w:rsidRPr="00287A0B" w:rsidRDefault="00287A0B" w:rsidP="00287A0B">
      <w:pPr>
        <w:jc w:val="both"/>
        <w:rPr>
          <w:rFonts w:ascii="13" w:hAnsi="13"/>
          <w:sz w:val="20"/>
          <w:szCs w:val="20"/>
          <w:lang w:eastAsia="en-US"/>
        </w:rPr>
      </w:pPr>
      <w:r w:rsidRPr="00287A0B">
        <w:rPr>
          <w:rFonts w:ascii="13" w:hAnsi="13"/>
          <w:sz w:val="20"/>
          <w:szCs w:val="20"/>
          <w:lang w:eastAsia="en-US"/>
        </w:rPr>
        <w:t xml:space="preserve">«____» _________________ 20___ год ________________ </w:t>
      </w:r>
      <w:r w:rsidRPr="00287A0B">
        <w:rPr>
          <w:rFonts w:ascii="13" w:hAnsi="13"/>
          <w:sz w:val="20"/>
          <w:szCs w:val="20"/>
          <w:lang w:eastAsia="en-US"/>
        </w:rPr>
        <w:tab/>
      </w:r>
      <w:r w:rsidRPr="00287A0B">
        <w:rPr>
          <w:rFonts w:ascii="13" w:hAnsi="13"/>
          <w:sz w:val="20"/>
          <w:szCs w:val="20"/>
          <w:lang w:eastAsia="en-US"/>
        </w:rPr>
        <w:tab/>
      </w:r>
      <w:r w:rsidRPr="00287A0B">
        <w:rPr>
          <w:rFonts w:ascii="13" w:hAnsi="13"/>
          <w:sz w:val="20"/>
          <w:szCs w:val="20"/>
          <w:lang w:eastAsia="en-US"/>
        </w:rPr>
        <w:tab/>
      </w:r>
    </w:p>
    <w:p w:rsidR="00287A0B" w:rsidRPr="00287A0B" w:rsidRDefault="00287A0B" w:rsidP="00287A0B">
      <w:pPr>
        <w:jc w:val="both"/>
        <w:rPr>
          <w:rFonts w:ascii="13" w:hAnsi="13"/>
          <w:sz w:val="20"/>
          <w:szCs w:val="20"/>
          <w:lang w:eastAsia="en-US"/>
        </w:rPr>
      </w:pPr>
      <w:r w:rsidRPr="00287A0B">
        <w:rPr>
          <w:rFonts w:ascii="13" w:hAnsi="13"/>
          <w:sz w:val="20"/>
          <w:szCs w:val="20"/>
          <w:lang w:eastAsia="en-US"/>
        </w:rPr>
        <w:t xml:space="preserve">                                                                             (подпись)</w:t>
      </w:r>
    </w:p>
    <w:p w:rsidR="00287A0B" w:rsidRPr="00672835" w:rsidRDefault="00287A0B" w:rsidP="00672835">
      <w:pPr>
        <w:jc w:val="both"/>
        <w:rPr>
          <w:rFonts w:ascii="13" w:hAnsi="13"/>
          <w:sz w:val="20"/>
          <w:szCs w:val="20"/>
        </w:rPr>
      </w:pP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  <w:r w:rsidRPr="00287A0B">
        <w:rPr>
          <w:rFonts w:ascii="13" w:hAnsi="13"/>
          <w:sz w:val="20"/>
          <w:szCs w:val="20"/>
        </w:rPr>
        <w:tab/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Заявитель  </w:t>
      </w:r>
      <w:r w:rsidRPr="00287A0B">
        <w:rPr>
          <w:rFonts w:ascii="13" w:hAnsi="13"/>
          <w:kern w:val="1"/>
          <w:sz w:val="22"/>
          <w:szCs w:val="22"/>
        </w:rPr>
        <w:tab/>
      </w:r>
      <w:r w:rsidRPr="00287A0B">
        <w:rPr>
          <w:rFonts w:ascii="13" w:hAnsi="13"/>
          <w:kern w:val="1"/>
          <w:sz w:val="22"/>
          <w:szCs w:val="22"/>
        </w:rPr>
        <w:tab/>
        <w:t>__________________________________________________________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>Члены семьи ___________________</w:t>
      </w:r>
      <w:r w:rsidR="00672835">
        <w:rPr>
          <w:rFonts w:ascii="13" w:hAnsi="13"/>
          <w:kern w:val="1"/>
          <w:sz w:val="22"/>
          <w:szCs w:val="22"/>
        </w:rPr>
        <w:t>_______________________________________________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 </w:t>
      </w:r>
      <w:r w:rsidRPr="00287A0B">
        <w:rPr>
          <w:rFonts w:ascii="13" w:hAnsi="13"/>
          <w:kern w:val="1"/>
          <w:sz w:val="22"/>
          <w:szCs w:val="22"/>
        </w:rPr>
        <w:tab/>
        <w:t xml:space="preserve">   </w:t>
      </w:r>
      <w:r w:rsidRPr="00287A0B">
        <w:rPr>
          <w:rFonts w:ascii="13" w:hAnsi="13"/>
          <w:kern w:val="1"/>
          <w:sz w:val="22"/>
          <w:szCs w:val="22"/>
        </w:rPr>
        <w:tab/>
        <w:t>_____________________________________________________</w:t>
      </w:r>
      <w:r w:rsidR="00672835">
        <w:rPr>
          <w:rFonts w:ascii="13" w:hAnsi="13"/>
          <w:kern w:val="1"/>
          <w:sz w:val="22"/>
          <w:szCs w:val="22"/>
        </w:rPr>
        <w:t>____________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>«____» _______________20__ года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Документы принял специалист  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_________________________  </w:t>
      </w:r>
      <w:r w:rsidRPr="00287A0B">
        <w:rPr>
          <w:rFonts w:ascii="13" w:hAnsi="13"/>
          <w:kern w:val="1"/>
          <w:sz w:val="22"/>
          <w:szCs w:val="22"/>
        </w:rPr>
        <w:tab/>
      </w:r>
      <w:r w:rsidRPr="00287A0B">
        <w:rPr>
          <w:rFonts w:ascii="13" w:hAnsi="13"/>
          <w:kern w:val="1"/>
          <w:sz w:val="22"/>
          <w:szCs w:val="22"/>
        </w:rPr>
        <w:tab/>
        <w:t>_____________________</w:t>
      </w:r>
    </w:p>
    <w:p w:rsidR="00061C9D" w:rsidRPr="00287A0B" w:rsidRDefault="00061C9D" w:rsidP="00061C9D">
      <w:pPr>
        <w:rPr>
          <w:rFonts w:ascii="13" w:hAnsi="13"/>
          <w:i/>
          <w:kern w:val="1"/>
          <w:sz w:val="22"/>
          <w:szCs w:val="22"/>
        </w:rPr>
      </w:pPr>
      <w:r w:rsidRPr="00287A0B">
        <w:rPr>
          <w:rFonts w:ascii="13" w:hAnsi="13"/>
          <w:i/>
          <w:kern w:val="1"/>
          <w:sz w:val="22"/>
          <w:szCs w:val="22"/>
        </w:rPr>
        <w:tab/>
        <w:t xml:space="preserve">(подпись) </w:t>
      </w:r>
      <w:r w:rsidRPr="00287A0B">
        <w:rPr>
          <w:rFonts w:ascii="13" w:hAnsi="13"/>
          <w:i/>
          <w:kern w:val="1"/>
          <w:sz w:val="22"/>
          <w:szCs w:val="22"/>
        </w:rPr>
        <w:tab/>
      </w:r>
      <w:r w:rsidRPr="00287A0B">
        <w:rPr>
          <w:rFonts w:ascii="13" w:hAnsi="13"/>
          <w:i/>
          <w:kern w:val="1"/>
          <w:sz w:val="22"/>
          <w:szCs w:val="22"/>
        </w:rPr>
        <w:tab/>
      </w:r>
      <w:r w:rsidRPr="00287A0B">
        <w:rPr>
          <w:rFonts w:ascii="13" w:hAnsi="13"/>
          <w:i/>
          <w:kern w:val="1"/>
          <w:sz w:val="22"/>
          <w:szCs w:val="22"/>
        </w:rPr>
        <w:tab/>
      </w:r>
      <w:r w:rsidRPr="00287A0B">
        <w:rPr>
          <w:rFonts w:ascii="13" w:hAnsi="13"/>
          <w:i/>
          <w:kern w:val="1"/>
          <w:sz w:val="22"/>
          <w:szCs w:val="22"/>
        </w:rPr>
        <w:tab/>
      </w:r>
      <w:r w:rsidRPr="00287A0B">
        <w:rPr>
          <w:rFonts w:ascii="13" w:hAnsi="13"/>
          <w:i/>
          <w:kern w:val="1"/>
          <w:sz w:val="22"/>
          <w:szCs w:val="22"/>
        </w:rPr>
        <w:tab/>
      </w:r>
      <w:r w:rsidRPr="00287A0B">
        <w:rPr>
          <w:rFonts w:ascii="13" w:hAnsi="13"/>
          <w:i/>
          <w:kern w:val="1"/>
          <w:sz w:val="22"/>
          <w:szCs w:val="22"/>
        </w:rPr>
        <w:tab/>
        <w:t xml:space="preserve"> (Ф.И.О.) </w:t>
      </w:r>
    </w:p>
    <w:p w:rsidR="00061C9D" w:rsidRPr="00287A0B" w:rsidRDefault="00061C9D" w:rsidP="00061C9D">
      <w:pPr>
        <w:rPr>
          <w:rFonts w:ascii="13" w:hAnsi="13"/>
          <w:kern w:val="1"/>
          <w:sz w:val="22"/>
          <w:szCs w:val="22"/>
        </w:rPr>
      </w:pPr>
    </w:p>
    <w:p w:rsidR="00CD3C1A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«____» _______________20__ года     </w:t>
      </w: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061C9D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                                         </w:t>
      </w:r>
      <w:r w:rsidR="00E620FA">
        <w:rPr>
          <w:rFonts w:ascii="13" w:hAnsi="13"/>
          <w:kern w:val="1"/>
          <w:sz w:val="22"/>
          <w:szCs w:val="22"/>
        </w:rPr>
        <w:t xml:space="preserve">                           </w:t>
      </w: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6172"/>
      </w:tblGrid>
      <w:tr w:rsidR="003F336B" w:rsidRPr="00137098">
        <w:tc>
          <w:tcPr>
            <w:tcW w:w="6172" w:type="dxa"/>
          </w:tcPr>
          <w:p w:rsidR="003F336B" w:rsidRPr="00137098" w:rsidRDefault="00287A0B" w:rsidP="00287A0B">
            <w:pPr>
              <w:jc w:val="both"/>
              <w:rPr>
                <w:bCs/>
                <w:iCs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F336B" w:rsidRPr="00137098">
              <w:rPr>
                <w:bCs/>
                <w:iCs/>
              </w:rPr>
              <w:t>Приложение 2</w:t>
            </w:r>
            <w:r w:rsidR="008D1004">
              <w:rPr>
                <w:bCs/>
                <w:iCs/>
              </w:rPr>
              <w:t xml:space="preserve"> </w:t>
            </w:r>
            <w:r w:rsidR="003F336B" w:rsidRPr="00137098">
              <w:rPr>
                <w:bCs/>
                <w:iCs/>
              </w:rPr>
              <w:t xml:space="preserve">к </w:t>
            </w:r>
            <w:r>
              <w:rPr>
                <w:bCs/>
                <w:iCs/>
              </w:rPr>
              <w:t>а</w:t>
            </w:r>
            <w:r w:rsidR="008D1004">
              <w:rPr>
                <w:bCs/>
                <w:iCs/>
              </w:rPr>
              <w:t>дминистрати</w:t>
            </w:r>
            <w:r w:rsidR="00E620FA">
              <w:rPr>
                <w:bCs/>
                <w:iCs/>
              </w:rPr>
              <w:t>в</w:t>
            </w:r>
            <w:r w:rsidR="008D1004">
              <w:rPr>
                <w:bCs/>
                <w:iCs/>
              </w:rPr>
              <w:t xml:space="preserve">ному </w:t>
            </w:r>
            <w:r w:rsidR="003F336B" w:rsidRPr="00137098">
              <w:rPr>
                <w:bCs/>
                <w:iCs/>
              </w:rPr>
              <w:t xml:space="preserve">регламенту </w:t>
            </w:r>
          </w:p>
        </w:tc>
      </w:tr>
    </w:tbl>
    <w:p w:rsidR="002F0EB7" w:rsidRDefault="002F0EB7" w:rsidP="003F336B">
      <w:pPr>
        <w:ind w:left="4248" w:firstLine="5"/>
        <w:jc w:val="both"/>
        <w:rPr>
          <w:bCs/>
          <w:iCs/>
        </w:rPr>
      </w:pPr>
      <w:r>
        <w:rPr>
          <w:b/>
          <w:bCs/>
          <w:i/>
          <w:iCs/>
        </w:rPr>
        <w:t xml:space="preserve"> </w:t>
      </w:r>
    </w:p>
    <w:p w:rsidR="00672835" w:rsidRDefault="00672835" w:rsidP="003F336B">
      <w:pPr>
        <w:ind w:firstLine="5"/>
        <w:jc w:val="center"/>
        <w:rPr>
          <w:sz w:val="28"/>
          <w:szCs w:val="28"/>
        </w:rPr>
      </w:pPr>
    </w:p>
    <w:p w:rsidR="00672835" w:rsidRDefault="00672835" w:rsidP="003F336B">
      <w:pPr>
        <w:ind w:firstLine="5"/>
        <w:jc w:val="center"/>
        <w:rPr>
          <w:sz w:val="28"/>
          <w:szCs w:val="28"/>
        </w:rPr>
      </w:pPr>
    </w:p>
    <w:p w:rsidR="00672835" w:rsidRDefault="00672835" w:rsidP="003F336B">
      <w:pPr>
        <w:ind w:firstLine="5"/>
        <w:jc w:val="center"/>
        <w:rPr>
          <w:sz w:val="28"/>
          <w:szCs w:val="28"/>
        </w:rPr>
      </w:pPr>
    </w:p>
    <w:p w:rsidR="00942BB6" w:rsidRDefault="003F336B" w:rsidP="003F336B">
      <w:pPr>
        <w:ind w:firstLine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</w:p>
    <w:p w:rsidR="003F336B" w:rsidRDefault="003F336B" w:rsidP="003F336B">
      <w:pPr>
        <w:ind w:firstLine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заявлений граждан о </w:t>
      </w:r>
      <w:r w:rsidR="00672835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на учет</w:t>
      </w:r>
      <w:r w:rsidR="00672835">
        <w:rPr>
          <w:sz w:val="28"/>
          <w:szCs w:val="28"/>
        </w:rPr>
        <w:t xml:space="preserve"> в качестве нуждающихся в жилых помещениях</w:t>
      </w:r>
    </w:p>
    <w:p w:rsidR="00942BB6" w:rsidRDefault="00942BB6" w:rsidP="00942BB6">
      <w:pPr>
        <w:autoSpaceDE w:val="0"/>
        <w:autoSpaceDN w:val="0"/>
        <w:adjustRightInd w:val="0"/>
        <w:rPr>
          <w:sz w:val="28"/>
          <w:szCs w:val="28"/>
        </w:rPr>
      </w:pPr>
    </w:p>
    <w:p w:rsidR="003F336B" w:rsidRDefault="003F336B" w:rsidP="003F336B">
      <w:pPr>
        <w:ind w:firstLine="5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485"/>
        <w:gridCol w:w="1688"/>
        <w:gridCol w:w="1729"/>
        <w:gridCol w:w="1713"/>
        <w:gridCol w:w="1819"/>
      </w:tblGrid>
      <w:tr w:rsidR="00672835" w:rsidRPr="00137098">
        <w:tc>
          <w:tcPr>
            <w:tcW w:w="425" w:type="dxa"/>
          </w:tcPr>
          <w:p w:rsidR="003F336B" w:rsidRPr="00137098" w:rsidRDefault="003F336B" w:rsidP="00137098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№ п/п</w:t>
            </w:r>
          </w:p>
        </w:tc>
        <w:tc>
          <w:tcPr>
            <w:tcW w:w="2655" w:type="dxa"/>
          </w:tcPr>
          <w:p w:rsidR="003F336B" w:rsidRPr="00137098" w:rsidRDefault="003F336B" w:rsidP="00137098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1737" w:type="dxa"/>
          </w:tcPr>
          <w:p w:rsidR="003F336B" w:rsidRDefault="003F336B" w:rsidP="00672835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Ф</w:t>
            </w:r>
            <w:r w:rsidR="00672835">
              <w:rPr>
                <w:sz w:val="28"/>
                <w:szCs w:val="28"/>
              </w:rPr>
              <w:t>амилия, имя, отчество (при наличии)</w:t>
            </w:r>
          </w:p>
          <w:p w:rsidR="00672835" w:rsidRPr="00137098" w:rsidRDefault="00672835" w:rsidP="00672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737" w:type="dxa"/>
          </w:tcPr>
          <w:p w:rsidR="003F336B" w:rsidRDefault="003F336B" w:rsidP="00137098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Адрес</w:t>
            </w:r>
          </w:p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1737" w:type="dxa"/>
          </w:tcPr>
          <w:p w:rsidR="003F336B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постановке на учет</w:t>
            </w:r>
          </w:p>
        </w:tc>
        <w:tc>
          <w:tcPr>
            <w:tcW w:w="1737" w:type="dxa"/>
          </w:tcPr>
          <w:p w:rsidR="003F336B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заявителя о принятом решении (дата, исх.номер )</w:t>
            </w:r>
          </w:p>
        </w:tc>
      </w:tr>
      <w:tr w:rsidR="00672835" w:rsidRPr="00137098">
        <w:tc>
          <w:tcPr>
            <w:tcW w:w="42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2835" w:rsidRPr="00137098">
        <w:tc>
          <w:tcPr>
            <w:tcW w:w="42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672835" w:rsidRPr="00137098">
        <w:tc>
          <w:tcPr>
            <w:tcW w:w="42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672835" w:rsidRPr="00137098">
        <w:tc>
          <w:tcPr>
            <w:tcW w:w="425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672835" w:rsidRPr="00137098">
        <w:tc>
          <w:tcPr>
            <w:tcW w:w="425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72835" w:rsidRPr="00137098" w:rsidRDefault="00672835" w:rsidP="00137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336B" w:rsidRDefault="003F336B" w:rsidP="003F336B">
      <w:pPr>
        <w:ind w:firstLine="5"/>
        <w:jc w:val="center"/>
        <w:rPr>
          <w:sz w:val="28"/>
          <w:szCs w:val="28"/>
        </w:rPr>
      </w:pPr>
    </w:p>
    <w:p w:rsidR="00B17C62" w:rsidRDefault="00B17C62" w:rsidP="00B17C62">
      <w:pPr>
        <w:jc w:val="both"/>
        <w:rPr>
          <w:bCs/>
          <w:iCs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6059"/>
      </w:tblGrid>
      <w:tr w:rsidR="00B17C62" w:rsidRPr="00137098">
        <w:tc>
          <w:tcPr>
            <w:tcW w:w="6059" w:type="dxa"/>
          </w:tcPr>
          <w:p w:rsidR="00B17C62" w:rsidRPr="00137098" w:rsidRDefault="00672835" w:rsidP="0067283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            </w:t>
            </w:r>
            <w:r w:rsidR="002854B3">
              <w:rPr>
                <w:bCs/>
                <w:iCs/>
              </w:rPr>
              <w:t>Приложен</w:t>
            </w:r>
            <w:r>
              <w:rPr>
                <w:bCs/>
                <w:iCs/>
              </w:rPr>
              <w:t>ие 3 к а</w:t>
            </w:r>
            <w:r w:rsidR="002854B3">
              <w:rPr>
                <w:bCs/>
                <w:iCs/>
              </w:rPr>
              <w:t>дминистрати</w:t>
            </w:r>
            <w:r w:rsidR="00E620FA">
              <w:rPr>
                <w:bCs/>
                <w:iCs/>
              </w:rPr>
              <w:t>в</w:t>
            </w:r>
            <w:r w:rsidR="002854B3">
              <w:rPr>
                <w:bCs/>
                <w:iCs/>
              </w:rPr>
              <w:t xml:space="preserve">ному регламенту </w:t>
            </w:r>
          </w:p>
        </w:tc>
      </w:tr>
    </w:tbl>
    <w:p w:rsidR="003F336B" w:rsidRDefault="00B17C62" w:rsidP="00B17C62">
      <w:pPr>
        <w:ind w:left="4248" w:firstLine="5"/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672835" w:rsidRDefault="00672835" w:rsidP="00B17C62">
      <w:pPr>
        <w:ind w:firstLine="5"/>
        <w:jc w:val="center"/>
        <w:rPr>
          <w:bCs/>
          <w:iCs/>
          <w:sz w:val="28"/>
          <w:szCs w:val="28"/>
        </w:rPr>
      </w:pPr>
    </w:p>
    <w:p w:rsidR="00672835" w:rsidRDefault="00672835" w:rsidP="00B17C62">
      <w:pPr>
        <w:ind w:firstLine="5"/>
        <w:jc w:val="center"/>
        <w:rPr>
          <w:bCs/>
          <w:iCs/>
          <w:sz w:val="28"/>
          <w:szCs w:val="28"/>
        </w:rPr>
      </w:pPr>
    </w:p>
    <w:p w:rsidR="00F41A40" w:rsidRDefault="00B17C62" w:rsidP="00B17C62">
      <w:pPr>
        <w:ind w:firstLine="5"/>
        <w:jc w:val="center"/>
        <w:rPr>
          <w:bCs/>
          <w:iCs/>
          <w:sz w:val="28"/>
          <w:szCs w:val="28"/>
        </w:rPr>
      </w:pPr>
      <w:r w:rsidRPr="00B17C62">
        <w:rPr>
          <w:bCs/>
          <w:iCs/>
          <w:sz w:val="28"/>
          <w:szCs w:val="28"/>
        </w:rPr>
        <w:t>Книга учета граждан,</w:t>
      </w:r>
    </w:p>
    <w:p w:rsidR="00B17C62" w:rsidRDefault="00B17C62" w:rsidP="00B17C62">
      <w:pPr>
        <w:ind w:firstLine="5"/>
        <w:jc w:val="center"/>
        <w:rPr>
          <w:bCs/>
          <w:iCs/>
          <w:sz w:val="28"/>
          <w:szCs w:val="28"/>
        </w:rPr>
      </w:pPr>
      <w:r w:rsidRPr="00B17C62">
        <w:rPr>
          <w:bCs/>
          <w:iCs/>
          <w:sz w:val="28"/>
          <w:szCs w:val="28"/>
        </w:rPr>
        <w:t xml:space="preserve"> нуждающихся в жилых помещениях, предоставляемых по договорам социального найма из муниципального жилищного фонда</w:t>
      </w:r>
    </w:p>
    <w:p w:rsidR="00B17C62" w:rsidRDefault="00B17C62" w:rsidP="00B17C62">
      <w:pPr>
        <w:ind w:firstLine="5"/>
        <w:jc w:val="center"/>
        <w:rPr>
          <w:bCs/>
          <w:i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16"/>
        <w:gridCol w:w="1528"/>
        <w:gridCol w:w="1675"/>
        <w:gridCol w:w="1756"/>
        <w:gridCol w:w="1329"/>
        <w:gridCol w:w="1488"/>
      </w:tblGrid>
      <w:tr w:rsidR="00672835" w:rsidRPr="00137098">
        <w:tc>
          <w:tcPr>
            <w:tcW w:w="310" w:type="dxa"/>
          </w:tcPr>
          <w:p w:rsidR="00B17C62" w:rsidRPr="00137098" w:rsidRDefault="00B17C62" w:rsidP="00137098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№ п/п</w:t>
            </w:r>
          </w:p>
        </w:tc>
        <w:tc>
          <w:tcPr>
            <w:tcW w:w="1690" w:type="dxa"/>
          </w:tcPr>
          <w:p w:rsidR="00B17C62" w:rsidRPr="00137098" w:rsidRDefault="00672835" w:rsidP="00672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 заявителя и членов его семьи</w:t>
            </w:r>
            <w:r w:rsidR="00B17C62" w:rsidRPr="00137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:rsidR="00B17C62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1194" w:type="dxa"/>
          </w:tcPr>
          <w:p w:rsidR="00B17C62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1807" w:type="dxa"/>
          </w:tcPr>
          <w:p w:rsidR="00B17C62" w:rsidRPr="00137098" w:rsidRDefault="00672835" w:rsidP="00672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17C62" w:rsidRPr="00137098">
              <w:rPr>
                <w:sz w:val="28"/>
                <w:szCs w:val="28"/>
              </w:rPr>
              <w:t xml:space="preserve">ата </w:t>
            </w:r>
            <w:r>
              <w:rPr>
                <w:sz w:val="28"/>
                <w:szCs w:val="28"/>
              </w:rPr>
              <w:t xml:space="preserve">принятия </w:t>
            </w:r>
            <w:r w:rsidR="00B17C62" w:rsidRPr="00137098">
              <w:rPr>
                <w:sz w:val="28"/>
                <w:szCs w:val="28"/>
              </w:rPr>
              <w:t xml:space="preserve">решения о </w:t>
            </w:r>
            <w:r>
              <w:rPr>
                <w:sz w:val="28"/>
                <w:szCs w:val="28"/>
              </w:rPr>
              <w:t>постановке на учет,</w:t>
            </w:r>
            <w:r>
              <w:rPr>
                <w:vanish/>
                <w:sz w:val="28"/>
                <w:szCs w:val="28"/>
              </w:rPr>
              <w:t xml:space="preserve">становке на учетнияго емьиаличии) ении(дата, номер </w:t>
            </w:r>
            <w:r>
              <w:rPr>
                <w:vanish/>
                <w:sz w:val="28"/>
                <w:szCs w:val="28"/>
              </w:rPr>
              <w:cr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 w:rsidR="009067A7">
              <w:rPr>
                <w:sz w:val="28"/>
                <w:szCs w:val="28"/>
              </w:rPr>
              <w:t xml:space="preserve"> номер очередности</w:t>
            </w:r>
          </w:p>
        </w:tc>
        <w:tc>
          <w:tcPr>
            <w:tcW w:w="1715" w:type="dxa"/>
          </w:tcPr>
          <w:p w:rsidR="00B17C62" w:rsidRPr="00137098" w:rsidRDefault="009067A7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снятия с учета</w:t>
            </w:r>
          </w:p>
        </w:tc>
        <w:tc>
          <w:tcPr>
            <w:tcW w:w="1488" w:type="dxa"/>
          </w:tcPr>
          <w:p w:rsidR="00B17C62" w:rsidRPr="00137098" w:rsidRDefault="00B17C62" w:rsidP="00137098">
            <w:pPr>
              <w:jc w:val="center"/>
              <w:rPr>
                <w:sz w:val="28"/>
                <w:szCs w:val="28"/>
              </w:rPr>
            </w:pPr>
            <w:r w:rsidRPr="00137098">
              <w:rPr>
                <w:sz w:val="28"/>
                <w:szCs w:val="28"/>
              </w:rPr>
              <w:t>Отнесение к льготной категории</w:t>
            </w:r>
          </w:p>
        </w:tc>
      </w:tr>
      <w:tr w:rsidR="00672835" w:rsidRPr="00137098">
        <w:tc>
          <w:tcPr>
            <w:tcW w:w="310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F41A40" w:rsidRPr="00137098" w:rsidRDefault="00672835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8" w:type="dxa"/>
          </w:tcPr>
          <w:p w:rsidR="00F41A40" w:rsidRPr="00137098" w:rsidRDefault="009067A7" w:rsidP="0013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2835" w:rsidRPr="00137098">
        <w:tc>
          <w:tcPr>
            <w:tcW w:w="310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672835" w:rsidRPr="00137098">
        <w:tc>
          <w:tcPr>
            <w:tcW w:w="310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F41A40" w:rsidRPr="00137098" w:rsidRDefault="00F41A40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9067A7" w:rsidRPr="00137098">
        <w:tc>
          <w:tcPr>
            <w:tcW w:w="310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</w:tr>
      <w:tr w:rsidR="009067A7" w:rsidRPr="00137098">
        <w:tc>
          <w:tcPr>
            <w:tcW w:w="310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9067A7" w:rsidRPr="00137098" w:rsidRDefault="009067A7" w:rsidP="00137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7C62" w:rsidRDefault="00B17C62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sectPr w:rsidR="00A3414B" w:rsidSect="00AE55D4">
      <w:footnotePr>
        <w:pos w:val="beneathText"/>
      </w:footnotePr>
      <w:pgSz w:w="11905" w:h="16837"/>
      <w:pgMar w:top="1134" w:right="567" w:bottom="113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AB" w:rsidRDefault="00747FAB" w:rsidP="00746FFA">
      <w:r>
        <w:separator/>
      </w:r>
    </w:p>
  </w:endnote>
  <w:endnote w:type="continuationSeparator" w:id="0">
    <w:p w:rsidR="00747FAB" w:rsidRDefault="00747FAB" w:rsidP="0074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AB" w:rsidRDefault="00747FAB" w:rsidP="00746FFA">
      <w:r>
        <w:separator/>
      </w:r>
    </w:p>
  </w:footnote>
  <w:footnote w:type="continuationSeparator" w:id="0">
    <w:p w:rsidR="00747FAB" w:rsidRDefault="00747FAB" w:rsidP="0074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55D0E"/>
    <w:multiLevelType w:val="hybridMultilevel"/>
    <w:tmpl w:val="54849D80"/>
    <w:lvl w:ilvl="0" w:tplc="C040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6">
    <w:nsid w:val="3C2F22B8"/>
    <w:multiLevelType w:val="hybridMultilevel"/>
    <w:tmpl w:val="5C62AB1E"/>
    <w:lvl w:ilvl="0" w:tplc="94CCBC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B156E6"/>
    <w:multiLevelType w:val="multilevel"/>
    <w:tmpl w:val="EDF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526"/>
    <w:multiLevelType w:val="hybridMultilevel"/>
    <w:tmpl w:val="9C5E3D3C"/>
    <w:lvl w:ilvl="0" w:tplc="EA0C6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E04125"/>
    <w:multiLevelType w:val="multilevel"/>
    <w:tmpl w:val="50A08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10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0C6"/>
    <w:rsid w:val="00002A09"/>
    <w:rsid w:val="000203E5"/>
    <w:rsid w:val="0002139A"/>
    <w:rsid w:val="00025A56"/>
    <w:rsid w:val="00027F94"/>
    <w:rsid w:val="00031487"/>
    <w:rsid w:val="00032C17"/>
    <w:rsid w:val="000368ED"/>
    <w:rsid w:val="00051463"/>
    <w:rsid w:val="000542A1"/>
    <w:rsid w:val="00056857"/>
    <w:rsid w:val="00061173"/>
    <w:rsid w:val="00061C9D"/>
    <w:rsid w:val="0006496E"/>
    <w:rsid w:val="00071569"/>
    <w:rsid w:val="000876DA"/>
    <w:rsid w:val="00093FD6"/>
    <w:rsid w:val="0009691A"/>
    <w:rsid w:val="000A2279"/>
    <w:rsid w:val="000C04C9"/>
    <w:rsid w:val="000D6DB1"/>
    <w:rsid w:val="000E0CF1"/>
    <w:rsid w:val="000E20F6"/>
    <w:rsid w:val="000E6CFB"/>
    <w:rsid w:val="000F07DB"/>
    <w:rsid w:val="000F205B"/>
    <w:rsid w:val="001119D5"/>
    <w:rsid w:val="0011348C"/>
    <w:rsid w:val="001179F7"/>
    <w:rsid w:val="001324FB"/>
    <w:rsid w:val="00137098"/>
    <w:rsid w:val="00142E68"/>
    <w:rsid w:val="0014483C"/>
    <w:rsid w:val="001777D8"/>
    <w:rsid w:val="0018477B"/>
    <w:rsid w:val="00185B1E"/>
    <w:rsid w:val="00194C63"/>
    <w:rsid w:val="001B0F60"/>
    <w:rsid w:val="001B3182"/>
    <w:rsid w:val="001C56B7"/>
    <w:rsid w:val="001C7035"/>
    <w:rsid w:val="001D1A32"/>
    <w:rsid w:val="001E1186"/>
    <w:rsid w:val="001E33FC"/>
    <w:rsid w:val="001F5C3E"/>
    <w:rsid w:val="001F6B2B"/>
    <w:rsid w:val="00202218"/>
    <w:rsid w:val="00204EED"/>
    <w:rsid w:val="00207C14"/>
    <w:rsid w:val="002112E2"/>
    <w:rsid w:val="00216930"/>
    <w:rsid w:val="00221510"/>
    <w:rsid w:val="00221517"/>
    <w:rsid w:val="002233C2"/>
    <w:rsid w:val="002273C8"/>
    <w:rsid w:val="00240BB5"/>
    <w:rsid w:val="00246DFF"/>
    <w:rsid w:val="002471C3"/>
    <w:rsid w:val="00262E0E"/>
    <w:rsid w:val="00266403"/>
    <w:rsid w:val="0027175C"/>
    <w:rsid w:val="002738CF"/>
    <w:rsid w:val="00277A3B"/>
    <w:rsid w:val="00282840"/>
    <w:rsid w:val="002854B3"/>
    <w:rsid w:val="00287A0B"/>
    <w:rsid w:val="00294C83"/>
    <w:rsid w:val="002A7F8E"/>
    <w:rsid w:val="002B6553"/>
    <w:rsid w:val="002B7545"/>
    <w:rsid w:val="002C36D3"/>
    <w:rsid w:val="002C42F5"/>
    <w:rsid w:val="002D3F78"/>
    <w:rsid w:val="002D559B"/>
    <w:rsid w:val="002E149E"/>
    <w:rsid w:val="002F06D9"/>
    <w:rsid w:val="002F0EB7"/>
    <w:rsid w:val="00300152"/>
    <w:rsid w:val="00302802"/>
    <w:rsid w:val="003031D0"/>
    <w:rsid w:val="003040F5"/>
    <w:rsid w:val="00312339"/>
    <w:rsid w:val="003140F5"/>
    <w:rsid w:val="00324384"/>
    <w:rsid w:val="00330EFF"/>
    <w:rsid w:val="003363E6"/>
    <w:rsid w:val="00341096"/>
    <w:rsid w:val="00345616"/>
    <w:rsid w:val="00350242"/>
    <w:rsid w:val="003539F6"/>
    <w:rsid w:val="003602BB"/>
    <w:rsid w:val="00361BC5"/>
    <w:rsid w:val="00362D4C"/>
    <w:rsid w:val="00374D00"/>
    <w:rsid w:val="0037505D"/>
    <w:rsid w:val="00376CE4"/>
    <w:rsid w:val="00385E0D"/>
    <w:rsid w:val="003903A5"/>
    <w:rsid w:val="00395CE7"/>
    <w:rsid w:val="003A0017"/>
    <w:rsid w:val="003A65C1"/>
    <w:rsid w:val="003C506E"/>
    <w:rsid w:val="003F168E"/>
    <w:rsid w:val="003F336B"/>
    <w:rsid w:val="003F50B6"/>
    <w:rsid w:val="004057F8"/>
    <w:rsid w:val="004075D0"/>
    <w:rsid w:val="0042707E"/>
    <w:rsid w:val="00430B9B"/>
    <w:rsid w:val="00442BA9"/>
    <w:rsid w:val="004474A6"/>
    <w:rsid w:val="004609E0"/>
    <w:rsid w:val="004654DE"/>
    <w:rsid w:val="004702DF"/>
    <w:rsid w:val="00477B07"/>
    <w:rsid w:val="004812E4"/>
    <w:rsid w:val="00490A4D"/>
    <w:rsid w:val="004957BF"/>
    <w:rsid w:val="004B19F2"/>
    <w:rsid w:val="004F1F7E"/>
    <w:rsid w:val="004F457B"/>
    <w:rsid w:val="004F5509"/>
    <w:rsid w:val="00506EF2"/>
    <w:rsid w:val="00513B0F"/>
    <w:rsid w:val="00513F33"/>
    <w:rsid w:val="00525679"/>
    <w:rsid w:val="0052686F"/>
    <w:rsid w:val="00532753"/>
    <w:rsid w:val="005524D4"/>
    <w:rsid w:val="005536A2"/>
    <w:rsid w:val="00560FD8"/>
    <w:rsid w:val="00567A98"/>
    <w:rsid w:val="00572403"/>
    <w:rsid w:val="0058057A"/>
    <w:rsid w:val="0058532A"/>
    <w:rsid w:val="005938BB"/>
    <w:rsid w:val="005A2965"/>
    <w:rsid w:val="005A5BDB"/>
    <w:rsid w:val="005B442E"/>
    <w:rsid w:val="005B7861"/>
    <w:rsid w:val="005D70B7"/>
    <w:rsid w:val="005D7D8C"/>
    <w:rsid w:val="005E2434"/>
    <w:rsid w:val="005F213B"/>
    <w:rsid w:val="005F3628"/>
    <w:rsid w:val="005F5025"/>
    <w:rsid w:val="006010A6"/>
    <w:rsid w:val="00603366"/>
    <w:rsid w:val="00607427"/>
    <w:rsid w:val="00617874"/>
    <w:rsid w:val="00621016"/>
    <w:rsid w:val="00624A7B"/>
    <w:rsid w:val="00633074"/>
    <w:rsid w:val="00633435"/>
    <w:rsid w:val="00633E50"/>
    <w:rsid w:val="0063509D"/>
    <w:rsid w:val="00637138"/>
    <w:rsid w:val="00654E25"/>
    <w:rsid w:val="00656682"/>
    <w:rsid w:val="00672835"/>
    <w:rsid w:val="0067535E"/>
    <w:rsid w:val="00680BC1"/>
    <w:rsid w:val="00687FAA"/>
    <w:rsid w:val="00691726"/>
    <w:rsid w:val="006919B0"/>
    <w:rsid w:val="00697558"/>
    <w:rsid w:val="00697DB3"/>
    <w:rsid w:val="00697DE1"/>
    <w:rsid w:val="006B3895"/>
    <w:rsid w:val="006C56AF"/>
    <w:rsid w:val="006D2B3C"/>
    <w:rsid w:val="006D372F"/>
    <w:rsid w:val="006D6694"/>
    <w:rsid w:val="006E6B85"/>
    <w:rsid w:val="006F01E0"/>
    <w:rsid w:val="006F0DBC"/>
    <w:rsid w:val="006F19C9"/>
    <w:rsid w:val="006F4134"/>
    <w:rsid w:val="006F5DA4"/>
    <w:rsid w:val="0070201E"/>
    <w:rsid w:val="007222C7"/>
    <w:rsid w:val="007231EA"/>
    <w:rsid w:val="0073372F"/>
    <w:rsid w:val="0074064F"/>
    <w:rsid w:val="00745E69"/>
    <w:rsid w:val="00746FFA"/>
    <w:rsid w:val="00747FAB"/>
    <w:rsid w:val="00751870"/>
    <w:rsid w:val="00755C98"/>
    <w:rsid w:val="00760614"/>
    <w:rsid w:val="00762980"/>
    <w:rsid w:val="00767C16"/>
    <w:rsid w:val="00782741"/>
    <w:rsid w:val="00783AD6"/>
    <w:rsid w:val="007916E3"/>
    <w:rsid w:val="00792D66"/>
    <w:rsid w:val="007A3CDB"/>
    <w:rsid w:val="007B1902"/>
    <w:rsid w:val="007C3DEC"/>
    <w:rsid w:val="007C6407"/>
    <w:rsid w:val="007C6B2C"/>
    <w:rsid w:val="007D47AD"/>
    <w:rsid w:val="007D4D6C"/>
    <w:rsid w:val="007D60BC"/>
    <w:rsid w:val="007E25AE"/>
    <w:rsid w:val="007E2ABE"/>
    <w:rsid w:val="007E3241"/>
    <w:rsid w:val="007F2BAC"/>
    <w:rsid w:val="007F54D7"/>
    <w:rsid w:val="008056A6"/>
    <w:rsid w:val="00805814"/>
    <w:rsid w:val="00816138"/>
    <w:rsid w:val="00820D5B"/>
    <w:rsid w:val="008242B9"/>
    <w:rsid w:val="00824507"/>
    <w:rsid w:val="00837BD7"/>
    <w:rsid w:val="00843A5F"/>
    <w:rsid w:val="008457FB"/>
    <w:rsid w:val="008540C6"/>
    <w:rsid w:val="008547B7"/>
    <w:rsid w:val="008617E0"/>
    <w:rsid w:val="00871E42"/>
    <w:rsid w:val="008812CD"/>
    <w:rsid w:val="00881C2B"/>
    <w:rsid w:val="00883698"/>
    <w:rsid w:val="008850C6"/>
    <w:rsid w:val="00887768"/>
    <w:rsid w:val="008A1845"/>
    <w:rsid w:val="008A7F4D"/>
    <w:rsid w:val="008C2059"/>
    <w:rsid w:val="008D03F6"/>
    <w:rsid w:val="008D1004"/>
    <w:rsid w:val="008D166C"/>
    <w:rsid w:val="008D1F17"/>
    <w:rsid w:val="008E6D28"/>
    <w:rsid w:val="008E7146"/>
    <w:rsid w:val="00905C83"/>
    <w:rsid w:val="009067A7"/>
    <w:rsid w:val="00911855"/>
    <w:rsid w:val="00913B68"/>
    <w:rsid w:val="0093208C"/>
    <w:rsid w:val="00933BB8"/>
    <w:rsid w:val="00942BB6"/>
    <w:rsid w:val="0094321C"/>
    <w:rsid w:val="009538BD"/>
    <w:rsid w:val="00953BCE"/>
    <w:rsid w:val="009542C0"/>
    <w:rsid w:val="009577D2"/>
    <w:rsid w:val="00961125"/>
    <w:rsid w:val="009620AA"/>
    <w:rsid w:val="00965F9C"/>
    <w:rsid w:val="009710F6"/>
    <w:rsid w:val="00971205"/>
    <w:rsid w:val="009736AE"/>
    <w:rsid w:val="00975620"/>
    <w:rsid w:val="0099103E"/>
    <w:rsid w:val="00993F37"/>
    <w:rsid w:val="009A24BC"/>
    <w:rsid w:val="009D3717"/>
    <w:rsid w:val="009D72D1"/>
    <w:rsid w:val="009D7858"/>
    <w:rsid w:val="009E18CE"/>
    <w:rsid w:val="009F04AD"/>
    <w:rsid w:val="00A02321"/>
    <w:rsid w:val="00A0732F"/>
    <w:rsid w:val="00A17690"/>
    <w:rsid w:val="00A214BD"/>
    <w:rsid w:val="00A219EA"/>
    <w:rsid w:val="00A2598B"/>
    <w:rsid w:val="00A33C92"/>
    <w:rsid w:val="00A3414B"/>
    <w:rsid w:val="00A37F9B"/>
    <w:rsid w:val="00A405E4"/>
    <w:rsid w:val="00A40980"/>
    <w:rsid w:val="00A42858"/>
    <w:rsid w:val="00A45D0C"/>
    <w:rsid w:val="00A473B3"/>
    <w:rsid w:val="00A564A3"/>
    <w:rsid w:val="00A5795C"/>
    <w:rsid w:val="00A61EE9"/>
    <w:rsid w:val="00A654F0"/>
    <w:rsid w:val="00A67F4B"/>
    <w:rsid w:val="00A71952"/>
    <w:rsid w:val="00A73C14"/>
    <w:rsid w:val="00A77BA6"/>
    <w:rsid w:val="00A823F9"/>
    <w:rsid w:val="00A82C68"/>
    <w:rsid w:val="00A8300E"/>
    <w:rsid w:val="00A86CC5"/>
    <w:rsid w:val="00A95308"/>
    <w:rsid w:val="00AA46B6"/>
    <w:rsid w:val="00AB1D70"/>
    <w:rsid w:val="00AC6079"/>
    <w:rsid w:val="00AD1C26"/>
    <w:rsid w:val="00AD1DD9"/>
    <w:rsid w:val="00AE0000"/>
    <w:rsid w:val="00AE0BAA"/>
    <w:rsid w:val="00AE3A1E"/>
    <w:rsid w:val="00AE4D2E"/>
    <w:rsid w:val="00AE55D4"/>
    <w:rsid w:val="00AF028E"/>
    <w:rsid w:val="00AF2CDD"/>
    <w:rsid w:val="00AF432B"/>
    <w:rsid w:val="00B011BB"/>
    <w:rsid w:val="00B12DE1"/>
    <w:rsid w:val="00B17C62"/>
    <w:rsid w:val="00B2408E"/>
    <w:rsid w:val="00B241A4"/>
    <w:rsid w:val="00B52F85"/>
    <w:rsid w:val="00B71AA2"/>
    <w:rsid w:val="00B9573E"/>
    <w:rsid w:val="00B96F60"/>
    <w:rsid w:val="00BA09C4"/>
    <w:rsid w:val="00BA2674"/>
    <w:rsid w:val="00BA54CB"/>
    <w:rsid w:val="00BB5CD1"/>
    <w:rsid w:val="00BB730B"/>
    <w:rsid w:val="00BC667B"/>
    <w:rsid w:val="00BD72CF"/>
    <w:rsid w:val="00BE7D68"/>
    <w:rsid w:val="00BF5BE2"/>
    <w:rsid w:val="00C07343"/>
    <w:rsid w:val="00C1146E"/>
    <w:rsid w:val="00C20A73"/>
    <w:rsid w:val="00C20A7A"/>
    <w:rsid w:val="00C31380"/>
    <w:rsid w:val="00C33B13"/>
    <w:rsid w:val="00C37B8A"/>
    <w:rsid w:val="00C418E1"/>
    <w:rsid w:val="00C42D9A"/>
    <w:rsid w:val="00C43F16"/>
    <w:rsid w:val="00C53443"/>
    <w:rsid w:val="00C56A27"/>
    <w:rsid w:val="00C60BCA"/>
    <w:rsid w:val="00C62BB7"/>
    <w:rsid w:val="00C65BFD"/>
    <w:rsid w:val="00C71DC0"/>
    <w:rsid w:val="00C904B7"/>
    <w:rsid w:val="00C945C5"/>
    <w:rsid w:val="00C97362"/>
    <w:rsid w:val="00CA1A59"/>
    <w:rsid w:val="00CA278D"/>
    <w:rsid w:val="00CB5AA3"/>
    <w:rsid w:val="00CC1545"/>
    <w:rsid w:val="00CD3C1A"/>
    <w:rsid w:val="00CE1E86"/>
    <w:rsid w:val="00CF7A59"/>
    <w:rsid w:val="00D2359D"/>
    <w:rsid w:val="00D238FB"/>
    <w:rsid w:val="00D3155C"/>
    <w:rsid w:val="00D43BED"/>
    <w:rsid w:val="00D544CE"/>
    <w:rsid w:val="00D563CC"/>
    <w:rsid w:val="00D57924"/>
    <w:rsid w:val="00D60708"/>
    <w:rsid w:val="00D87266"/>
    <w:rsid w:val="00D90133"/>
    <w:rsid w:val="00D94EC4"/>
    <w:rsid w:val="00D963A8"/>
    <w:rsid w:val="00DB13E0"/>
    <w:rsid w:val="00DB24F2"/>
    <w:rsid w:val="00DC27CD"/>
    <w:rsid w:val="00DC46B1"/>
    <w:rsid w:val="00DC641E"/>
    <w:rsid w:val="00DD5600"/>
    <w:rsid w:val="00DD6C1F"/>
    <w:rsid w:val="00DE735A"/>
    <w:rsid w:val="00DE7D06"/>
    <w:rsid w:val="00DF2ADC"/>
    <w:rsid w:val="00E000B7"/>
    <w:rsid w:val="00E01B4A"/>
    <w:rsid w:val="00E17EF8"/>
    <w:rsid w:val="00E23353"/>
    <w:rsid w:val="00E23798"/>
    <w:rsid w:val="00E237F4"/>
    <w:rsid w:val="00E23974"/>
    <w:rsid w:val="00E334B9"/>
    <w:rsid w:val="00E34BA9"/>
    <w:rsid w:val="00E4160D"/>
    <w:rsid w:val="00E43EF9"/>
    <w:rsid w:val="00E53605"/>
    <w:rsid w:val="00E620FA"/>
    <w:rsid w:val="00E64039"/>
    <w:rsid w:val="00E641DE"/>
    <w:rsid w:val="00E67258"/>
    <w:rsid w:val="00E70B38"/>
    <w:rsid w:val="00E73868"/>
    <w:rsid w:val="00E87D80"/>
    <w:rsid w:val="00E93A42"/>
    <w:rsid w:val="00E94587"/>
    <w:rsid w:val="00EA4E89"/>
    <w:rsid w:val="00EA63EF"/>
    <w:rsid w:val="00EB1CAA"/>
    <w:rsid w:val="00ED74E3"/>
    <w:rsid w:val="00EF0ED4"/>
    <w:rsid w:val="00EF2E35"/>
    <w:rsid w:val="00F010DD"/>
    <w:rsid w:val="00F038B8"/>
    <w:rsid w:val="00F25285"/>
    <w:rsid w:val="00F33BC4"/>
    <w:rsid w:val="00F3420D"/>
    <w:rsid w:val="00F41A40"/>
    <w:rsid w:val="00F42547"/>
    <w:rsid w:val="00F71886"/>
    <w:rsid w:val="00F83101"/>
    <w:rsid w:val="00F92065"/>
    <w:rsid w:val="00FB5474"/>
    <w:rsid w:val="00FB6D6C"/>
    <w:rsid w:val="00FC0A18"/>
    <w:rsid w:val="00FC0C83"/>
    <w:rsid w:val="00FC33B8"/>
    <w:rsid w:val="00FC57C4"/>
    <w:rsid w:val="00FC5977"/>
    <w:rsid w:val="00FD0BC5"/>
    <w:rsid w:val="00FD4628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E7A296-53F5-4EAB-9A0A-EAD8B1F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63A8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963A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63A8"/>
  </w:style>
  <w:style w:type="character" w:customStyle="1" w:styleId="WW-Absatz-Standardschriftart">
    <w:name w:val="WW-Absatz-Standardschriftart"/>
    <w:rsid w:val="00D963A8"/>
  </w:style>
  <w:style w:type="character" w:customStyle="1" w:styleId="WW-Absatz-Standardschriftart1">
    <w:name w:val="WW-Absatz-Standardschriftart1"/>
    <w:rsid w:val="00D963A8"/>
  </w:style>
  <w:style w:type="character" w:customStyle="1" w:styleId="WW-Absatz-Standardschriftart11">
    <w:name w:val="WW-Absatz-Standardschriftart11"/>
    <w:rsid w:val="00D963A8"/>
  </w:style>
  <w:style w:type="character" w:customStyle="1" w:styleId="WW-Absatz-Standardschriftart111">
    <w:name w:val="WW-Absatz-Standardschriftart111"/>
    <w:rsid w:val="00D963A8"/>
  </w:style>
  <w:style w:type="character" w:customStyle="1" w:styleId="WW-Absatz-Standardschriftart1111">
    <w:name w:val="WW-Absatz-Standardschriftart1111"/>
    <w:rsid w:val="00D963A8"/>
  </w:style>
  <w:style w:type="character" w:customStyle="1" w:styleId="WW-Absatz-Standardschriftart11111">
    <w:name w:val="WW-Absatz-Standardschriftart11111"/>
    <w:rsid w:val="00D963A8"/>
  </w:style>
  <w:style w:type="character" w:customStyle="1" w:styleId="WW-Absatz-Standardschriftart111111">
    <w:name w:val="WW-Absatz-Standardschriftart111111"/>
    <w:rsid w:val="00D963A8"/>
  </w:style>
  <w:style w:type="character" w:customStyle="1" w:styleId="WW-Absatz-Standardschriftart1111111">
    <w:name w:val="WW-Absatz-Standardschriftart1111111"/>
    <w:rsid w:val="00D963A8"/>
  </w:style>
  <w:style w:type="character" w:customStyle="1" w:styleId="WW-Absatz-Standardschriftart11111111">
    <w:name w:val="WW-Absatz-Standardschriftart11111111"/>
    <w:rsid w:val="00D963A8"/>
  </w:style>
  <w:style w:type="character" w:customStyle="1" w:styleId="WW-Absatz-Standardschriftart111111111">
    <w:name w:val="WW-Absatz-Standardschriftart111111111"/>
    <w:rsid w:val="00D963A8"/>
  </w:style>
  <w:style w:type="character" w:customStyle="1" w:styleId="WW-Absatz-Standardschriftart1111111111">
    <w:name w:val="WW-Absatz-Standardschriftart1111111111"/>
    <w:rsid w:val="00D963A8"/>
  </w:style>
  <w:style w:type="character" w:customStyle="1" w:styleId="WW-Absatz-Standardschriftart11111111111">
    <w:name w:val="WW-Absatz-Standardschriftart11111111111"/>
    <w:rsid w:val="00D963A8"/>
  </w:style>
  <w:style w:type="character" w:customStyle="1" w:styleId="WW-Absatz-Standardschriftart111111111111">
    <w:name w:val="WW-Absatz-Standardschriftart111111111111"/>
    <w:rsid w:val="00D963A8"/>
  </w:style>
  <w:style w:type="character" w:customStyle="1" w:styleId="WW-Absatz-Standardschriftart1111111111111">
    <w:name w:val="WW-Absatz-Standardschriftart1111111111111"/>
    <w:rsid w:val="00D963A8"/>
  </w:style>
  <w:style w:type="character" w:customStyle="1" w:styleId="WW-Absatz-Standardschriftart11111111111111">
    <w:name w:val="WW-Absatz-Standardschriftart11111111111111"/>
    <w:rsid w:val="00D963A8"/>
  </w:style>
  <w:style w:type="character" w:customStyle="1" w:styleId="WW-Absatz-Standardschriftart111111111111111">
    <w:name w:val="WW-Absatz-Standardschriftart111111111111111"/>
    <w:rsid w:val="00D963A8"/>
  </w:style>
  <w:style w:type="character" w:customStyle="1" w:styleId="WW-Absatz-Standardschriftart1111111111111111">
    <w:name w:val="WW-Absatz-Standardschriftart1111111111111111"/>
    <w:rsid w:val="00D963A8"/>
  </w:style>
  <w:style w:type="character" w:customStyle="1" w:styleId="WW-Absatz-Standardschriftart11111111111111111">
    <w:name w:val="WW-Absatz-Standardschriftart11111111111111111"/>
    <w:rsid w:val="00D963A8"/>
  </w:style>
  <w:style w:type="character" w:customStyle="1" w:styleId="WW8Num1z0">
    <w:name w:val="WW8Num1z0"/>
    <w:rsid w:val="00D963A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3A8"/>
    <w:rPr>
      <w:rFonts w:ascii="Courier New" w:hAnsi="Courier New"/>
    </w:rPr>
  </w:style>
  <w:style w:type="character" w:customStyle="1" w:styleId="WW8Num1z2">
    <w:name w:val="WW8Num1z2"/>
    <w:rsid w:val="00D963A8"/>
    <w:rPr>
      <w:rFonts w:ascii="Wingdings" w:hAnsi="Wingdings"/>
    </w:rPr>
  </w:style>
  <w:style w:type="character" w:customStyle="1" w:styleId="WW8Num1z3">
    <w:name w:val="WW8Num1z3"/>
    <w:rsid w:val="00D963A8"/>
    <w:rPr>
      <w:rFonts w:ascii="Symbol" w:hAnsi="Symbol"/>
    </w:rPr>
  </w:style>
  <w:style w:type="character" w:customStyle="1" w:styleId="WW8Num3z0">
    <w:name w:val="WW8Num3z0"/>
    <w:rsid w:val="00D963A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963A8"/>
    <w:rPr>
      <w:rFonts w:ascii="Courier New" w:hAnsi="Courier New"/>
    </w:rPr>
  </w:style>
  <w:style w:type="character" w:customStyle="1" w:styleId="WW8Num3z2">
    <w:name w:val="WW8Num3z2"/>
    <w:rsid w:val="00D963A8"/>
    <w:rPr>
      <w:rFonts w:ascii="Wingdings" w:hAnsi="Wingdings"/>
    </w:rPr>
  </w:style>
  <w:style w:type="character" w:customStyle="1" w:styleId="WW8Num3z3">
    <w:name w:val="WW8Num3z3"/>
    <w:rsid w:val="00D963A8"/>
    <w:rPr>
      <w:rFonts w:ascii="Symbol" w:hAnsi="Symbol"/>
    </w:rPr>
  </w:style>
  <w:style w:type="character" w:customStyle="1" w:styleId="WW8Num4z0">
    <w:name w:val="WW8Num4z0"/>
    <w:rsid w:val="00D963A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63A8"/>
    <w:rPr>
      <w:rFonts w:ascii="Courier New" w:hAnsi="Courier New"/>
    </w:rPr>
  </w:style>
  <w:style w:type="character" w:customStyle="1" w:styleId="WW8Num4z2">
    <w:name w:val="WW8Num4z2"/>
    <w:rsid w:val="00D963A8"/>
    <w:rPr>
      <w:rFonts w:ascii="Wingdings" w:hAnsi="Wingdings"/>
    </w:rPr>
  </w:style>
  <w:style w:type="character" w:customStyle="1" w:styleId="WW8Num4z3">
    <w:name w:val="WW8Num4z3"/>
    <w:rsid w:val="00D963A8"/>
    <w:rPr>
      <w:rFonts w:ascii="Symbol" w:hAnsi="Symbol"/>
    </w:rPr>
  </w:style>
  <w:style w:type="character" w:customStyle="1" w:styleId="WW8Num5z0">
    <w:name w:val="WW8Num5z0"/>
    <w:rsid w:val="00D963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963A8"/>
    <w:rPr>
      <w:rFonts w:ascii="Courier New" w:hAnsi="Courier New"/>
    </w:rPr>
  </w:style>
  <w:style w:type="character" w:customStyle="1" w:styleId="WW8Num5z2">
    <w:name w:val="WW8Num5z2"/>
    <w:rsid w:val="00D963A8"/>
    <w:rPr>
      <w:rFonts w:ascii="Wingdings" w:hAnsi="Wingdings"/>
    </w:rPr>
  </w:style>
  <w:style w:type="character" w:customStyle="1" w:styleId="WW8Num5z3">
    <w:name w:val="WW8Num5z3"/>
    <w:rsid w:val="00D963A8"/>
    <w:rPr>
      <w:rFonts w:ascii="Symbol" w:hAnsi="Symbol"/>
    </w:rPr>
  </w:style>
  <w:style w:type="character" w:customStyle="1" w:styleId="WW8Num6z0">
    <w:name w:val="WW8Num6z0"/>
    <w:rsid w:val="00D963A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63A8"/>
    <w:rPr>
      <w:rFonts w:ascii="Courier New" w:hAnsi="Courier New"/>
    </w:rPr>
  </w:style>
  <w:style w:type="character" w:customStyle="1" w:styleId="WW8Num6z2">
    <w:name w:val="WW8Num6z2"/>
    <w:rsid w:val="00D963A8"/>
    <w:rPr>
      <w:rFonts w:ascii="Wingdings" w:hAnsi="Wingdings"/>
    </w:rPr>
  </w:style>
  <w:style w:type="character" w:customStyle="1" w:styleId="WW8Num6z3">
    <w:name w:val="WW8Num6z3"/>
    <w:rsid w:val="00D963A8"/>
    <w:rPr>
      <w:rFonts w:ascii="Symbol" w:hAnsi="Symbol"/>
    </w:rPr>
  </w:style>
  <w:style w:type="character" w:customStyle="1" w:styleId="10">
    <w:name w:val="Основной шрифт абзаца1"/>
    <w:rsid w:val="00D963A8"/>
  </w:style>
  <w:style w:type="character" w:customStyle="1" w:styleId="a3">
    <w:name w:val="Символ нумерации"/>
    <w:rsid w:val="00D963A8"/>
  </w:style>
  <w:style w:type="character" w:customStyle="1" w:styleId="a4">
    <w:name w:val="Маркеры списка"/>
    <w:rsid w:val="00D963A8"/>
    <w:rPr>
      <w:rFonts w:ascii="OpenSymbol" w:eastAsia="OpenSymbol" w:hAnsi="OpenSymbol" w:cs="OpenSymbol"/>
    </w:rPr>
  </w:style>
  <w:style w:type="character" w:styleId="a5">
    <w:name w:val="Hyperlink"/>
    <w:rsid w:val="00D963A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96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D963A8"/>
    <w:pPr>
      <w:jc w:val="both"/>
    </w:pPr>
  </w:style>
  <w:style w:type="paragraph" w:styleId="a9">
    <w:name w:val="List"/>
    <w:basedOn w:val="a7"/>
    <w:semiHidden/>
    <w:rsid w:val="00D963A8"/>
    <w:rPr>
      <w:rFonts w:ascii="Arial" w:hAnsi="Arial" w:cs="Tahoma"/>
    </w:rPr>
  </w:style>
  <w:style w:type="paragraph" w:customStyle="1" w:styleId="11">
    <w:name w:val="Название1"/>
    <w:basedOn w:val="a"/>
    <w:rsid w:val="00D963A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963A8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rsid w:val="00D963A8"/>
    <w:pPr>
      <w:ind w:firstLine="708"/>
      <w:jc w:val="both"/>
    </w:pPr>
  </w:style>
  <w:style w:type="paragraph" w:styleId="ac">
    <w:name w:val="Title"/>
    <w:basedOn w:val="a"/>
    <w:next w:val="ad"/>
    <w:link w:val="ae"/>
    <w:qFormat/>
    <w:rsid w:val="00D963A8"/>
    <w:pPr>
      <w:jc w:val="center"/>
    </w:pPr>
    <w:rPr>
      <w:b/>
      <w:bCs/>
    </w:rPr>
  </w:style>
  <w:style w:type="paragraph" w:styleId="ad">
    <w:name w:val="Subtitle"/>
    <w:basedOn w:val="a6"/>
    <w:next w:val="a7"/>
    <w:qFormat/>
    <w:rsid w:val="00D963A8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D963A8"/>
    <w:pPr>
      <w:tabs>
        <w:tab w:val="left" w:pos="567"/>
      </w:tabs>
      <w:ind w:right="-2"/>
      <w:jc w:val="both"/>
    </w:pPr>
    <w:rPr>
      <w:sz w:val="20"/>
    </w:rPr>
  </w:style>
  <w:style w:type="paragraph" w:customStyle="1" w:styleId="31">
    <w:name w:val="Основной текст 31"/>
    <w:basedOn w:val="a"/>
    <w:rsid w:val="00D963A8"/>
    <w:pPr>
      <w:tabs>
        <w:tab w:val="left" w:pos="567"/>
      </w:tabs>
      <w:ind w:right="-2"/>
      <w:jc w:val="both"/>
    </w:pPr>
    <w:rPr>
      <w:sz w:val="22"/>
    </w:rPr>
  </w:style>
  <w:style w:type="paragraph" w:customStyle="1" w:styleId="af">
    <w:name w:val="Содержимое таблицы"/>
    <w:basedOn w:val="a"/>
    <w:rsid w:val="00D963A8"/>
    <w:pPr>
      <w:suppressLineNumbers/>
    </w:pPr>
  </w:style>
  <w:style w:type="paragraph" w:customStyle="1" w:styleId="af0">
    <w:name w:val="Заголовок таблицы"/>
    <w:basedOn w:val="af"/>
    <w:rsid w:val="00D963A8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A71952"/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16138"/>
    <w:rPr>
      <w:sz w:val="24"/>
      <w:szCs w:val="24"/>
      <w:lang w:eastAsia="ar-SA"/>
    </w:rPr>
  </w:style>
  <w:style w:type="paragraph" w:styleId="af1">
    <w:name w:val="Normal (Web)"/>
    <w:basedOn w:val="a"/>
    <w:link w:val="af2"/>
    <w:rsid w:val="004F5509"/>
    <w:pPr>
      <w:suppressAutoHyphens w:val="0"/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c"/>
    <w:rsid w:val="006D6694"/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E324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7E32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A7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"/>
    <w:basedOn w:val="a"/>
    <w:autoRedefine/>
    <w:rsid w:val="002A7F8E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1E11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1"/>
    <w:uiPriority w:val="59"/>
    <w:rsid w:val="003F3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link w:val="af1"/>
    <w:locked/>
    <w:rsid w:val="00D3155C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6330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633074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D1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1004"/>
    <w:rPr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25A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25A56"/>
    <w:rPr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42B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footnote reference"/>
    <w:uiPriority w:val="99"/>
    <w:rsid w:val="00746FFA"/>
    <w:rPr>
      <w:vertAlign w:val="superscript"/>
    </w:rPr>
  </w:style>
  <w:style w:type="character" w:customStyle="1" w:styleId="apple-converted-space">
    <w:name w:val="apple-converted-space"/>
    <w:rsid w:val="00746FFA"/>
  </w:style>
  <w:style w:type="character" w:customStyle="1" w:styleId="ConsPlusNormal0">
    <w:name w:val="ConsPlusNormal Знак"/>
    <w:link w:val="ConsPlusNormal"/>
    <w:locked/>
    <w:rsid w:val="008E7146"/>
    <w:rPr>
      <w:sz w:val="22"/>
      <w:szCs w:val="22"/>
      <w:lang w:bidi="ar-SA"/>
    </w:rPr>
  </w:style>
  <w:style w:type="paragraph" w:styleId="af6">
    <w:name w:val="List Paragraph"/>
    <w:basedOn w:val="a"/>
    <w:uiPriority w:val="34"/>
    <w:qFormat/>
    <w:rsid w:val="00AF2C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877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776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fc.admhmao.ru" TargetMode="External"/><Relationship Id="rId18" Type="http://schemas.openxmlformats.org/officeDocument/2006/relationships/hyperlink" Target="consultantplus://offline/ref=CD18472E4AD899057120724A147063410E52AF7125B97074D075C78B3ACF95463EF01CC7520D1E294431668CHBl3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86.gosuslugi.ru" TargetMode="External"/><Relationship Id="rId17" Type="http://schemas.openxmlformats.org/officeDocument/2006/relationships/hyperlink" Target="consultantplus://offline/ref=CD18472E4AD899057120724A147063410E52AF7125B97074D075C78B3ACF95463EF01CC7520D1E2944316386HBl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.admhma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eka@admsr.ru" TargetMode="External"/><Relationship Id="rId10" Type="http://schemas.openxmlformats.org/officeDocument/2006/relationships/hyperlink" Target="consultantplus://offline/ref=4160ECEEB1AC611E50F112BF7D7EECA0DA2FD284EEBD9EA823FDD25E4876104FFECCE6F6607C5448X9QFJ" TargetMode="External"/><Relationship Id="rId19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86.&#1084;&#1074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896C2-0319-4BBB-A2D3-AAC5386F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26</Pages>
  <Words>10505</Words>
  <Characters>59883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70248</CharactersWithSpaces>
  <SharedDoc>false</SharedDoc>
  <HLinks>
    <vt:vector size="54" baseType="variant"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327720</vt:i4>
      </vt:variant>
      <vt:variant>
        <vt:i4>15</vt:i4>
      </vt:variant>
      <vt:variant>
        <vt:i4>0</vt:i4>
      </vt:variant>
      <vt:variant>
        <vt:i4>5</vt:i4>
      </vt:variant>
      <vt:variant>
        <vt:lpwstr>mailto:opeka@admsr.ru</vt:lpwstr>
      </vt:variant>
      <vt:variant>
        <vt:lpwstr/>
      </vt:variant>
      <vt:variant>
        <vt:i4>6620206</vt:i4>
      </vt:variant>
      <vt:variant>
        <vt:i4>12</vt:i4>
      </vt:variant>
      <vt:variant>
        <vt:i4>0</vt:i4>
      </vt:variant>
      <vt:variant>
        <vt:i4>5</vt:i4>
      </vt:variant>
      <vt:variant>
        <vt:lpwstr>http://www.86.мвд.рф/</vt:lpwstr>
      </vt:variant>
      <vt:variant>
        <vt:lpwstr/>
      </vt:variant>
      <vt:variant>
        <vt:i4>7733294</vt:i4>
      </vt:variant>
      <vt:variant>
        <vt:i4>9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ujp3</dc:creator>
  <cp:lastModifiedBy>Дадашова Наталья Федоровна</cp:lastModifiedBy>
  <cp:revision>20</cp:revision>
  <cp:lastPrinted>2020-07-29T11:04:00Z</cp:lastPrinted>
  <dcterms:created xsi:type="dcterms:W3CDTF">2012-05-29T11:03:00Z</dcterms:created>
  <dcterms:modified xsi:type="dcterms:W3CDTF">2020-07-29T11:04:00Z</dcterms:modified>
</cp:coreProperties>
</file>