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7A" w:rsidRPr="00A9427F" w:rsidRDefault="00C9637A" w:rsidP="00C9637A">
      <w:pPr>
        <w:pStyle w:val="ConsPlusTitle"/>
        <w:widowControl/>
        <w:jc w:val="center"/>
        <w:rPr>
          <w:rFonts w:ascii="Times New Roman" w:hAnsi="Times New Roman" w:cs="Times New Roman"/>
          <w:sz w:val="28"/>
          <w:szCs w:val="28"/>
        </w:rPr>
      </w:pPr>
      <w:bookmarkStart w:id="0" w:name="_GoBack"/>
      <w:bookmarkEnd w:id="0"/>
      <w:r w:rsidRPr="00A9427F">
        <w:rPr>
          <w:rFonts w:ascii="Times New Roman" w:hAnsi="Times New Roman" w:cs="Times New Roman"/>
          <w:sz w:val="28"/>
          <w:szCs w:val="28"/>
        </w:rPr>
        <w:t>Проект - решение</w:t>
      </w:r>
    </w:p>
    <w:p w:rsidR="00C9637A" w:rsidRPr="00A9427F" w:rsidRDefault="00C9637A" w:rsidP="00C9637A">
      <w:pPr>
        <w:pStyle w:val="ConsPlusTitle"/>
        <w:widowControl/>
        <w:jc w:val="center"/>
        <w:rPr>
          <w:rFonts w:ascii="Times New Roman" w:hAnsi="Times New Roman" w:cs="Times New Roman"/>
          <w:sz w:val="28"/>
          <w:szCs w:val="28"/>
        </w:rPr>
      </w:pPr>
    </w:p>
    <w:p w:rsidR="00C9637A" w:rsidRPr="00A9427F" w:rsidRDefault="00C9637A" w:rsidP="00C9637A">
      <w:pPr>
        <w:pStyle w:val="ConsPlusTitle"/>
        <w:widowControl/>
        <w:rPr>
          <w:rFonts w:ascii="Times New Roman" w:hAnsi="Times New Roman" w:cs="Times New Roman"/>
          <w:b w:val="0"/>
          <w:bCs w:val="0"/>
          <w:sz w:val="28"/>
          <w:szCs w:val="28"/>
        </w:rPr>
      </w:pPr>
      <w:r w:rsidRPr="00A9427F">
        <w:rPr>
          <w:rFonts w:ascii="Times New Roman" w:hAnsi="Times New Roman" w:cs="Times New Roman"/>
          <w:b w:val="0"/>
          <w:bCs w:val="0"/>
          <w:sz w:val="28"/>
          <w:szCs w:val="28"/>
        </w:rPr>
        <w:t>«____»</w:t>
      </w:r>
      <w:r>
        <w:rPr>
          <w:rFonts w:ascii="Times New Roman" w:hAnsi="Times New Roman" w:cs="Times New Roman"/>
          <w:b w:val="0"/>
          <w:bCs w:val="0"/>
          <w:sz w:val="28"/>
          <w:szCs w:val="28"/>
        </w:rPr>
        <w:t>___________</w:t>
      </w:r>
      <w:r w:rsidRPr="00A9427F">
        <w:rPr>
          <w:rFonts w:ascii="Times New Roman" w:hAnsi="Times New Roman" w:cs="Times New Roman"/>
          <w:b w:val="0"/>
          <w:bCs w:val="0"/>
          <w:sz w:val="28"/>
          <w:szCs w:val="28"/>
        </w:rPr>
        <w:t>201</w:t>
      </w:r>
      <w:r>
        <w:rPr>
          <w:rFonts w:ascii="Times New Roman" w:hAnsi="Times New Roman" w:cs="Times New Roman"/>
          <w:b w:val="0"/>
          <w:bCs w:val="0"/>
          <w:sz w:val="28"/>
          <w:szCs w:val="28"/>
        </w:rPr>
        <w:t>4</w:t>
      </w:r>
      <w:r w:rsidRPr="00A9427F">
        <w:rPr>
          <w:rFonts w:ascii="Times New Roman" w:hAnsi="Times New Roman" w:cs="Times New Roman"/>
          <w:b w:val="0"/>
          <w:bCs w:val="0"/>
          <w:sz w:val="28"/>
          <w:szCs w:val="28"/>
        </w:rPr>
        <w:t xml:space="preserve"> года                                       </w:t>
      </w:r>
      <w:r>
        <w:rPr>
          <w:rFonts w:ascii="Times New Roman" w:hAnsi="Times New Roman" w:cs="Times New Roman"/>
          <w:b w:val="0"/>
          <w:bCs w:val="0"/>
          <w:sz w:val="28"/>
          <w:szCs w:val="28"/>
        </w:rPr>
        <w:t xml:space="preserve">                  </w:t>
      </w:r>
      <w:r w:rsidRPr="00A9427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№_____</w:t>
      </w:r>
    </w:p>
    <w:p w:rsidR="00C9637A" w:rsidRPr="00A9427F" w:rsidRDefault="00C9637A" w:rsidP="00C9637A">
      <w:pPr>
        <w:pStyle w:val="ConsPlusTitle"/>
        <w:widowControl/>
        <w:jc w:val="center"/>
        <w:rPr>
          <w:rFonts w:ascii="Times New Roman" w:hAnsi="Times New Roman" w:cs="Times New Roman"/>
          <w:b w:val="0"/>
          <w:bCs w:val="0"/>
          <w:sz w:val="28"/>
          <w:szCs w:val="28"/>
        </w:rPr>
      </w:pPr>
    </w:p>
    <w:p w:rsidR="00C9637A" w:rsidRDefault="00C9637A" w:rsidP="00C9637A">
      <w:pPr>
        <w:rPr>
          <w:sz w:val="28"/>
          <w:szCs w:val="28"/>
        </w:rPr>
      </w:pPr>
    </w:p>
    <w:p w:rsidR="00C9637A" w:rsidRPr="00BA0370" w:rsidRDefault="00C9637A" w:rsidP="00C9637A">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«Об утверждении Положения </w:t>
      </w:r>
      <w:proofErr w:type="gramStart"/>
      <w:r w:rsidRPr="00BA0370">
        <w:rPr>
          <w:rFonts w:ascii="Times New Roman" w:hAnsi="Times New Roman" w:cs="Times New Roman"/>
          <w:b w:val="0"/>
          <w:bCs w:val="0"/>
          <w:sz w:val="28"/>
          <w:szCs w:val="28"/>
        </w:rPr>
        <w:t>об</w:t>
      </w:r>
      <w:proofErr w:type="gramEnd"/>
      <w:r w:rsidRPr="00BA0370">
        <w:rPr>
          <w:rFonts w:ascii="Times New Roman" w:hAnsi="Times New Roman" w:cs="Times New Roman"/>
          <w:b w:val="0"/>
          <w:bCs w:val="0"/>
          <w:sz w:val="28"/>
          <w:szCs w:val="28"/>
        </w:rPr>
        <w:t xml:space="preserve"> </w:t>
      </w:r>
    </w:p>
    <w:p w:rsidR="00C9637A" w:rsidRPr="00BA0370" w:rsidRDefault="00C9637A" w:rsidP="00C9637A">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отдельных </w:t>
      </w:r>
      <w:proofErr w:type="gramStart"/>
      <w:r w:rsidRPr="00BA0370">
        <w:rPr>
          <w:rFonts w:ascii="Times New Roman" w:hAnsi="Times New Roman" w:cs="Times New Roman"/>
          <w:b w:val="0"/>
          <w:bCs w:val="0"/>
          <w:sz w:val="28"/>
          <w:szCs w:val="28"/>
        </w:rPr>
        <w:t>вопросах</w:t>
      </w:r>
      <w:proofErr w:type="gramEnd"/>
      <w:r w:rsidRPr="00BA0370">
        <w:rPr>
          <w:rFonts w:ascii="Times New Roman" w:hAnsi="Times New Roman" w:cs="Times New Roman"/>
          <w:b w:val="0"/>
          <w:bCs w:val="0"/>
          <w:sz w:val="28"/>
          <w:szCs w:val="28"/>
        </w:rPr>
        <w:t xml:space="preserve"> организации и </w:t>
      </w:r>
    </w:p>
    <w:p w:rsidR="00C9637A" w:rsidRPr="00BA0370" w:rsidRDefault="00C9637A" w:rsidP="00C9637A">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осуществления бюджетного процесса </w:t>
      </w:r>
    </w:p>
    <w:p w:rsidR="00C9637A" w:rsidRPr="00BA0370" w:rsidRDefault="00C9637A" w:rsidP="00C9637A">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в городском поселении </w:t>
      </w:r>
      <w:r>
        <w:rPr>
          <w:rFonts w:ascii="Times New Roman" w:hAnsi="Times New Roman" w:cs="Times New Roman"/>
          <w:b w:val="0"/>
          <w:bCs w:val="0"/>
          <w:sz w:val="28"/>
          <w:szCs w:val="28"/>
        </w:rPr>
        <w:t>Лянтор</w:t>
      </w:r>
      <w:r w:rsidRPr="00BA0370">
        <w:rPr>
          <w:rFonts w:ascii="Times New Roman" w:hAnsi="Times New Roman" w:cs="Times New Roman"/>
          <w:b w:val="0"/>
          <w:bCs w:val="0"/>
          <w:sz w:val="28"/>
          <w:szCs w:val="28"/>
        </w:rPr>
        <w:t>»</w:t>
      </w:r>
    </w:p>
    <w:p w:rsidR="00C9637A" w:rsidRDefault="00C9637A" w:rsidP="00C9637A">
      <w:pPr>
        <w:autoSpaceDE w:val="0"/>
        <w:autoSpaceDN w:val="0"/>
        <w:adjustRightInd w:val="0"/>
        <w:jc w:val="center"/>
        <w:outlineLvl w:val="0"/>
        <w:rPr>
          <w:sz w:val="28"/>
          <w:szCs w:val="28"/>
        </w:rPr>
      </w:pPr>
    </w:p>
    <w:p w:rsidR="00C9637A" w:rsidRDefault="00C9637A" w:rsidP="00C9637A">
      <w:pPr>
        <w:autoSpaceDE w:val="0"/>
        <w:autoSpaceDN w:val="0"/>
        <w:adjustRightInd w:val="0"/>
        <w:ind w:firstLine="284"/>
        <w:jc w:val="both"/>
        <w:rPr>
          <w:sz w:val="28"/>
          <w:szCs w:val="28"/>
        </w:rPr>
      </w:pPr>
      <w:r>
        <w:rPr>
          <w:sz w:val="28"/>
          <w:szCs w:val="28"/>
        </w:rPr>
        <w:t xml:space="preserve">В соответствии с Бюджетным </w:t>
      </w:r>
      <w:hyperlink r:id="rId9" w:history="1">
        <w:r w:rsidRPr="00FD392D">
          <w:rPr>
            <w:sz w:val="28"/>
            <w:szCs w:val="28"/>
          </w:rPr>
          <w:t>кодексом</w:t>
        </w:r>
      </w:hyperlink>
      <w:r>
        <w:rPr>
          <w:sz w:val="28"/>
          <w:szCs w:val="28"/>
        </w:rPr>
        <w:t xml:space="preserve"> Российской Федерации и ст. 24  </w:t>
      </w:r>
      <w:hyperlink r:id="rId10" w:history="1">
        <w:proofErr w:type="gramStart"/>
        <w:r w:rsidRPr="00FD392D">
          <w:rPr>
            <w:sz w:val="28"/>
            <w:szCs w:val="28"/>
          </w:rPr>
          <w:t>Устав</w:t>
        </w:r>
        <w:proofErr w:type="gramEnd"/>
      </w:hyperlink>
      <w:r>
        <w:rPr>
          <w:sz w:val="28"/>
          <w:szCs w:val="28"/>
        </w:rPr>
        <w:t xml:space="preserve">а </w:t>
      </w:r>
      <w:r w:rsidRPr="00FD392D">
        <w:rPr>
          <w:sz w:val="28"/>
          <w:szCs w:val="28"/>
        </w:rPr>
        <w:t xml:space="preserve">городского поселения </w:t>
      </w:r>
      <w:r>
        <w:rPr>
          <w:sz w:val="28"/>
          <w:szCs w:val="28"/>
        </w:rPr>
        <w:t xml:space="preserve">Лянтор, в целях регулирования отдельных вопросов в сфере организации и осуществления бюджетного процесса в </w:t>
      </w:r>
      <w:r w:rsidRPr="00FD392D">
        <w:rPr>
          <w:sz w:val="28"/>
          <w:szCs w:val="28"/>
        </w:rPr>
        <w:t xml:space="preserve">городском поселении </w:t>
      </w:r>
      <w:r>
        <w:rPr>
          <w:sz w:val="28"/>
          <w:szCs w:val="28"/>
        </w:rPr>
        <w:t xml:space="preserve">Лянтор, </w:t>
      </w:r>
    </w:p>
    <w:p w:rsidR="00C9637A" w:rsidRDefault="00C9637A" w:rsidP="00C9637A">
      <w:pPr>
        <w:autoSpaceDE w:val="0"/>
        <w:autoSpaceDN w:val="0"/>
        <w:adjustRightInd w:val="0"/>
        <w:ind w:firstLine="284"/>
        <w:jc w:val="both"/>
        <w:rPr>
          <w:sz w:val="28"/>
          <w:szCs w:val="28"/>
        </w:rPr>
      </w:pPr>
    </w:p>
    <w:p w:rsidR="00C9637A" w:rsidRDefault="00C9637A" w:rsidP="00C9637A">
      <w:pPr>
        <w:autoSpaceDE w:val="0"/>
        <w:autoSpaceDN w:val="0"/>
        <w:adjustRightInd w:val="0"/>
        <w:ind w:firstLine="284"/>
        <w:jc w:val="center"/>
        <w:rPr>
          <w:sz w:val="28"/>
          <w:szCs w:val="28"/>
        </w:rPr>
      </w:pPr>
      <w:r>
        <w:rPr>
          <w:sz w:val="28"/>
          <w:szCs w:val="28"/>
        </w:rPr>
        <w:t xml:space="preserve">Совет депутатов </w:t>
      </w:r>
      <w:r w:rsidRPr="00FD392D">
        <w:rPr>
          <w:sz w:val="28"/>
          <w:szCs w:val="28"/>
        </w:rPr>
        <w:t xml:space="preserve">городского поселения </w:t>
      </w:r>
      <w:r>
        <w:rPr>
          <w:sz w:val="28"/>
          <w:szCs w:val="28"/>
        </w:rPr>
        <w:t>решил:</w:t>
      </w:r>
    </w:p>
    <w:p w:rsidR="00C9637A" w:rsidRDefault="00C9637A" w:rsidP="00C9637A">
      <w:pPr>
        <w:autoSpaceDE w:val="0"/>
        <w:autoSpaceDN w:val="0"/>
        <w:adjustRightInd w:val="0"/>
        <w:ind w:firstLine="284"/>
        <w:jc w:val="both"/>
        <w:rPr>
          <w:sz w:val="28"/>
          <w:szCs w:val="28"/>
        </w:rPr>
      </w:pPr>
    </w:p>
    <w:p w:rsidR="00C9637A" w:rsidRPr="00FD392D" w:rsidRDefault="00C9637A" w:rsidP="00C9637A">
      <w:pPr>
        <w:autoSpaceDE w:val="0"/>
        <w:autoSpaceDN w:val="0"/>
        <w:adjustRightInd w:val="0"/>
        <w:ind w:firstLine="284"/>
        <w:jc w:val="both"/>
        <w:rPr>
          <w:sz w:val="28"/>
          <w:szCs w:val="28"/>
        </w:rPr>
      </w:pPr>
      <w:r>
        <w:rPr>
          <w:sz w:val="28"/>
          <w:szCs w:val="28"/>
        </w:rPr>
        <w:t xml:space="preserve">1. Утвердить </w:t>
      </w:r>
      <w:hyperlink r:id="rId11" w:history="1">
        <w:r w:rsidRPr="00FD392D">
          <w:rPr>
            <w:sz w:val="28"/>
            <w:szCs w:val="28"/>
          </w:rPr>
          <w:t>Положение</w:t>
        </w:r>
      </w:hyperlink>
      <w:r>
        <w:rPr>
          <w:sz w:val="28"/>
          <w:szCs w:val="28"/>
        </w:rPr>
        <w:t xml:space="preserve"> об отдельных вопросах организации и осуществления бюджетного процесса в </w:t>
      </w:r>
      <w:r w:rsidRPr="00FD392D">
        <w:rPr>
          <w:sz w:val="28"/>
          <w:szCs w:val="28"/>
        </w:rPr>
        <w:t xml:space="preserve">городском поселении </w:t>
      </w:r>
      <w:r>
        <w:rPr>
          <w:sz w:val="28"/>
          <w:szCs w:val="28"/>
        </w:rPr>
        <w:t>Лянтор</w:t>
      </w:r>
      <w:r w:rsidRPr="00B20A71">
        <w:rPr>
          <w:sz w:val="28"/>
          <w:szCs w:val="28"/>
        </w:rPr>
        <w:t xml:space="preserve"> </w:t>
      </w:r>
      <w:r>
        <w:rPr>
          <w:sz w:val="28"/>
          <w:szCs w:val="28"/>
        </w:rPr>
        <w:t xml:space="preserve"> согласно приложению к настоящему решению.</w:t>
      </w:r>
    </w:p>
    <w:p w:rsidR="00C9637A" w:rsidRDefault="00C9637A" w:rsidP="00C9637A">
      <w:pPr>
        <w:autoSpaceDE w:val="0"/>
        <w:autoSpaceDN w:val="0"/>
        <w:adjustRightInd w:val="0"/>
        <w:ind w:firstLine="284"/>
        <w:jc w:val="both"/>
        <w:rPr>
          <w:sz w:val="28"/>
          <w:szCs w:val="28"/>
        </w:rPr>
      </w:pPr>
      <w:r>
        <w:rPr>
          <w:sz w:val="28"/>
          <w:szCs w:val="28"/>
        </w:rPr>
        <w:t xml:space="preserve">2. Признать утратившими силу </w:t>
      </w:r>
      <w:hyperlink r:id="rId12" w:history="1">
        <w:r w:rsidRPr="00FD392D">
          <w:rPr>
            <w:sz w:val="28"/>
            <w:szCs w:val="28"/>
          </w:rPr>
          <w:t>решени</w:t>
        </w:r>
        <w:r>
          <w:rPr>
            <w:sz w:val="28"/>
            <w:szCs w:val="28"/>
          </w:rPr>
          <w:t>я</w:t>
        </w:r>
      </w:hyperlink>
      <w:r>
        <w:rPr>
          <w:sz w:val="28"/>
          <w:szCs w:val="28"/>
        </w:rPr>
        <w:t xml:space="preserve"> </w:t>
      </w:r>
      <w:r w:rsidRPr="00B20A71">
        <w:rPr>
          <w:sz w:val="28"/>
          <w:szCs w:val="28"/>
        </w:rPr>
        <w:t>Совет</w:t>
      </w:r>
      <w:r>
        <w:rPr>
          <w:sz w:val="28"/>
          <w:szCs w:val="28"/>
        </w:rPr>
        <w:t>а</w:t>
      </w:r>
      <w:r w:rsidRPr="00B20A71">
        <w:rPr>
          <w:sz w:val="28"/>
          <w:szCs w:val="28"/>
        </w:rPr>
        <w:t xml:space="preserve"> депутатов </w:t>
      </w:r>
      <w:r w:rsidRPr="00FD392D">
        <w:rPr>
          <w:sz w:val="28"/>
          <w:szCs w:val="28"/>
        </w:rPr>
        <w:t xml:space="preserve">городского поселения </w:t>
      </w:r>
      <w:r>
        <w:rPr>
          <w:sz w:val="28"/>
          <w:szCs w:val="28"/>
        </w:rPr>
        <w:t>Лянтор:</w:t>
      </w:r>
    </w:p>
    <w:p w:rsidR="00C9637A" w:rsidRDefault="00C9637A" w:rsidP="00C9637A">
      <w:pPr>
        <w:autoSpaceDE w:val="0"/>
        <w:autoSpaceDN w:val="0"/>
        <w:adjustRightInd w:val="0"/>
        <w:ind w:firstLine="284"/>
        <w:jc w:val="both"/>
        <w:rPr>
          <w:sz w:val="28"/>
          <w:szCs w:val="28"/>
        </w:rPr>
      </w:pPr>
      <w:r>
        <w:rPr>
          <w:sz w:val="28"/>
          <w:szCs w:val="28"/>
        </w:rPr>
        <w:t>-</w:t>
      </w:r>
      <w:r w:rsidRPr="00B20A71">
        <w:rPr>
          <w:sz w:val="28"/>
          <w:szCs w:val="28"/>
        </w:rPr>
        <w:t xml:space="preserve"> </w:t>
      </w:r>
      <w:r>
        <w:rPr>
          <w:sz w:val="28"/>
          <w:szCs w:val="28"/>
        </w:rPr>
        <w:t xml:space="preserve">от 24.04.2008 № 110 «Об утверждении Положения о бюджетном процессе </w:t>
      </w:r>
      <w:r w:rsidRPr="00FD392D">
        <w:rPr>
          <w:sz w:val="28"/>
          <w:szCs w:val="28"/>
        </w:rPr>
        <w:t xml:space="preserve">в </w:t>
      </w:r>
      <w:r>
        <w:rPr>
          <w:sz w:val="28"/>
          <w:szCs w:val="28"/>
        </w:rPr>
        <w:t xml:space="preserve"> муниципальном образовании </w:t>
      </w:r>
      <w:r w:rsidRPr="00FD392D">
        <w:rPr>
          <w:sz w:val="28"/>
          <w:szCs w:val="28"/>
        </w:rPr>
        <w:t>городско</w:t>
      </w:r>
      <w:r>
        <w:rPr>
          <w:sz w:val="28"/>
          <w:szCs w:val="28"/>
        </w:rPr>
        <w:t>е</w:t>
      </w:r>
      <w:r w:rsidRPr="00FD392D">
        <w:rPr>
          <w:sz w:val="28"/>
          <w:szCs w:val="28"/>
        </w:rPr>
        <w:t xml:space="preserve"> поселени</w:t>
      </w:r>
      <w:r>
        <w:rPr>
          <w:sz w:val="28"/>
          <w:szCs w:val="28"/>
        </w:rPr>
        <w:t>е</w:t>
      </w:r>
      <w:r w:rsidRPr="00FD392D">
        <w:rPr>
          <w:sz w:val="28"/>
          <w:szCs w:val="28"/>
        </w:rPr>
        <w:t xml:space="preserve"> </w:t>
      </w:r>
      <w:r>
        <w:rPr>
          <w:sz w:val="28"/>
          <w:szCs w:val="28"/>
        </w:rPr>
        <w:t>Лянтор».</w:t>
      </w:r>
    </w:p>
    <w:p w:rsidR="00C9637A" w:rsidRDefault="00C9637A" w:rsidP="00C9637A">
      <w:pPr>
        <w:autoSpaceDE w:val="0"/>
        <w:autoSpaceDN w:val="0"/>
        <w:adjustRightInd w:val="0"/>
        <w:ind w:firstLine="284"/>
        <w:jc w:val="both"/>
        <w:rPr>
          <w:sz w:val="28"/>
          <w:szCs w:val="28"/>
        </w:rPr>
      </w:pPr>
      <w:r>
        <w:rPr>
          <w:sz w:val="28"/>
          <w:szCs w:val="28"/>
        </w:rPr>
        <w:t>-</w:t>
      </w:r>
      <w:r w:rsidRPr="00FD392D">
        <w:rPr>
          <w:sz w:val="28"/>
          <w:szCs w:val="28"/>
        </w:rPr>
        <w:t xml:space="preserve"> </w:t>
      </w:r>
      <w:r>
        <w:rPr>
          <w:sz w:val="28"/>
          <w:szCs w:val="28"/>
        </w:rPr>
        <w:t xml:space="preserve">от 28.04.2009 № 41 «О внесении изменений в решение </w:t>
      </w:r>
      <w:r w:rsidRPr="00FD392D">
        <w:rPr>
          <w:sz w:val="28"/>
          <w:szCs w:val="28"/>
        </w:rPr>
        <w:t xml:space="preserve">Совета депутатов городского поселения </w:t>
      </w:r>
      <w:r>
        <w:rPr>
          <w:sz w:val="28"/>
          <w:szCs w:val="28"/>
        </w:rPr>
        <w:t>Лянтор</w:t>
      </w:r>
      <w:r w:rsidRPr="00FD392D">
        <w:rPr>
          <w:sz w:val="28"/>
          <w:szCs w:val="28"/>
        </w:rPr>
        <w:t xml:space="preserve"> </w:t>
      </w:r>
      <w:r>
        <w:rPr>
          <w:sz w:val="28"/>
          <w:szCs w:val="28"/>
        </w:rPr>
        <w:t xml:space="preserve">от 24.04.2008 № 110 «Об утверждении Положения о бюджетном процессе </w:t>
      </w:r>
      <w:r w:rsidRPr="00FD392D">
        <w:rPr>
          <w:sz w:val="28"/>
          <w:szCs w:val="28"/>
        </w:rPr>
        <w:t xml:space="preserve">в </w:t>
      </w:r>
      <w:r>
        <w:rPr>
          <w:sz w:val="28"/>
          <w:szCs w:val="28"/>
        </w:rPr>
        <w:t xml:space="preserve"> муниципальном образовании </w:t>
      </w:r>
      <w:r w:rsidRPr="00FD392D">
        <w:rPr>
          <w:sz w:val="28"/>
          <w:szCs w:val="28"/>
        </w:rPr>
        <w:t>городско</w:t>
      </w:r>
      <w:r>
        <w:rPr>
          <w:sz w:val="28"/>
          <w:szCs w:val="28"/>
        </w:rPr>
        <w:t>е</w:t>
      </w:r>
      <w:r w:rsidRPr="00FD392D">
        <w:rPr>
          <w:sz w:val="28"/>
          <w:szCs w:val="28"/>
        </w:rPr>
        <w:t xml:space="preserve"> поселени</w:t>
      </w:r>
      <w:r>
        <w:rPr>
          <w:sz w:val="28"/>
          <w:szCs w:val="28"/>
        </w:rPr>
        <w:t>е</w:t>
      </w:r>
      <w:r w:rsidRPr="00FD392D">
        <w:rPr>
          <w:sz w:val="28"/>
          <w:szCs w:val="28"/>
        </w:rPr>
        <w:t xml:space="preserve"> </w:t>
      </w:r>
      <w:r>
        <w:rPr>
          <w:sz w:val="28"/>
          <w:szCs w:val="28"/>
        </w:rPr>
        <w:t>Лянтор».</w:t>
      </w:r>
    </w:p>
    <w:p w:rsidR="00C9637A" w:rsidRDefault="00C9637A" w:rsidP="00C9637A">
      <w:pPr>
        <w:autoSpaceDE w:val="0"/>
        <w:autoSpaceDN w:val="0"/>
        <w:adjustRightInd w:val="0"/>
        <w:ind w:firstLine="284"/>
        <w:jc w:val="both"/>
        <w:rPr>
          <w:sz w:val="28"/>
          <w:szCs w:val="28"/>
        </w:rPr>
      </w:pPr>
      <w:r>
        <w:rPr>
          <w:sz w:val="28"/>
          <w:szCs w:val="28"/>
        </w:rPr>
        <w:t xml:space="preserve">- от 14.08.2009 № 57 «О внесении изменений в решение </w:t>
      </w:r>
      <w:r w:rsidRPr="00FD392D">
        <w:rPr>
          <w:sz w:val="28"/>
          <w:szCs w:val="28"/>
        </w:rPr>
        <w:t xml:space="preserve">Совета депутатов городского поселения </w:t>
      </w:r>
      <w:r>
        <w:rPr>
          <w:sz w:val="28"/>
          <w:szCs w:val="28"/>
        </w:rPr>
        <w:t>Лянтор</w:t>
      </w:r>
      <w:r w:rsidRPr="00FD392D">
        <w:rPr>
          <w:sz w:val="28"/>
          <w:szCs w:val="28"/>
        </w:rPr>
        <w:t xml:space="preserve"> </w:t>
      </w:r>
      <w:r>
        <w:rPr>
          <w:sz w:val="28"/>
          <w:szCs w:val="28"/>
        </w:rPr>
        <w:t xml:space="preserve">от 24.04.2008 № 110 «Об утверждении Положения о бюджетном процессе </w:t>
      </w:r>
      <w:r w:rsidRPr="00FD392D">
        <w:rPr>
          <w:sz w:val="28"/>
          <w:szCs w:val="28"/>
        </w:rPr>
        <w:t xml:space="preserve">в </w:t>
      </w:r>
      <w:r>
        <w:rPr>
          <w:sz w:val="28"/>
          <w:szCs w:val="28"/>
        </w:rPr>
        <w:t xml:space="preserve">муниципальном образовании </w:t>
      </w:r>
      <w:r w:rsidRPr="00FD392D">
        <w:rPr>
          <w:sz w:val="28"/>
          <w:szCs w:val="28"/>
        </w:rPr>
        <w:t>городско</w:t>
      </w:r>
      <w:r>
        <w:rPr>
          <w:sz w:val="28"/>
          <w:szCs w:val="28"/>
        </w:rPr>
        <w:t>е</w:t>
      </w:r>
      <w:r w:rsidRPr="00FD392D">
        <w:rPr>
          <w:sz w:val="28"/>
          <w:szCs w:val="28"/>
        </w:rPr>
        <w:t xml:space="preserve"> поселени</w:t>
      </w:r>
      <w:r>
        <w:rPr>
          <w:sz w:val="28"/>
          <w:szCs w:val="28"/>
        </w:rPr>
        <w:t>е</w:t>
      </w:r>
      <w:r w:rsidRPr="00FD392D">
        <w:rPr>
          <w:sz w:val="28"/>
          <w:szCs w:val="28"/>
        </w:rPr>
        <w:t xml:space="preserve"> </w:t>
      </w:r>
      <w:r>
        <w:rPr>
          <w:sz w:val="28"/>
          <w:szCs w:val="28"/>
        </w:rPr>
        <w:t>Лянтор».</w:t>
      </w:r>
    </w:p>
    <w:p w:rsidR="00C9637A" w:rsidRDefault="00C9637A" w:rsidP="00C9637A">
      <w:pPr>
        <w:autoSpaceDE w:val="0"/>
        <w:autoSpaceDN w:val="0"/>
        <w:adjustRightInd w:val="0"/>
        <w:ind w:firstLine="284"/>
        <w:jc w:val="both"/>
        <w:rPr>
          <w:sz w:val="28"/>
          <w:szCs w:val="28"/>
        </w:rPr>
      </w:pPr>
      <w:r>
        <w:rPr>
          <w:sz w:val="28"/>
          <w:szCs w:val="28"/>
        </w:rPr>
        <w:t xml:space="preserve">- от 18.06.2013 № 306 «О внесении изменений в решение </w:t>
      </w:r>
      <w:r w:rsidRPr="00FD392D">
        <w:rPr>
          <w:sz w:val="28"/>
          <w:szCs w:val="28"/>
        </w:rPr>
        <w:t xml:space="preserve">Совета депутатов городского поселения </w:t>
      </w:r>
      <w:r>
        <w:rPr>
          <w:sz w:val="28"/>
          <w:szCs w:val="28"/>
        </w:rPr>
        <w:t>Лянтор</w:t>
      </w:r>
      <w:r w:rsidRPr="00FD392D">
        <w:rPr>
          <w:sz w:val="28"/>
          <w:szCs w:val="28"/>
        </w:rPr>
        <w:t xml:space="preserve"> </w:t>
      </w:r>
      <w:r>
        <w:rPr>
          <w:sz w:val="28"/>
          <w:szCs w:val="28"/>
        </w:rPr>
        <w:t xml:space="preserve">от 24.04.2008 № 110 «Об утверждении Положения о бюджетном процессе </w:t>
      </w:r>
      <w:r w:rsidRPr="00FD392D">
        <w:rPr>
          <w:sz w:val="28"/>
          <w:szCs w:val="28"/>
        </w:rPr>
        <w:t xml:space="preserve">в </w:t>
      </w:r>
      <w:r>
        <w:rPr>
          <w:sz w:val="28"/>
          <w:szCs w:val="28"/>
        </w:rPr>
        <w:t xml:space="preserve"> муниципальном образовании </w:t>
      </w:r>
      <w:r w:rsidRPr="00FD392D">
        <w:rPr>
          <w:sz w:val="28"/>
          <w:szCs w:val="28"/>
        </w:rPr>
        <w:t>городско</w:t>
      </w:r>
      <w:r>
        <w:rPr>
          <w:sz w:val="28"/>
          <w:szCs w:val="28"/>
        </w:rPr>
        <w:t>е</w:t>
      </w:r>
      <w:r w:rsidRPr="00FD392D">
        <w:rPr>
          <w:sz w:val="28"/>
          <w:szCs w:val="28"/>
        </w:rPr>
        <w:t xml:space="preserve"> поселени</w:t>
      </w:r>
      <w:r>
        <w:rPr>
          <w:sz w:val="28"/>
          <w:szCs w:val="28"/>
        </w:rPr>
        <w:t>е</w:t>
      </w:r>
      <w:r w:rsidRPr="00FD392D">
        <w:rPr>
          <w:sz w:val="28"/>
          <w:szCs w:val="28"/>
        </w:rPr>
        <w:t xml:space="preserve"> </w:t>
      </w:r>
      <w:r>
        <w:rPr>
          <w:sz w:val="28"/>
          <w:szCs w:val="28"/>
        </w:rPr>
        <w:t>Лянтор».</w:t>
      </w:r>
    </w:p>
    <w:p w:rsidR="00C9637A" w:rsidRPr="00CF1940" w:rsidRDefault="00C9637A" w:rsidP="00C9637A">
      <w:pPr>
        <w:autoSpaceDE w:val="0"/>
        <w:autoSpaceDN w:val="0"/>
        <w:adjustRightInd w:val="0"/>
        <w:ind w:firstLine="284"/>
        <w:jc w:val="both"/>
        <w:rPr>
          <w:sz w:val="28"/>
          <w:szCs w:val="28"/>
        </w:rPr>
      </w:pPr>
      <w:r>
        <w:rPr>
          <w:sz w:val="28"/>
          <w:szCs w:val="28"/>
        </w:rPr>
        <w:t xml:space="preserve">3. </w:t>
      </w:r>
      <w:r w:rsidRPr="00CF1940">
        <w:rPr>
          <w:sz w:val="28"/>
          <w:szCs w:val="28"/>
        </w:rPr>
        <w:t>Настоящее решение подлежит официальному опубликованию (обнародованию).</w:t>
      </w:r>
    </w:p>
    <w:p w:rsidR="00C9637A" w:rsidRDefault="00C9637A" w:rsidP="00C9637A">
      <w:pPr>
        <w:autoSpaceDE w:val="0"/>
        <w:autoSpaceDN w:val="0"/>
        <w:adjustRightInd w:val="0"/>
        <w:ind w:firstLine="284"/>
        <w:jc w:val="both"/>
        <w:rPr>
          <w:sz w:val="28"/>
          <w:szCs w:val="28"/>
        </w:rPr>
      </w:pPr>
      <w:r>
        <w:rPr>
          <w:sz w:val="28"/>
          <w:szCs w:val="28"/>
        </w:rPr>
        <w:t>4. Настоящее решение вступает в силу со дня его официального опубликования (обнародования).</w:t>
      </w:r>
    </w:p>
    <w:p w:rsidR="00C9637A" w:rsidRDefault="00C9637A" w:rsidP="00C9637A">
      <w:pPr>
        <w:jc w:val="both"/>
        <w:rPr>
          <w:sz w:val="28"/>
          <w:szCs w:val="28"/>
        </w:rPr>
      </w:pPr>
    </w:p>
    <w:p w:rsidR="00C9637A" w:rsidRDefault="00C9637A" w:rsidP="00C9637A">
      <w:pPr>
        <w:jc w:val="both"/>
        <w:rPr>
          <w:sz w:val="28"/>
          <w:szCs w:val="28"/>
        </w:rPr>
      </w:pPr>
    </w:p>
    <w:p w:rsidR="00C9637A" w:rsidRDefault="00C9637A" w:rsidP="00C9637A">
      <w:pPr>
        <w:jc w:val="both"/>
        <w:rPr>
          <w:sz w:val="28"/>
          <w:szCs w:val="28"/>
        </w:rPr>
      </w:pPr>
    </w:p>
    <w:p w:rsidR="00C9637A" w:rsidRDefault="00C9637A" w:rsidP="00C9637A">
      <w:pPr>
        <w:jc w:val="both"/>
        <w:rPr>
          <w:sz w:val="28"/>
          <w:szCs w:val="28"/>
        </w:rPr>
      </w:pPr>
    </w:p>
    <w:p w:rsidR="00C9637A" w:rsidRDefault="00C9637A" w:rsidP="00C9637A">
      <w:pPr>
        <w:jc w:val="both"/>
        <w:rPr>
          <w:sz w:val="28"/>
          <w:szCs w:val="28"/>
        </w:rPr>
      </w:pPr>
    </w:p>
    <w:p w:rsidR="006C09EA" w:rsidRPr="00861F2B" w:rsidRDefault="00C9637A" w:rsidP="006C09EA">
      <w:pPr>
        <w:tabs>
          <w:tab w:val="left" w:pos="5812"/>
        </w:tabs>
        <w:rPr>
          <w:sz w:val="28"/>
          <w:szCs w:val="28"/>
        </w:rPr>
      </w:pPr>
      <w:r w:rsidRPr="00861F2B">
        <w:rPr>
          <w:sz w:val="28"/>
          <w:szCs w:val="28"/>
        </w:rPr>
        <w:lastRenderedPageBreak/>
        <w:t xml:space="preserve">Председатель Совета </w:t>
      </w:r>
      <w:proofErr w:type="gramStart"/>
      <w:r w:rsidRPr="00861F2B">
        <w:rPr>
          <w:sz w:val="28"/>
          <w:szCs w:val="28"/>
        </w:rPr>
        <w:t>депутатов</w:t>
      </w:r>
      <w:proofErr w:type="gramEnd"/>
      <w:r w:rsidRPr="00861F2B">
        <w:rPr>
          <w:sz w:val="28"/>
          <w:szCs w:val="28"/>
        </w:rPr>
        <w:t xml:space="preserve">              </w:t>
      </w:r>
      <w:r w:rsidR="006C09EA">
        <w:rPr>
          <w:sz w:val="28"/>
          <w:szCs w:val="28"/>
        </w:rPr>
        <w:t xml:space="preserve">         Временно исполняющий </w:t>
      </w:r>
      <w:r w:rsidR="00B43911">
        <w:rPr>
          <w:sz w:val="28"/>
          <w:szCs w:val="28"/>
        </w:rPr>
        <w:t>г</w:t>
      </w:r>
      <w:r w:rsidRPr="00861F2B">
        <w:rPr>
          <w:sz w:val="28"/>
          <w:szCs w:val="28"/>
        </w:rPr>
        <w:t>ородского поселения Лянто</w:t>
      </w:r>
      <w:r>
        <w:rPr>
          <w:sz w:val="28"/>
          <w:szCs w:val="28"/>
        </w:rPr>
        <w:t xml:space="preserve">р      </w:t>
      </w:r>
      <w:r w:rsidR="006C09EA">
        <w:rPr>
          <w:sz w:val="28"/>
          <w:szCs w:val="28"/>
        </w:rPr>
        <w:t xml:space="preserve">                     обязанности </w:t>
      </w:r>
      <w:r w:rsidR="006C09EA" w:rsidRPr="00861F2B">
        <w:rPr>
          <w:sz w:val="28"/>
          <w:szCs w:val="28"/>
        </w:rPr>
        <w:t>Глав</w:t>
      </w:r>
      <w:r w:rsidR="006C09EA">
        <w:rPr>
          <w:sz w:val="28"/>
          <w:szCs w:val="28"/>
        </w:rPr>
        <w:t>ы</w:t>
      </w:r>
      <w:r w:rsidR="006C09EA" w:rsidRPr="00861F2B">
        <w:rPr>
          <w:sz w:val="28"/>
          <w:szCs w:val="28"/>
        </w:rPr>
        <w:t xml:space="preserve"> </w:t>
      </w:r>
      <w:r w:rsidR="006C09EA">
        <w:rPr>
          <w:sz w:val="28"/>
          <w:szCs w:val="28"/>
        </w:rPr>
        <w:t xml:space="preserve">города </w:t>
      </w:r>
    </w:p>
    <w:p w:rsidR="00B43911" w:rsidRDefault="00C9637A" w:rsidP="00C9637A">
      <w:pPr>
        <w:jc w:val="both"/>
        <w:rPr>
          <w:sz w:val="28"/>
          <w:szCs w:val="28"/>
        </w:rPr>
      </w:pPr>
      <w:r>
        <w:rPr>
          <w:sz w:val="28"/>
          <w:szCs w:val="28"/>
        </w:rPr>
        <w:t xml:space="preserve">                      </w:t>
      </w:r>
    </w:p>
    <w:p w:rsidR="00C9637A" w:rsidRPr="00861F2B" w:rsidRDefault="00C9637A" w:rsidP="00C9637A">
      <w:pPr>
        <w:jc w:val="both"/>
        <w:rPr>
          <w:sz w:val="28"/>
          <w:szCs w:val="28"/>
        </w:rPr>
      </w:pPr>
      <w:r>
        <w:rPr>
          <w:sz w:val="28"/>
          <w:szCs w:val="28"/>
        </w:rPr>
        <w:t xml:space="preserve"> </w:t>
      </w:r>
      <w:r w:rsidRPr="00861F2B">
        <w:rPr>
          <w:sz w:val="28"/>
          <w:szCs w:val="28"/>
        </w:rPr>
        <w:t>____________</w:t>
      </w:r>
      <w:r w:rsidRPr="00076792">
        <w:rPr>
          <w:sz w:val="28"/>
          <w:szCs w:val="28"/>
        </w:rPr>
        <w:t xml:space="preserve"> </w:t>
      </w:r>
      <w:r>
        <w:rPr>
          <w:sz w:val="28"/>
          <w:szCs w:val="28"/>
        </w:rPr>
        <w:t xml:space="preserve">Е.В. </w:t>
      </w:r>
      <w:proofErr w:type="spellStart"/>
      <w:r>
        <w:rPr>
          <w:sz w:val="28"/>
          <w:szCs w:val="28"/>
        </w:rPr>
        <w:t>Чернышов</w:t>
      </w:r>
      <w:proofErr w:type="spellEnd"/>
      <w:r w:rsidR="00AA50E7">
        <w:rPr>
          <w:sz w:val="28"/>
          <w:szCs w:val="28"/>
        </w:rPr>
        <w:t xml:space="preserve">                       </w:t>
      </w:r>
      <w:r w:rsidRPr="00861F2B">
        <w:rPr>
          <w:sz w:val="28"/>
          <w:szCs w:val="28"/>
        </w:rPr>
        <w:t xml:space="preserve">  </w:t>
      </w:r>
      <w:r w:rsidR="00B43911">
        <w:rPr>
          <w:sz w:val="28"/>
          <w:szCs w:val="28"/>
        </w:rPr>
        <w:t xml:space="preserve"> </w:t>
      </w:r>
      <w:r w:rsidRPr="00861F2B">
        <w:rPr>
          <w:sz w:val="28"/>
          <w:szCs w:val="28"/>
        </w:rPr>
        <w:t>_</w:t>
      </w:r>
      <w:r w:rsidR="00B43911">
        <w:rPr>
          <w:sz w:val="28"/>
          <w:szCs w:val="28"/>
        </w:rPr>
        <w:t>___</w:t>
      </w:r>
      <w:r w:rsidR="00AA50E7">
        <w:rPr>
          <w:sz w:val="28"/>
          <w:szCs w:val="28"/>
        </w:rPr>
        <w:t>_______</w:t>
      </w:r>
      <w:r w:rsidRPr="00861F2B">
        <w:rPr>
          <w:sz w:val="28"/>
          <w:szCs w:val="28"/>
        </w:rPr>
        <w:t xml:space="preserve"> </w:t>
      </w:r>
      <w:r w:rsidR="00AA50E7">
        <w:rPr>
          <w:sz w:val="28"/>
          <w:szCs w:val="28"/>
        </w:rPr>
        <w:t>Л.В. Зеленская</w:t>
      </w:r>
      <w:r w:rsidRPr="00861F2B">
        <w:rPr>
          <w:sz w:val="28"/>
          <w:szCs w:val="28"/>
        </w:rPr>
        <w:t xml:space="preserve"> </w:t>
      </w:r>
    </w:p>
    <w:p w:rsidR="00C9637A" w:rsidRPr="00861F2B" w:rsidRDefault="00C9637A" w:rsidP="00C9637A">
      <w:pPr>
        <w:jc w:val="both"/>
        <w:rPr>
          <w:sz w:val="28"/>
          <w:szCs w:val="28"/>
        </w:rPr>
      </w:pPr>
      <w:r w:rsidRPr="00861F2B">
        <w:rPr>
          <w:sz w:val="28"/>
          <w:szCs w:val="28"/>
        </w:rPr>
        <w:t xml:space="preserve"> «_____»___________201</w:t>
      </w:r>
      <w:r>
        <w:rPr>
          <w:sz w:val="28"/>
          <w:szCs w:val="28"/>
        </w:rPr>
        <w:t>4</w:t>
      </w:r>
      <w:r w:rsidRPr="00861F2B">
        <w:rPr>
          <w:sz w:val="28"/>
          <w:szCs w:val="28"/>
        </w:rPr>
        <w:t xml:space="preserve"> </w:t>
      </w:r>
      <w:r w:rsidR="00AA50E7">
        <w:rPr>
          <w:sz w:val="28"/>
          <w:szCs w:val="28"/>
        </w:rPr>
        <w:t xml:space="preserve">года                        </w:t>
      </w:r>
      <w:r>
        <w:rPr>
          <w:sz w:val="28"/>
          <w:szCs w:val="28"/>
        </w:rPr>
        <w:t xml:space="preserve"> </w:t>
      </w:r>
      <w:r w:rsidRPr="00861F2B">
        <w:rPr>
          <w:sz w:val="28"/>
          <w:szCs w:val="28"/>
        </w:rPr>
        <w:t>«_____»__________201</w:t>
      </w:r>
      <w:r>
        <w:rPr>
          <w:sz w:val="28"/>
          <w:szCs w:val="28"/>
        </w:rPr>
        <w:t>4</w:t>
      </w:r>
      <w:r w:rsidRPr="00861F2B">
        <w:rPr>
          <w:sz w:val="28"/>
          <w:szCs w:val="28"/>
        </w:rPr>
        <w:t xml:space="preserve"> года</w:t>
      </w:r>
    </w:p>
    <w:p w:rsidR="00C9637A" w:rsidRDefault="00C9637A" w:rsidP="00C9637A">
      <w:pPr>
        <w:jc w:val="both"/>
        <w:rPr>
          <w:color w:val="FF0000"/>
          <w:sz w:val="28"/>
        </w:rPr>
      </w:pPr>
    </w:p>
    <w:p w:rsidR="00C9637A" w:rsidRPr="0048223E" w:rsidRDefault="00C9637A" w:rsidP="00C9637A">
      <w:pPr>
        <w:jc w:val="both"/>
        <w:rPr>
          <w:sz w:val="28"/>
        </w:rPr>
      </w:pPr>
      <w:r w:rsidRPr="0048223E">
        <w:rPr>
          <w:sz w:val="28"/>
          <w:szCs w:val="28"/>
        </w:rPr>
        <w:t xml:space="preserve">Исполнитель: </w:t>
      </w:r>
      <w:r w:rsidRPr="0048223E">
        <w:rPr>
          <w:sz w:val="28"/>
        </w:rPr>
        <w:t xml:space="preserve">Начальник отдела по организации исполнения бюджета  поселения _______   Н.А. </w:t>
      </w:r>
      <w:proofErr w:type="spellStart"/>
      <w:r w:rsidRPr="0048223E">
        <w:rPr>
          <w:sz w:val="28"/>
        </w:rPr>
        <w:t>Рудницкая</w:t>
      </w:r>
      <w:proofErr w:type="spellEnd"/>
      <w:r w:rsidRPr="0048223E">
        <w:rPr>
          <w:sz w:val="28"/>
        </w:rPr>
        <w:t xml:space="preserve">   «____»_______201</w:t>
      </w:r>
      <w:r>
        <w:rPr>
          <w:sz w:val="28"/>
        </w:rPr>
        <w:t>4</w:t>
      </w:r>
      <w:r w:rsidRPr="0048223E">
        <w:rPr>
          <w:sz w:val="28"/>
        </w:rPr>
        <w:t xml:space="preserve"> год, т. 24-001 (133)</w:t>
      </w:r>
    </w:p>
    <w:p w:rsidR="00C9637A" w:rsidRPr="00E56685" w:rsidRDefault="00C9637A" w:rsidP="00C9637A">
      <w:pPr>
        <w:jc w:val="both"/>
        <w:rPr>
          <w:b/>
          <w:sz w:val="28"/>
          <w:szCs w:val="28"/>
        </w:rPr>
      </w:pPr>
      <w:r w:rsidRPr="00E56685">
        <w:rPr>
          <w:b/>
          <w:sz w:val="28"/>
          <w:szCs w:val="28"/>
        </w:rPr>
        <w:t>СОГЛАСОВАНО: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2839"/>
        <w:gridCol w:w="2117"/>
        <w:gridCol w:w="2318"/>
        <w:gridCol w:w="917"/>
        <w:gridCol w:w="850"/>
      </w:tblGrid>
      <w:tr w:rsidR="00C9637A" w:rsidRPr="00E56685" w:rsidTr="009B2AB2">
        <w:trPr>
          <w:trHeight w:val="362"/>
        </w:trPr>
        <w:tc>
          <w:tcPr>
            <w:tcW w:w="530" w:type="dxa"/>
            <w:vMerge w:val="restart"/>
          </w:tcPr>
          <w:p w:rsidR="00C9637A" w:rsidRPr="00E56685" w:rsidRDefault="00C9637A" w:rsidP="00C9637A">
            <w:pPr>
              <w:jc w:val="both"/>
              <w:rPr>
                <w:sz w:val="28"/>
                <w:szCs w:val="28"/>
              </w:rPr>
            </w:pPr>
            <w:r w:rsidRPr="00E56685">
              <w:rPr>
                <w:sz w:val="28"/>
                <w:szCs w:val="28"/>
              </w:rPr>
              <w:t>№</w:t>
            </w:r>
          </w:p>
        </w:tc>
        <w:tc>
          <w:tcPr>
            <w:tcW w:w="2839" w:type="dxa"/>
            <w:vMerge w:val="restart"/>
          </w:tcPr>
          <w:p w:rsidR="00C9637A" w:rsidRPr="00E56685" w:rsidRDefault="00C9637A" w:rsidP="00C9637A">
            <w:pPr>
              <w:jc w:val="both"/>
              <w:rPr>
                <w:sz w:val="28"/>
                <w:szCs w:val="28"/>
              </w:rPr>
            </w:pPr>
            <w:r w:rsidRPr="00E56685">
              <w:rPr>
                <w:sz w:val="28"/>
                <w:szCs w:val="28"/>
              </w:rPr>
              <w:t xml:space="preserve">  </w:t>
            </w:r>
          </w:p>
          <w:p w:rsidR="00C9637A" w:rsidRPr="00E56685" w:rsidRDefault="00C9637A" w:rsidP="00C9637A">
            <w:pPr>
              <w:jc w:val="center"/>
              <w:rPr>
                <w:sz w:val="28"/>
                <w:szCs w:val="28"/>
              </w:rPr>
            </w:pPr>
            <w:r w:rsidRPr="00E56685">
              <w:rPr>
                <w:sz w:val="28"/>
                <w:szCs w:val="28"/>
              </w:rPr>
              <w:t>Должность</w:t>
            </w:r>
          </w:p>
        </w:tc>
        <w:tc>
          <w:tcPr>
            <w:tcW w:w="2117" w:type="dxa"/>
            <w:vMerge w:val="restart"/>
          </w:tcPr>
          <w:p w:rsidR="00C9637A" w:rsidRPr="00E56685" w:rsidRDefault="00C9637A" w:rsidP="00C9637A">
            <w:pPr>
              <w:jc w:val="both"/>
              <w:rPr>
                <w:sz w:val="28"/>
                <w:szCs w:val="28"/>
              </w:rPr>
            </w:pPr>
            <w:r w:rsidRPr="00E56685">
              <w:rPr>
                <w:sz w:val="28"/>
                <w:szCs w:val="28"/>
              </w:rPr>
              <w:t xml:space="preserve">          </w:t>
            </w:r>
          </w:p>
          <w:p w:rsidR="00C9637A" w:rsidRPr="00E56685" w:rsidRDefault="00C9637A" w:rsidP="00C9637A">
            <w:pPr>
              <w:jc w:val="center"/>
              <w:rPr>
                <w:sz w:val="28"/>
                <w:szCs w:val="28"/>
              </w:rPr>
            </w:pPr>
            <w:r w:rsidRPr="00E56685">
              <w:rPr>
                <w:sz w:val="28"/>
                <w:szCs w:val="28"/>
              </w:rPr>
              <w:t>Ф.И.О.</w:t>
            </w:r>
          </w:p>
          <w:p w:rsidR="00C9637A" w:rsidRPr="00E56685" w:rsidRDefault="00C9637A" w:rsidP="00C9637A">
            <w:pPr>
              <w:jc w:val="center"/>
              <w:rPr>
                <w:sz w:val="28"/>
                <w:szCs w:val="28"/>
              </w:rPr>
            </w:pPr>
            <w:r w:rsidRPr="00E56685">
              <w:rPr>
                <w:sz w:val="28"/>
                <w:szCs w:val="28"/>
              </w:rPr>
              <w:t>подпись</w:t>
            </w:r>
          </w:p>
        </w:tc>
        <w:tc>
          <w:tcPr>
            <w:tcW w:w="2318" w:type="dxa"/>
            <w:vMerge w:val="restart"/>
          </w:tcPr>
          <w:p w:rsidR="00C9637A" w:rsidRPr="00E56685" w:rsidRDefault="00C9637A" w:rsidP="00C9637A">
            <w:pPr>
              <w:jc w:val="center"/>
              <w:rPr>
                <w:sz w:val="28"/>
                <w:szCs w:val="28"/>
              </w:rPr>
            </w:pPr>
          </w:p>
          <w:p w:rsidR="00C9637A" w:rsidRPr="00E56685" w:rsidRDefault="00C9637A" w:rsidP="00C9637A">
            <w:pPr>
              <w:jc w:val="center"/>
              <w:rPr>
                <w:sz w:val="28"/>
                <w:szCs w:val="28"/>
              </w:rPr>
            </w:pPr>
            <w:r w:rsidRPr="00E56685">
              <w:rPr>
                <w:sz w:val="28"/>
                <w:szCs w:val="28"/>
              </w:rPr>
              <w:t xml:space="preserve">Примечания </w:t>
            </w:r>
          </w:p>
        </w:tc>
        <w:tc>
          <w:tcPr>
            <w:tcW w:w="1767" w:type="dxa"/>
            <w:gridSpan w:val="2"/>
          </w:tcPr>
          <w:p w:rsidR="00C9637A" w:rsidRPr="00E56685" w:rsidRDefault="00C9637A" w:rsidP="00C9637A">
            <w:pPr>
              <w:jc w:val="both"/>
              <w:rPr>
                <w:sz w:val="28"/>
                <w:szCs w:val="28"/>
              </w:rPr>
            </w:pPr>
            <w:r w:rsidRPr="00E56685">
              <w:rPr>
                <w:sz w:val="28"/>
                <w:szCs w:val="28"/>
              </w:rPr>
              <w:t xml:space="preserve">       Даты визирования</w:t>
            </w:r>
          </w:p>
        </w:tc>
      </w:tr>
      <w:tr w:rsidR="00C9637A" w:rsidRPr="00E56685" w:rsidTr="009B2AB2">
        <w:trPr>
          <w:trHeight w:val="290"/>
        </w:trPr>
        <w:tc>
          <w:tcPr>
            <w:tcW w:w="530" w:type="dxa"/>
            <w:vMerge/>
          </w:tcPr>
          <w:p w:rsidR="00C9637A" w:rsidRPr="00E56685" w:rsidRDefault="00C9637A" w:rsidP="00C9637A">
            <w:pPr>
              <w:jc w:val="both"/>
              <w:rPr>
                <w:sz w:val="28"/>
                <w:szCs w:val="28"/>
              </w:rPr>
            </w:pPr>
          </w:p>
        </w:tc>
        <w:tc>
          <w:tcPr>
            <w:tcW w:w="2839" w:type="dxa"/>
            <w:vMerge/>
          </w:tcPr>
          <w:p w:rsidR="00C9637A" w:rsidRPr="00E56685" w:rsidRDefault="00C9637A" w:rsidP="00C9637A">
            <w:pPr>
              <w:jc w:val="both"/>
              <w:rPr>
                <w:sz w:val="28"/>
                <w:szCs w:val="28"/>
              </w:rPr>
            </w:pPr>
          </w:p>
        </w:tc>
        <w:tc>
          <w:tcPr>
            <w:tcW w:w="2117" w:type="dxa"/>
            <w:vMerge/>
          </w:tcPr>
          <w:p w:rsidR="00C9637A" w:rsidRPr="00E56685" w:rsidRDefault="00C9637A" w:rsidP="00C9637A">
            <w:pPr>
              <w:jc w:val="both"/>
              <w:rPr>
                <w:sz w:val="28"/>
                <w:szCs w:val="28"/>
              </w:rPr>
            </w:pPr>
          </w:p>
        </w:tc>
        <w:tc>
          <w:tcPr>
            <w:tcW w:w="2318" w:type="dxa"/>
            <w:vMerge/>
          </w:tcPr>
          <w:p w:rsidR="00C9637A" w:rsidRPr="00E56685" w:rsidRDefault="00C9637A" w:rsidP="00C9637A">
            <w:pPr>
              <w:jc w:val="center"/>
              <w:rPr>
                <w:sz w:val="28"/>
                <w:szCs w:val="28"/>
              </w:rPr>
            </w:pPr>
          </w:p>
        </w:tc>
        <w:tc>
          <w:tcPr>
            <w:tcW w:w="917" w:type="dxa"/>
          </w:tcPr>
          <w:p w:rsidR="00C9637A" w:rsidRPr="00E56685" w:rsidRDefault="00C9637A" w:rsidP="00C9637A">
            <w:pPr>
              <w:jc w:val="both"/>
              <w:rPr>
                <w:sz w:val="28"/>
                <w:szCs w:val="28"/>
              </w:rPr>
            </w:pPr>
            <w:r w:rsidRPr="00E56685">
              <w:rPr>
                <w:sz w:val="28"/>
                <w:szCs w:val="28"/>
              </w:rPr>
              <w:t xml:space="preserve">Дата </w:t>
            </w:r>
            <w:proofErr w:type="spellStart"/>
            <w:r w:rsidRPr="00E56685">
              <w:rPr>
                <w:sz w:val="28"/>
                <w:szCs w:val="28"/>
              </w:rPr>
              <w:t>вх</w:t>
            </w:r>
            <w:proofErr w:type="spellEnd"/>
            <w:r w:rsidRPr="00E56685">
              <w:rPr>
                <w:sz w:val="28"/>
                <w:szCs w:val="28"/>
              </w:rPr>
              <w:t>.</w:t>
            </w:r>
          </w:p>
        </w:tc>
        <w:tc>
          <w:tcPr>
            <w:tcW w:w="850" w:type="dxa"/>
          </w:tcPr>
          <w:p w:rsidR="00C9637A" w:rsidRPr="00E56685" w:rsidRDefault="00C9637A" w:rsidP="00C9637A">
            <w:pPr>
              <w:jc w:val="both"/>
              <w:rPr>
                <w:sz w:val="28"/>
                <w:szCs w:val="28"/>
              </w:rPr>
            </w:pPr>
            <w:r w:rsidRPr="00E56685">
              <w:rPr>
                <w:sz w:val="28"/>
                <w:szCs w:val="28"/>
              </w:rPr>
              <w:t>Дата исх.</w:t>
            </w:r>
          </w:p>
        </w:tc>
      </w:tr>
      <w:tr w:rsidR="00C9637A" w:rsidRPr="00E56685" w:rsidTr="009B2AB2">
        <w:trPr>
          <w:trHeight w:val="290"/>
        </w:trPr>
        <w:tc>
          <w:tcPr>
            <w:tcW w:w="530" w:type="dxa"/>
          </w:tcPr>
          <w:p w:rsidR="00C9637A" w:rsidRPr="00E56685" w:rsidRDefault="00C9637A" w:rsidP="00C9637A">
            <w:pPr>
              <w:jc w:val="both"/>
              <w:rPr>
                <w:sz w:val="28"/>
                <w:szCs w:val="28"/>
              </w:rPr>
            </w:pPr>
            <w:r w:rsidRPr="00E56685">
              <w:rPr>
                <w:sz w:val="28"/>
                <w:szCs w:val="28"/>
              </w:rPr>
              <w:t>1.</w:t>
            </w:r>
          </w:p>
        </w:tc>
        <w:tc>
          <w:tcPr>
            <w:tcW w:w="2839" w:type="dxa"/>
          </w:tcPr>
          <w:p w:rsidR="009B2AB2" w:rsidRDefault="009B2AB2" w:rsidP="00C9637A">
            <w:pPr>
              <w:snapToGrid w:val="0"/>
              <w:jc w:val="center"/>
              <w:rPr>
                <w:sz w:val="28"/>
                <w:szCs w:val="28"/>
              </w:rPr>
            </w:pPr>
            <w:r>
              <w:rPr>
                <w:sz w:val="28"/>
                <w:szCs w:val="28"/>
              </w:rPr>
              <w:t>Начальник управления бюджетного учёта и отчётности</w:t>
            </w:r>
          </w:p>
          <w:p w:rsidR="00C9637A" w:rsidRDefault="009B2AB2" w:rsidP="00C9637A">
            <w:pPr>
              <w:snapToGrid w:val="0"/>
              <w:jc w:val="center"/>
              <w:rPr>
                <w:sz w:val="28"/>
                <w:szCs w:val="28"/>
              </w:rPr>
            </w:pPr>
            <w:r>
              <w:rPr>
                <w:sz w:val="28"/>
                <w:szCs w:val="28"/>
              </w:rPr>
              <w:t xml:space="preserve"> (главный бухгалтер)</w:t>
            </w:r>
            <w:r w:rsidR="00C9637A">
              <w:rPr>
                <w:sz w:val="28"/>
                <w:szCs w:val="28"/>
              </w:rPr>
              <w:t xml:space="preserve"> </w:t>
            </w:r>
          </w:p>
        </w:tc>
        <w:tc>
          <w:tcPr>
            <w:tcW w:w="2117" w:type="dxa"/>
          </w:tcPr>
          <w:p w:rsidR="00C9637A" w:rsidRDefault="00C9637A" w:rsidP="00C9637A">
            <w:pPr>
              <w:snapToGrid w:val="0"/>
              <w:jc w:val="center"/>
              <w:rPr>
                <w:sz w:val="28"/>
                <w:szCs w:val="28"/>
              </w:rPr>
            </w:pPr>
          </w:p>
          <w:p w:rsidR="00C9637A" w:rsidRDefault="009B2AB2" w:rsidP="009B2AB2">
            <w:pPr>
              <w:snapToGrid w:val="0"/>
              <w:ind w:left="-392" w:firstLine="392"/>
              <w:jc w:val="center"/>
              <w:rPr>
                <w:sz w:val="28"/>
                <w:szCs w:val="28"/>
              </w:rPr>
            </w:pPr>
            <w:r>
              <w:rPr>
                <w:sz w:val="28"/>
                <w:szCs w:val="28"/>
              </w:rPr>
              <w:t>Т</w:t>
            </w:r>
            <w:r w:rsidR="00C9637A">
              <w:rPr>
                <w:sz w:val="28"/>
                <w:szCs w:val="28"/>
              </w:rPr>
              <w:t xml:space="preserve">.В. </w:t>
            </w:r>
            <w:r>
              <w:rPr>
                <w:sz w:val="28"/>
                <w:szCs w:val="28"/>
              </w:rPr>
              <w:t>Петрук</w:t>
            </w:r>
          </w:p>
        </w:tc>
        <w:tc>
          <w:tcPr>
            <w:tcW w:w="2318" w:type="dxa"/>
          </w:tcPr>
          <w:p w:rsidR="00C9637A" w:rsidRPr="00E56685" w:rsidRDefault="00C9637A" w:rsidP="00C9637A">
            <w:pPr>
              <w:rPr>
                <w:sz w:val="28"/>
                <w:szCs w:val="28"/>
              </w:rPr>
            </w:pPr>
          </w:p>
        </w:tc>
        <w:tc>
          <w:tcPr>
            <w:tcW w:w="917" w:type="dxa"/>
          </w:tcPr>
          <w:p w:rsidR="00C9637A" w:rsidRPr="00E56685" w:rsidRDefault="00C9637A" w:rsidP="00C9637A">
            <w:pPr>
              <w:jc w:val="both"/>
              <w:rPr>
                <w:sz w:val="28"/>
                <w:szCs w:val="28"/>
              </w:rPr>
            </w:pPr>
          </w:p>
        </w:tc>
        <w:tc>
          <w:tcPr>
            <w:tcW w:w="850" w:type="dxa"/>
          </w:tcPr>
          <w:p w:rsidR="00C9637A" w:rsidRPr="00E56685" w:rsidRDefault="00C9637A" w:rsidP="00C9637A">
            <w:pPr>
              <w:jc w:val="both"/>
              <w:rPr>
                <w:sz w:val="28"/>
                <w:szCs w:val="28"/>
              </w:rPr>
            </w:pPr>
          </w:p>
        </w:tc>
      </w:tr>
      <w:tr w:rsidR="00C9637A" w:rsidRPr="00E56685" w:rsidTr="009B2AB2">
        <w:trPr>
          <w:trHeight w:val="290"/>
        </w:trPr>
        <w:tc>
          <w:tcPr>
            <w:tcW w:w="530" w:type="dxa"/>
          </w:tcPr>
          <w:p w:rsidR="00C9637A" w:rsidRPr="00E56685" w:rsidRDefault="00C9637A" w:rsidP="00C9637A">
            <w:pPr>
              <w:jc w:val="both"/>
              <w:rPr>
                <w:sz w:val="28"/>
                <w:szCs w:val="28"/>
              </w:rPr>
            </w:pPr>
            <w:r w:rsidRPr="00E56685">
              <w:rPr>
                <w:sz w:val="28"/>
                <w:szCs w:val="28"/>
              </w:rPr>
              <w:t>2.</w:t>
            </w:r>
          </w:p>
        </w:tc>
        <w:tc>
          <w:tcPr>
            <w:tcW w:w="2839" w:type="dxa"/>
          </w:tcPr>
          <w:p w:rsidR="00C9637A" w:rsidRPr="002403BE" w:rsidRDefault="00C9637A" w:rsidP="00C9637A">
            <w:pPr>
              <w:snapToGrid w:val="0"/>
              <w:jc w:val="center"/>
              <w:rPr>
                <w:sz w:val="28"/>
                <w:szCs w:val="28"/>
              </w:rPr>
            </w:pPr>
            <w:r w:rsidRPr="002403BE">
              <w:rPr>
                <w:sz w:val="28"/>
                <w:szCs w:val="28"/>
              </w:rPr>
              <w:t>Начальник управления по организации деятельности</w:t>
            </w:r>
          </w:p>
        </w:tc>
        <w:tc>
          <w:tcPr>
            <w:tcW w:w="2117" w:type="dxa"/>
          </w:tcPr>
          <w:p w:rsidR="00C9637A" w:rsidRDefault="00C9637A" w:rsidP="00C9637A">
            <w:pPr>
              <w:snapToGrid w:val="0"/>
              <w:jc w:val="center"/>
              <w:rPr>
                <w:sz w:val="28"/>
                <w:szCs w:val="28"/>
              </w:rPr>
            </w:pPr>
          </w:p>
          <w:p w:rsidR="00C9637A" w:rsidRDefault="00C9637A" w:rsidP="00C9637A">
            <w:pPr>
              <w:snapToGrid w:val="0"/>
              <w:jc w:val="center"/>
              <w:rPr>
                <w:sz w:val="28"/>
                <w:szCs w:val="28"/>
              </w:rPr>
            </w:pPr>
            <w:r>
              <w:rPr>
                <w:sz w:val="28"/>
                <w:szCs w:val="28"/>
              </w:rPr>
              <w:t xml:space="preserve">Н.Н. </w:t>
            </w:r>
            <w:proofErr w:type="spellStart"/>
            <w:r>
              <w:rPr>
                <w:sz w:val="28"/>
                <w:szCs w:val="28"/>
              </w:rPr>
              <w:t>Бахарева</w:t>
            </w:r>
            <w:proofErr w:type="spellEnd"/>
          </w:p>
        </w:tc>
        <w:tc>
          <w:tcPr>
            <w:tcW w:w="2318" w:type="dxa"/>
          </w:tcPr>
          <w:p w:rsidR="00C9637A" w:rsidRDefault="00C9637A" w:rsidP="00C9637A">
            <w:pPr>
              <w:snapToGrid w:val="0"/>
              <w:jc w:val="center"/>
              <w:rPr>
                <w:sz w:val="28"/>
                <w:szCs w:val="28"/>
              </w:rPr>
            </w:pPr>
          </w:p>
        </w:tc>
        <w:tc>
          <w:tcPr>
            <w:tcW w:w="917" w:type="dxa"/>
          </w:tcPr>
          <w:p w:rsidR="00C9637A" w:rsidRPr="00E56685" w:rsidRDefault="00C9637A" w:rsidP="00C9637A">
            <w:pPr>
              <w:jc w:val="both"/>
              <w:rPr>
                <w:sz w:val="28"/>
                <w:szCs w:val="28"/>
              </w:rPr>
            </w:pPr>
          </w:p>
        </w:tc>
        <w:tc>
          <w:tcPr>
            <w:tcW w:w="850" w:type="dxa"/>
          </w:tcPr>
          <w:p w:rsidR="00C9637A" w:rsidRPr="00E56685" w:rsidRDefault="00C9637A" w:rsidP="00C9637A">
            <w:pPr>
              <w:jc w:val="both"/>
              <w:rPr>
                <w:sz w:val="28"/>
                <w:szCs w:val="28"/>
              </w:rPr>
            </w:pPr>
          </w:p>
        </w:tc>
      </w:tr>
      <w:tr w:rsidR="00C9637A" w:rsidRPr="00E56685" w:rsidTr="009B2AB2">
        <w:tc>
          <w:tcPr>
            <w:tcW w:w="530" w:type="dxa"/>
          </w:tcPr>
          <w:p w:rsidR="00C9637A" w:rsidRPr="00E56685" w:rsidRDefault="00C9637A" w:rsidP="00C9637A">
            <w:pPr>
              <w:jc w:val="both"/>
              <w:rPr>
                <w:sz w:val="28"/>
                <w:szCs w:val="28"/>
              </w:rPr>
            </w:pPr>
            <w:r>
              <w:rPr>
                <w:sz w:val="28"/>
                <w:szCs w:val="28"/>
              </w:rPr>
              <w:t>3.</w:t>
            </w:r>
          </w:p>
        </w:tc>
        <w:tc>
          <w:tcPr>
            <w:tcW w:w="2839" w:type="dxa"/>
          </w:tcPr>
          <w:p w:rsidR="00C9637A" w:rsidRPr="00806F98" w:rsidRDefault="00C9637A" w:rsidP="00C9637A">
            <w:pPr>
              <w:snapToGrid w:val="0"/>
              <w:jc w:val="center"/>
              <w:rPr>
                <w:sz w:val="28"/>
                <w:szCs w:val="28"/>
              </w:rPr>
            </w:pPr>
            <w:r w:rsidRPr="00806F98">
              <w:rPr>
                <w:sz w:val="28"/>
                <w:szCs w:val="28"/>
              </w:rPr>
              <w:t>Начальник</w:t>
            </w:r>
            <w:r>
              <w:rPr>
                <w:sz w:val="28"/>
                <w:szCs w:val="28"/>
              </w:rPr>
              <w:t xml:space="preserve"> юридического</w:t>
            </w:r>
            <w:r w:rsidRPr="00806F98">
              <w:rPr>
                <w:sz w:val="28"/>
                <w:szCs w:val="28"/>
              </w:rPr>
              <w:t xml:space="preserve"> </w:t>
            </w:r>
            <w:r>
              <w:rPr>
                <w:sz w:val="28"/>
                <w:szCs w:val="28"/>
              </w:rPr>
              <w:t>отдела</w:t>
            </w:r>
          </w:p>
        </w:tc>
        <w:tc>
          <w:tcPr>
            <w:tcW w:w="2117" w:type="dxa"/>
          </w:tcPr>
          <w:p w:rsidR="00C9637A" w:rsidRPr="00806F98" w:rsidRDefault="00C9637A" w:rsidP="00C9637A">
            <w:pPr>
              <w:snapToGrid w:val="0"/>
              <w:jc w:val="center"/>
              <w:rPr>
                <w:sz w:val="28"/>
                <w:szCs w:val="28"/>
              </w:rPr>
            </w:pPr>
            <w:r w:rsidRPr="00806F98">
              <w:rPr>
                <w:sz w:val="28"/>
                <w:szCs w:val="28"/>
              </w:rPr>
              <w:t>В.</w:t>
            </w:r>
            <w:r>
              <w:rPr>
                <w:sz w:val="28"/>
                <w:szCs w:val="28"/>
              </w:rPr>
              <w:t>А</w:t>
            </w:r>
            <w:r w:rsidRPr="00806F98">
              <w:rPr>
                <w:sz w:val="28"/>
                <w:szCs w:val="28"/>
              </w:rPr>
              <w:t xml:space="preserve">. </w:t>
            </w:r>
            <w:proofErr w:type="spellStart"/>
            <w:r>
              <w:rPr>
                <w:sz w:val="28"/>
                <w:szCs w:val="28"/>
              </w:rPr>
              <w:t>Мунтян</w:t>
            </w:r>
            <w:proofErr w:type="spellEnd"/>
          </w:p>
        </w:tc>
        <w:tc>
          <w:tcPr>
            <w:tcW w:w="2318" w:type="dxa"/>
          </w:tcPr>
          <w:p w:rsidR="00C9637A" w:rsidRPr="00806F98" w:rsidRDefault="00C9637A" w:rsidP="00C9637A">
            <w:pPr>
              <w:snapToGrid w:val="0"/>
              <w:jc w:val="center"/>
              <w:rPr>
                <w:sz w:val="28"/>
                <w:szCs w:val="28"/>
              </w:rPr>
            </w:pPr>
          </w:p>
        </w:tc>
        <w:tc>
          <w:tcPr>
            <w:tcW w:w="917" w:type="dxa"/>
          </w:tcPr>
          <w:p w:rsidR="00C9637A" w:rsidRPr="00E56685" w:rsidRDefault="00C9637A" w:rsidP="00C9637A">
            <w:pPr>
              <w:jc w:val="both"/>
              <w:rPr>
                <w:sz w:val="28"/>
                <w:szCs w:val="28"/>
              </w:rPr>
            </w:pPr>
          </w:p>
        </w:tc>
        <w:tc>
          <w:tcPr>
            <w:tcW w:w="850" w:type="dxa"/>
          </w:tcPr>
          <w:p w:rsidR="00C9637A" w:rsidRPr="00E56685" w:rsidRDefault="00C9637A" w:rsidP="00C9637A">
            <w:pPr>
              <w:jc w:val="both"/>
              <w:rPr>
                <w:sz w:val="28"/>
                <w:szCs w:val="28"/>
              </w:rPr>
            </w:pPr>
          </w:p>
        </w:tc>
      </w:tr>
      <w:tr w:rsidR="00C9637A" w:rsidRPr="00E56685" w:rsidTr="009B2AB2">
        <w:tc>
          <w:tcPr>
            <w:tcW w:w="530" w:type="dxa"/>
          </w:tcPr>
          <w:p w:rsidR="00C9637A" w:rsidRPr="00E56685" w:rsidRDefault="00C9637A" w:rsidP="00C9637A">
            <w:pPr>
              <w:jc w:val="both"/>
              <w:rPr>
                <w:sz w:val="28"/>
                <w:szCs w:val="28"/>
              </w:rPr>
            </w:pPr>
            <w:r>
              <w:rPr>
                <w:sz w:val="28"/>
                <w:szCs w:val="28"/>
              </w:rPr>
              <w:t>4</w:t>
            </w:r>
            <w:r w:rsidRPr="00E56685">
              <w:rPr>
                <w:sz w:val="28"/>
                <w:szCs w:val="28"/>
              </w:rPr>
              <w:t>.</w:t>
            </w:r>
          </w:p>
        </w:tc>
        <w:tc>
          <w:tcPr>
            <w:tcW w:w="2839" w:type="dxa"/>
          </w:tcPr>
          <w:p w:rsidR="00C9637A" w:rsidRPr="00806F98" w:rsidRDefault="00C9637A" w:rsidP="00C9637A">
            <w:pPr>
              <w:snapToGrid w:val="0"/>
              <w:ind w:left="279"/>
              <w:jc w:val="center"/>
              <w:rPr>
                <w:sz w:val="28"/>
                <w:szCs w:val="28"/>
              </w:rPr>
            </w:pPr>
            <w:r>
              <w:rPr>
                <w:sz w:val="28"/>
                <w:szCs w:val="28"/>
              </w:rPr>
              <w:t>Главный специалист юридического отдела</w:t>
            </w:r>
          </w:p>
        </w:tc>
        <w:tc>
          <w:tcPr>
            <w:tcW w:w="2117" w:type="dxa"/>
          </w:tcPr>
          <w:p w:rsidR="00C9637A" w:rsidRPr="00806F98" w:rsidRDefault="00C9637A" w:rsidP="00C9637A">
            <w:pPr>
              <w:snapToGrid w:val="0"/>
              <w:jc w:val="center"/>
              <w:rPr>
                <w:sz w:val="28"/>
                <w:szCs w:val="28"/>
              </w:rPr>
            </w:pPr>
            <w:r>
              <w:rPr>
                <w:sz w:val="28"/>
                <w:szCs w:val="28"/>
              </w:rPr>
              <w:t xml:space="preserve">Р.Ф. </w:t>
            </w:r>
            <w:proofErr w:type="spellStart"/>
            <w:r>
              <w:rPr>
                <w:sz w:val="28"/>
                <w:szCs w:val="28"/>
              </w:rPr>
              <w:t>Габбасов</w:t>
            </w:r>
            <w:proofErr w:type="spellEnd"/>
          </w:p>
        </w:tc>
        <w:tc>
          <w:tcPr>
            <w:tcW w:w="2318" w:type="dxa"/>
          </w:tcPr>
          <w:p w:rsidR="00C9637A" w:rsidRPr="00806F98" w:rsidRDefault="00C9637A" w:rsidP="00C9637A">
            <w:pPr>
              <w:snapToGrid w:val="0"/>
              <w:jc w:val="center"/>
              <w:rPr>
                <w:sz w:val="28"/>
                <w:szCs w:val="28"/>
              </w:rPr>
            </w:pPr>
          </w:p>
        </w:tc>
        <w:tc>
          <w:tcPr>
            <w:tcW w:w="917" w:type="dxa"/>
          </w:tcPr>
          <w:p w:rsidR="00C9637A" w:rsidRPr="00E56685" w:rsidRDefault="00C9637A" w:rsidP="00C9637A">
            <w:pPr>
              <w:jc w:val="both"/>
              <w:rPr>
                <w:sz w:val="28"/>
                <w:szCs w:val="28"/>
              </w:rPr>
            </w:pPr>
          </w:p>
        </w:tc>
        <w:tc>
          <w:tcPr>
            <w:tcW w:w="850" w:type="dxa"/>
          </w:tcPr>
          <w:p w:rsidR="00C9637A" w:rsidRPr="00E56685" w:rsidRDefault="00C9637A" w:rsidP="00C9637A">
            <w:pPr>
              <w:jc w:val="both"/>
              <w:rPr>
                <w:sz w:val="28"/>
                <w:szCs w:val="28"/>
              </w:rPr>
            </w:pPr>
          </w:p>
        </w:tc>
      </w:tr>
    </w:tbl>
    <w:p w:rsidR="00C9637A" w:rsidRDefault="00C9637A" w:rsidP="00C9637A">
      <w:pPr>
        <w:jc w:val="both"/>
        <w:rPr>
          <w:color w:val="FF0000"/>
          <w:sz w:val="28"/>
        </w:rPr>
      </w:pPr>
    </w:p>
    <w:p w:rsidR="00C9637A" w:rsidRDefault="00C9637A" w:rsidP="00C9637A">
      <w:pPr>
        <w:autoSpaceDE w:val="0"/>
        <w:autoSpaceDN w:val="0"/>
        <w:adjustRightInd w:val="0"/>
        <w:ind w:firstLine="426"/>
        <w:jc w:val="both"/>
        <w:rPr>
          <w:sz w:val="28"/>
          <w:szCs w:val="28"/>
        </w:rPr>
      </w:pPr>
    </w:p>
    <w:p w:rsidR="00C9637A" w:rsidRDefault="00C9637A" w:rsidP="00C9637A">
      <w:pPr>
        <w:jc w:val="right"/>
        <w:rPr>
          <w:sz w:val="28"/>
        </w:rPr>
      </w:pPr>
    </w:p>
    <w:p w:rsidR="00C9637A" w:rsidRDefault="00C9637A" w:rsidP="00C9637A">
      <w:pPr>
        <w:jc w:val="right"/>
        <w:rPr>
          <w:sz w:val="28"/>
        </w:rPr>
      </w:pPr>
    </w:p>
    <w:p w:rsidR="00C9637A" w:rsidRDefault="00C9637A" w:rsidP="00C9637A">
      <w:pPr>
        <w:jc w:val="right"/>
        <w:rPr>
          <w:sz w:val="28"/>
        </w:rPr>
        <w:sectPr w:rsidR="00C9637A" w:rsidSect="00C9637A">
          <w:pgSz w:w="11906" w:h="16838"/>
          <w:pgMar w:top="1134" w:right="850" w:bottom="1134" w:left="1701" w:header="709" w:footer="709" w:gutter="0"/>
          <w:cols w:space="708"/>
          <w:docGrid w:linePitch="360"/>
        </w:sectPr>
      </w:pPr>
    </w:p>
    <w:p w:rsidR="003375CD" w:rsidRPr="00EC42C5" w:rsidRDefault="001C0461" w:rsidP="003375CD">
      <w:pPr>
        <w:spacing w:before="100" w:beforeAutospacing="1" w:after="100" w:afterAutospacing="1"/>
        <w:jc w:val="center"/>
        <w:rPr>
          <w:b/>
          <w:bCs/>
          <w:sz w:val="28"/>
          <w:szCs w:val="28"/>
        </w:rPr>
      </w:pPr>
      <w:r w:rsidRPr="00EC42C5">
        <w:rPr>
          <w:b/>
          <w:bCs/>
          <w:sz w:val="28"/>
          <w:szCs w:val="28"/>
        </w:rPr>
        <w:lastRenderedPageBreak/>
        <w:t>Г</w:t>
      </w:r>
      <w:r w:rsidR="003375CD" w:rsidRPr="00EC42C5">
        <w:rPr>
          <w:b/>
          <w:bCs/>
          <w:sz w:val="28"/>
          <w:szCs w:val="28"/>
        </w:rPr>
        <w:t>лава 1. ОБЩИЕ ПОЛОЖЕНИЯ</w:t>
      </w:r>
    </w:p>
    <w:p w:rsidR="003375CD" w:rsidRDefault="003375CD" w:rsidP="00E40561">
      <w:pPr>
        <w:autoSpaceDE w:val="0"/>
        <w:autoSpaceDN w:val="0"/>
        <w:adjustRightInd w:val="0"/>
        <w:ind w:firstLine="426"/>
        <w:jc w:val="center"/>
        <w:rPr>
          <w:sz w:val="28"/>
          <w:szCs w:val="28"/>
        </w:rPr>
      </w:pPr>
      <w:r w:rsidRPr="00AF62E9">
        <w:rPr>
          <w:b/>
          <w:bCs/>
          <w:sz w:val="28"/>
          <w:szCs w:val="28"/>
        </w:rPr>
        <w:t>Статья 1. Правоотношения, регулируемые настоящим</w:t>
      </w:r>
      <w:r w:rsidRPr="00C0289A">
        <w:rPr>
          <w:bCs/>
          <w:sz w:val="28"/>
          <w:szCs w:val="28"/>
        </w:rPr>
        <w:t xml:space="preserve"> </w:t>
      </w:r>
      <w:r w:rsidRPr="000A61A0">
        <w:rPr>
          <w:b/>
          <w:bCs/>
          <w:sz w:val="28"/>
          <w:szCs w:val="28"/>
        </w:rPr>
        <w:t>положением</w:t>
      </w:r>
    </w:p>
    <w:p w:rsidR="003375CD" w:rsidRDefault="003375CD" w:rsidP="003375CD">
      <w:pPr>
        <w:autoSpaceDE w:val="0"/>
        <w:autoSpaceDN w:val="0"/>
        <w:adjustRightInd w:val="0"/>
        <w:ind w:firstLine="426"/>
        <w:jc w:val="both"/>
        <w:rPr>
          <w:sz w:val="28"/>
          <w:szCs w:val="28"/>
        </w:rPr>
      </w:pPr>
    </w:p>
    <w:p w:rsidR="003375CD" w:rsidRPr="00C55BC6" w:rsidRDefault="003375CD" w:rsidP="003375CD">
      <w:pPr>
        <w:autoSpaceDE w:val="0"/>
        <w:autoSpaceDN w:val="0"/>
        <w:adjustRightInd w:val="0"/>
        <w:ind w:firstLine="426"/>
        <w:jc w:val="both"/>
        <w:rPr>
          <w:sz w:val="28"/>
          <w:szCs w:val="28"/>
        </w:rPr>
      </w:pPr>
      <w:r w:rsidRPr="00C55BC6">
        <w:rPr>
          <w:sz w:val="28"/>
          <w:szCs w:val="28"/>
        </w:rPr>
        <w:t xml:space="preserve">1. </w:t>
      </w:r>
      <w:proofErr w:type="gramStart"/>
      <w:r w:rsidRPr="00C55BC6">
        <w:rPr>
          <w:sz w:val="28"/>
          <w:szCs w:val="28"/>
        </w:rPr>
        <w:t xml:space="preserve">Настоящее Положение об отдельных вопросах организации и осуществления бюджетного процесса в городском поселении </w:t>
      </w:r>
      <w:r>
        <w:rPr>
          <w:sz w:val="28"/>
          <w:szCs w:val="28"/>
        </w:rPr>
        <w:t>Лянтор</w:t>
      </w:r>
      <w:r w:rsidRPr="00C55BC6">
        <w:rPr>
          <w:sz w:val="28"/>
          <w:szCs w:val="28"/>
        </w:rPr>
        <w:t xml:space="preserve">  (далее - Положение) разработано в соответствии с Бюджетным </w:t>
      </w:r>
      <w:hyperlink r:id="rId13" w:history="1">
        <w:r w:rsidRPr="00C55BC6">
          <w:rPr>
            <w:sz w:val="28"/>
            <w:szCs w:val="28"/>
          </w:rPr>
          <w:t>кодексом</w:t>
        </w:r>
      </w:hyperlink>
      <w:r w:rsidRPr="00C55BC6">
        <w:rPr>
          <w:sz w:val="28"/>
          <w:szCs w:val="28"/>
        </w:rPr>
        <w:t xml:space="preserve"> Российской Федерации, в целях регулирования бюджетных правоотношений, возникающих при составлении и рассмотрении, утверждении и исполнении бюджета городского поселения </w:t>
      </w:r>
      <w:r>
        <w:rPr>
          <w:sz w:val="28"/>
          <w:szCs w:val="28"/>
        </w:rPr>
        <w:t>Лянтор</w:t>
      </w:r>
      <w:r w:rsidRPr="00C55BC6">
        <w:rPr>
          <w:sz w:val="28"/>
          <w:szCs w:val="28"/>
        </w:rPr>
        <w:t xml:space="preserve"> (далее - бюджет поселения), осуществлении муниципального финансового контроля, составлении отчета об исполнении бюджета поселения, его внешней проверки, рассмотрении и утверждении</w:t>
      </w:r>
      <w:proofErr w:type="gramEnd"/>
      <w:r w:rsidRPr="00C55BC6">
        <w:rPr>
          <w:sz w:val="28"/>
          <w:szCs w:val="28"/>
        </w:rPr>
        <w:t xml:space="preserve"> годового отчета об исполнении бюджета поселения.</w:t>
      </w:r>
    </w:p>
    <w:p w:rsidR="003375CD" w:rsidRPr="00C55BC6" w:rsidRDefault="003375CD" w:rsidP="003375CD">
      <w:pPr>
        <w:autoSpaceDE w:val="0"/>
        <w:autoSpaceDN w:val="0"/>
        <w:adjustRightInd w:val="0"/>
        <w:ind w:firstLine="426"/>
        <w:jc w:val="both"/>
        <w:rPr>
          <w:sz w:val="28"/>
          <w:szCs w:val="28"/>
        </w:rPr>
      </w:pPr>
      <w:r w:rsidRPr="00C55BC6">
        <w:rPr>
          <w:sz w:val="28"/>
          <w:szCs w:val="28"/>
        </w:rPr>
        <w:t xml:space="preserve">2. В настоящем Положении используются понятия и термины, предусмотренные Бюджетным </w:t>
      </w:r>
      <w:hyperlink r:id="rId14" w:history="1">
        <w:r w:rsidRPr="00C55BC6">
          <w:rPr>
            <w:sz w:val="28"/>
            <w:szCs w:val="28"/>
          </w:rPr>
          <w:t>кодексом</w:t>
        </w:r>
      </w:hyperlink>
      <w:r w:rsidRPr="00C55BC6">
        <w:rPr>
          <w:sz w:val="28"/>
          <w:szCs w:val="28"/>
        </w:rPr>
        <w:t xml:space="preserve"> Российской Федерации.</w:t>
      </w:r>
    </w:p>
    <w:p w:rsidR="003375CD" w:rsidRDefault="003375CD" w:rsidP="003375CD">
      <w:pPr>
        <w:autoSpaceDE w:val="0"/>
        <w:autoSpaceDN w:val="0"/>
        <w:adjustRightInd w:val="0"/>
        <w:ind w:firstLine="426"/>
        <w:jc w:val="both"/>
        <w:rPr>
          <w:sz w:val="28"/>
          <w:szCs w:val="28"/>
        </w:rPr>
      </w:pPr>
    </w:p>
    <w:p w:rsidR="003375CD" w:rsidRPr="00AF62E9" w:rsidRDefault="003375CD" w:rsidP="00E40561">
      <w:pPr>
        <w:autoSpaceDE w:val="0"/>
        <w:autoSpaceDN w:val="0"/>
        <w:adjustRightInd w:val="0"/>
        <w:ind w:firstLine="426"/>
        <w:jc w:val="center"/>
        <w:rPr>
          <w:b/>
          <w:sz w:val="28"/>
          <w:szCs w:val="28"/>
        </w:rPr>
      </w:pPr>
      <w:r w:rsidRPr="00AF62E9">
        <w:rPr>
          <w:b/>
          <w:sz w:val="28"/>
          <w:szCs w:val="28"/>
        </w:rPr>
        <w:t>Статья 2. Участники бюджетного процесса в городском поселении Лянтор, обладающие бюджетными полномочиями.</w:t>
      </w:r>
    </w:p>
    <w:p w:rsidR="00E40561" w:rsidRDefault="00E40561" w:rsidP="003375CD">
      <w:pPr>
        <w:autoSpaceDE w:val="0"/>
        <w:autoSpaceDN w:val="0"/>
        <w:adjustRightInd w:val="0"/>
        <w:ind w:firstLine="426"/>
        <w:jc w:val="both"/>
        <w:rPr>
          <w:sz w:val="28"/>
          <w:szCs w:val="28"/>
        </w:rPr>
      </w:pPr>
    </w:p>
    <w:p w:rsidR="003375CD" w:rsidRDefault="003375CD" w:rsidP="003375CD">
      <w:pPr>
        <w:jc w:val="both"/>
        <w:rPr>
          <w:bCs/>
          <w:sz w:val="28"/>
          <w:szCs w:val="28"/>
        </w:rPr>
      </w:pPr>
      <w:r>
        <w:rPr>
          <w:sz w:val="28"/>
          <w:szCs w:val="28"/>
        </w:rPr>
        <w:t>1.</w:t>
      </w:r>
      <w:r w:rsidRPr="003375CD">
        <w:rPr>
          <w:bCs/>
          <w:sz w:val="28"/>
          <w:szCs w:val="28"/>
        </w:rPr>
        <w:t xml:space="preserve"> </w:t>
      </w:r>
      <w:r w:rsidRPr="00C0289A">
        <w:rPr>
          <w:bCs/>
          <w:sz w:val="28"/>
          <w:szCs w:val="28"/>
        </w:rPr>
        <w:t>Участниками бюджетного процесса в городском поселении  являются:</w:t>
      </w:r>
    </w:p>
    <w:p w:rsidR="00E40561" w:rsidRDefault="00E40561" w:rsidP="00E40561">
      <w:pPr>
        <w:jc w:val="both"/>
        <w:rPr>
          <w:bCs/>
          <w:sz w:val="28"/>
          <w:szCs w:val="28"/>
        </w:rPr>
      </w:pPr>
      <w:r w:rsidRPr="00C0289A">
        <w:rPr>
          <w:bCs/>
          <w:sz w:val="28"/>
          <w:szCs w:val="28"/>
        </w:rPr>
        <w:t>-  Глава городского поселения Лянтор</w:t>
      </w:r>
      <w:r>
        <w:rPr>
          <w:bCs/>
          <w:sz w:val="28"/>
          <w:szCs w:val="28"/>
        </w:rPr>
        <w:t xml:space="preserve"> (далее – Глава </w:t>
      </w:r>
      <w:r w:rsidR="006E741C">
        <w:rPr>
          <w:bCs/>
          <w:sz w:val="28"/>
          <w:szCs w:val="28"/>
        </w:rPr>
        <w:t>города</w:t>
      </w:r>
      <w:r>
        <w:rPr>
          <w:bCs/>
          <w:sz w:val="28"/>
          <w:szCs w:val="28"/>
        </w:rPr>
        <w:t>)</w:t>
      </w:r>
      <w:r w:rsidRPr="00C0289A">
        <w:rPr>
          <w:bCs/>
          <w:sz w:val="28"/>
          <w:szCs w:val="28"/>
        </w:rPr>
        <w:t>;</w:t>
      </w:r>
    </w:p>
    <w:p w:rsidR="003375CD" w:rsidRDefault="003375CD" w:rsidP="003375CD">
      <w:pPr>
        <w:jc w:val="both"/>
        <w:rPr>
          <w:bCs/>
          <w:sz w:val="28"/>
          <w:szCs w:val="28"/>
        </w:rPr>
      </w:pPr>
      <w:r w:rsidRPr="00C0289A">
        <w:rPr>
          <w:bCs/>
          <w:sz w:val="28"/>
          <w:szCs w:val="28"/>
        </w:rPr>
        <w:t>- Совет</w:t>
      </w:r>
      <w:r w:rsidR="00E40561">
        <w:rPr>
          <w:bCs/>
          <w:sz w:val="28"/>
          <w:szCs w:val="28"/>
        </w:rPr>
        <w:t xml:space="preserve"> депутатов городского поселения Лянтор </w:t>
      </w:r>
      <w:r w:rsidRPr="00C0289A">
        <w:rPr>
          <w:bCs/>
          <w:sz w:val="28"/>
          <w:szCs w:val="28"/>
        </w:rPr>
        <w:t xml:space="preserve"> </w:t>
      </w:r>
      <w:r w:rsidR="00E40561">
        <w:rPr>
          <w:bCs/>
          <w:sz w:val="28"/>
          <w:szCs w:val="28"/>
        </w:rPr>
        <w:t>(дале</w:t>
      </w:r>
      <w:proofErr w:type="gramStart"/>
      <w:r w:rsidR="00E40561">
        <w:rPr>
          <w:bCs/>
          <w:sz w:val="28"/>
          <w:szCs w:val="28"/>
        </w:rPr>
        <w:t>е-</w:t>
      </w:r>
      <w:proofErr w:type="gramEnd"/>
      <w:r w:rsidR="00E40561">
        <w:rPr>
          <w:bCs/>
          <w:sz w:val="28"/>
          <w:szCs w:val="28"/>
        </w:rPr>
        <w:t xml:space="preserve"> Совет </w:t>
      </w:r>
      <w:r w:rsidR="00BF65B1">
        <w:rPr>
          <w:bCs/>
          <w:sz w:val="28"/>
          <w:szCs w:val="28"/>
        </w:rPr>
        <w:t>поселения</w:t>
      </w:r>
      <w:r w:rsidR="00E40561">
        <w:rPr>
          <w:bCs/>
          <w:sz w:val="28"/>
          <w:szCs w:val="28"/>
        </w:rPr>
        <w:t>)</w:t>
      </w:r>
      <w:r w:rsidRPr="00C0289A">
        <w:rPr>
          <w:bCs/>
          <w:sz w:val="28"/>
          <w:szCs w:val="28"/>
        </w:rPr>
        <w:t>;</w:t>
      </w:r>
    </w:p>
    <w:p w:rsidR="003375CD" w:rsidRDefault="003375CD" w:rsidP="003375CD">
      <w:pPr>
        <w:jc w:val="both"/>
        <w:rPr>
          <w:bCs/>
          <w:sz w:val="28"/>
          <w:szCs w:val="28"/>
        </w:rPr>
      </w:pPr>
      <w:r w:rsidRPr="00C0289A">
        <w:rPr>
          <w:bCs/>
          <w:sz w:val="28"/>
          <w:szCs w:val="28"/>
        </w:rPr>
        <w:t xml:space="preserve">-  Администрация </w:t>
      </w:r>
      <w:r w:rsidR="006E741C">
        <w:rPr>
          <w:bCs/>
          <w:sz w:val="28"/>
          <w:szCs w:val="28"/>
        </w:rPr>
        <w:t>городского</w:t>
      </w:r>
      <w:r>
        <w:rPr>
          <w:bCs/>
          <w:sz w:val="28"/>
          <w:szCs w:val="28"/>
        </w:rPr>
        <w:t xml:space="preserve"> поселения</w:t>
      </w:r>
      <w:r w:rsidR="006E741C">
        <w:rPr>
          <w:bCs/>
          <w:sz w:val="28"/>
          <w:szCs w:val="28"/>
        </w:rPr>
        <w:t xml:space="preserve"> Лянтор ( дале</w:t>
      </w:r>
      <w:proofErr w:type="gramStart"/>
      <w:r w:rsidR="006E741C">
        <w:rPr>
          <w:bCs/>
          <w:sz w:val="28"/>
          <w:szCs w:val="28"/>
        </w:rPr>
        <w:t>е-</w:t>
      </w:r>
      <w:proofErr w:type="gramEnd"/>
      <w:r w:rsidR="006E741C">
        <w:rPr>
          <w:bCs/>
          <w:sz w:val="28"/>
          <w:szCs w:val="28"/>
        </w:rPr>
        <w:t xml:space="preserve"> Администрация города)</w:t>
      </w:r>
      <w:r w:rsidRPr="00C0289A">
        <w:rPr>
          <w:bCs/>
          <w:sz w:val="28"/>
          <w:szCs w:val="28"/>
        </w:rPr>
        <w:t>;</w:t>
      </w:r>
    </w:p>
    <w:p w:rsidR="003375CD" w:rsidRDefault="003375CD" w:rsidP="003375CD">
      <w:pPr>
        <w:jc w:val="both"/>
        <w:rPr>
          <w:bCs/>
          <w:sz w:val="28"/>
          <w:szCs w:val="28"/>
        </w:rPr>
      </w:pPr>
      <w:r w:rsidRPr="00C0289A">
        <w:rPr>
          <w:bCs/>
          <w:sz w:val="28"/>
          <w:szCs w:val="28"/>
        </w:rPr>
        <w:t>- главные распорядители (распорядители бюджетных средств);</w:t>
      </w:r>
    </w:p>
    <w:p w:rsidR="003375CD" w:rsidRDefault="003375CD" w:rsidP="003375CD">
      <w:pPr>
        <w:jc w:val="both"/>
        <w:rPr>
          <w:bCs/>
          <w:sz w:val="28"/>
          <w:szCs w:val="28"/>
        </w:rPr>
      </w:pPr>
      <w:r>
        <w:rPr>
          <w:bCs/>
          <w:sz w:val="28"/>
          <w:szCs w:val="28"/>
        </w:rPr>
        <w:t xml:space="preserve">- </w:t>
      </w:r>
      <w:r w:rsidRPr="00C0289A">
        <w:rPr>
          <w:bCs/>
          <w:sz w:val="28"/>
          <w:szCs w:val="28"/>
        </w:rPr>
        <w:t>главные администраторы (администраторы) доходов бюджета поселения;</w:t>
      </w:r>
    </w:p>
    <w:p w:rsidR="003375CD" w:rsidRDefault="003375CD" w:rsidP="003375CD">
      <w:pPr>
        <w:jc w:val="both"/>
        <w:rPr>
          <w:bCs/>
          <w:sz w:val="28"/>
          <w:szCs w:val="28"/>
        </w:rPr>
      </w:pPr>
      <w:r w:rsidRPr="00C0289A">
        <w:rPr>
          <w:bCs/>
          <w:sz w:val="28"/>
          <w:szCs w:val="28"/>
        </w:rPr>
        <w:t>- получатели бюджетных средств;</w:t>
      </w:r>
    </w:p>
    <w:p w:rsidR="003375CD" w:rsidRDefault="003375CD" w:rsidP="003375CD">
      <w:pPr>
        <w:jc w:val="both"/>
        <w:rPr>
          <w:bCs/>
          <w:sz w:val="28"/>
          <w:szCs w:val="28"/>
        </w:rPr>
      </w:pPr>
      <w:r>
        <w:rPr>
          <w:bCs/>
          <w:sz w:val="28"/>
          <w:szCs w:val="28"/>
        </w:rPr>
        <w:t xml:space="preserve">- </w:t>
      </w:r>
      <w:r w:rsidRPr="00C0289A">
        <w:rPr>
          <w:bCs/>
          <w:sz w:val="28"/>
          <w:szCs w:val="28"/>
        </w:rPr>
        <w:t>главные а</w:t>
      </w:r>
      <w:r w:rsidR="00E40561">
        <w:rPr>
          <w:bCs/>
          <w:sz w:val="28"/>
          <w:szCs w:val="28"/>
        </w:rPr>
        <w:t xml:space="preserve">дминистраторы (администраторы) </w:t>
      </w:r>
      <w:r w:rsidRPr="00C0289A">
        <w:rPr>
          <w:bCs/>
          <w:sz w:val="28"/>
          <w:szCs w:val="28"/>
        </w:rPr>
        <w:t>источников финансирования дефицита бюджета городского поселения Лянтор;</w:t>
      </w:r>
    </w:p>
    <w:p w:rsidR="00E40561" w:rsidRDefault="00E40561" w:rsidP="00E40561">
      <w:pPr>
        <w:autoSpaceDE w:val="0"/>
        <w:autoSpaceDN w:val="0"/>
        <w:adjustRightInd w:val="0"/>
        <w:jc w:val="both"/>
        <w:rPr>
          <w:sz w:val="28"/>
          <w:szCs w:val="28"/>
        </w:rPr>
      </w:pPr>
      <w:r>
        <w:rPr>
          <w:sz w:val="28"/>
          <w:szCs w:val="28"/>
        </w:rPr>
        <w:t>- иные органы, на которые бюджетным законодательством возложены бюджетные полномочия.</w:t>
      </w:r>
    </w:p>
    <w:p w:rsidR="00E40561" w:rsidRDefault="00E40561" w:rsidP="00E40561">
      <w:pPr>
        <w:autoSpaceDE w:val="0"/>
        <w:autoSpaceDN w:val="0"/>
        <w:adjustRightInd w:val="0"/>
        <w:jc w:val="both"/>
        <w:rPr>
          <w:sz w:val="28"/>
          <w:szCs w:val="28"/>
        </w:rPr>
      </w:pPr>
    </w:p>
    <w:p w:rsidR="00E40561" w:rsidRDefault="00E40561" w:rsidP="00E40561">
      <w:pPr>
        <w:autoSpaceDE w:val="0"/>
        <w:autoSpaceDN w:val="0"/>
        <w:adjustRightInd w:val="0"/>
        <w:jc w:val="center"/>
        <w:rPr>
          <w:b/>
          <w:sz w:val="28"/>
          <w:szCs w:val="28"/>
        </w:rPr>
      </w:pPr>
      <w:r w:rsidRPr="00AF62E9">
        <w:rPr>
          <w:b/>
          <w:sz w:val="28"/>
          <w:szCs w:val="28"/>
        </w:rPr>
        <w:t>Статья 3.</w:t>
      </w:r>
      <w:r w:rsidR="003375CD" w:rsidRPr="00AF62E9">
        <w:rPr>
          <w:b/>
          <w:sz w:val="28"/>
          <w:szCs w:val="28"/>
        </w:rPr>
        <w:t xml:space="preserve"> Полномочия участников бюджетного процесса городского поселения </w:t>
      </w:r>
      <w:r w:rsidR="004C4417">
        <w:rPr>
          <w:b/>
          <w:sz w:val="28"/>
          <w:szCs w:val="28"/>
        </w:rPr>
        <w:t>Лянтор</w:t>
      </w:r>
    </w:p>
    <w:p w:rsidR="004C4417" w:rsidRPr="00AF62E9" w:rsidRDefault="004C4417" w:rsidP="00E40561">
      <w:pPr>
        <w:autoSpaceDE w:val="0"/>
        <w:autoSpaceDN w:val="0"/>
        <w:adjustRightInd w:val="0"/>
        <w:jc w:val="center"/>
        <w:rPr>
          <w:b/>
          <w:sz w:val="28"/>
          <w:szCs w:val="28"/>
        </w:rPr>
      </w:pPr>
    </w:p>
    <w:p w:rsidR="004C4417" w:rsidRDefault="004C4417" w:rsidP="00E40561">
      <w:pPr>
        <w:autoSpaceDE w:val="0"/>
        <w:autoSpaceDN w:val="0"/>
        <w:adjustRightInd w:val="0"/>
        <w:jc w:val="both"/>
        <w:rPr>
          <w:sz w:val="28"/>
          <w:szCs w:val="28"/>
        </w:rPr>
      </w:pPr>
      <w:r>
        <w:rPr>
          <w:sz w:val="28"/>
          <w:szCs w:val="28"/>
        </w:rPr>
        <w:t>1.</w:t>
      </w:r>
      <w:r w:rsidRPr="00C55BC6">
        <w:rPr>
          <w:sz w:val="28"/>
          <w:szCs w:val="28"/>
        </w:rPr>
        <w:t xml:space="preserve">Полномочия участников бюджетного процесса городского поселения </w:t>
      </w:r>
      <w:r>
        <w:rPr>
          <w:sz w:val="28"/>
          <w:szCs w:val="28"/>
        </w:rPr>
        <w:t>Лянтор</w:t>
      </w:r>
      <w:r w:rsidRPr="00C55BC6">
        <w:rPr>
          <w:sz w:val="28"/>
          <w:szCs w:val="28"/>
        </w:rPr>
        <w:t xml:space="preserve"> определяются Бюджетным </w:t>
      </w:r>
      <w:hyperlink r:id="rId15" w:history="1">
        <w:r w:rsidRPr="00C55BC6">
          <w:rPr>
            <w:sz w:val="28"/>
            <w:szCs w:val="28"/>
          </w:rPr>
          <w:t>кодексом</w:t>
        </w:r>
      </w:hyperlink>
      <w:r w:rsidRPr="00C55BC6">
        <w:rPr>
          <w:sz w:val="28"/>
          <w:szCs w:val="28"/>
        </w:rPr>
        <w:t xml:space="preserve"> Российской</w:t>
      </w:r>
      <w:r>
        <w:rPr>
          <w:sz w:val="28"/>
          <w:szCs w:val="28"/>
        </w:rPr>
        <w:t xml:space="preserve"> </w:t>
      </w:r>
      <w:r w:rsidRPr="00C55BC6">
        <w:rPr>
          <w:sz w:val="28"/>
          <w:szCs w:val="28"/>
        </w:rPr>
        <w:t>Федерации</w:t>
      </w:r>
      <w:r>
        <w:rPr>
          <w:sz w:val="28"/>
          <w:szCs w:val="28"/>
        </w:rPr>
        <w:t>.</w:t>
      </w:r>
    </w:p>
    <w:p w:rsidR="00742E96" w:rsidRDefault="00742E96" w:rsidP="00AF62E9">
      <w:pPr>
        <w:autoSpaceDE w:val="0"/>
        <w:autoSpaceDN w:val="0"/>
        <w:adjustRightInd w:val="0"/>
        <w:ind w:firstLine="540"/>
        <w:jc w:val="center"/>
        <w:outlineLvl w:val="0"/>
        <w:rPr>
          <w:b/>
          <w:sz w:val="28"/>
          <w:szCs w:val="28"/>
        </w:rPr>
      </w:pPr>
    </w:p>
    <w:p w:rsidR="003375CD" w:rsidRDefault="005773D7" w:rsidP="00AF62E9">
      <w:pPr>
        <w:autoSpaceDE w:val="0"/>
        <w:autoSpaceDN w:val="0"/>
        <w:adjustRightInd w:val="0"/>
        <w:ind w:firstLine="540"/>
        <w:jc w:val="center"/>
        <w:outlineLvl w:val="0"/>
        <w:rPr>
          <w:b/>
          <w:sz w:val="28"/>
          <w:szCs w:val="28"/>
        </w:rPr>
      </w:pPr>
      <w:r w:rsidRPr="00AF62E9">
        <w:rPr>
          <w:b/>
          <w:sz w:val="28"/>
          <w:szCs w:val="28"/>
        </w:rPr>
        <w:t>Статья 4. Бюджет городского поселения Лянтор</w:t>
      </w:r>
      <w:r w:rsidR="00B80768" w:rsidRPr="00AF62E9">
        <w:rPr>
          <w:b/>
          <w:sz w:val="28"/>
          <w:szCs w:val="28"/>
        </w:rPr>
        <w:t>.</w:t>
      </w:r>
    </w:p>
    <w:p w:rsidR="00AF62E9" w:rsidRPr="00AF62E9" w:rsidRDefault="00AF62E9" w:rsidP="00AF62E9">
      <w:pPr>
        <w:autoSpaceDE w:val="0"/>
        <w:autoSpaceDN w:val="0"/>
        <w:adjustRightInd w:val="0"/>
        <w:ind w:firstLine="540"/>
        <w:jc w:val="center"/>
        <w:outlineLvl w:val="0"/>
        <w:rPr>
          <w:b/>
          <w:sz w:val="28"/>
          <w:szCs w:val="28"/>
        </w:rPr>
      </w:pPr>
    </w:p>
    <w:p w:rsidR="005773D7" w:rsidRPr="00C55BC6" w:rsidRDefault="005773D7" w:rsidP="005773D7">
      <w:pPr>
        <w:autoSpaceDE w:val="0"/>
        <w:autoSpaceDN w:val="0"/>
        <w:adjustRightInd w:val="0"/>
        <w:ind w:firstLine="426"/>
        <w:jc w:val="both"/>
        <w:rPr>
          <w:sz w:val="28"/>
          <w:szCs w:val="28"/>
        </w:rPr>
      </w:pPr>
      <w:r>
        <w:rPr>
          <w:sz w:val="28"/>
          <w:szCs w:val="28"/>
        </w:rPr>
        <w:t>1.</w:t>
      </w:r>
      <w:r w:rsidRPr="00C55BC6">
        <w:rPr>
          <w:sz w:val="28"/>
          <w:szCs w:val="28"/>
        </w:rPr>
        <w:t xml:space="preserve">Бюджет поселения и годовой отчет об его исполнении утверждаются в форме решений Совета </w:t>
      </w:r>
      <w:r>
        <w:rPr>
          <w:sz w:val="28"/>
          <w:szCs w:val="28"/>
        </w:rPr>
        <w:t>поселения</w:t>
      </w:r>
      <w:r w:rsidRPr="00C55BC6">
        <w:rPr>
          <w:sz w:val="28"/>
          <w:szCs w:val="28"/>
        </w:rPr>
        <w:t>.</w:t>
      </w:r>
    </w:p>
    <w:p w:rsidR="005773D7" w:rsidRDefault="005773D7" w:rsidP="005773D7">
      <w:pPr>
        <w:autoSpaceDE w:val="0"/>
        <w:autoSpaceDN w:val="0"/>
        <w:adjustRightInd w:val="0"/>
        <w:ind w:firstLine="426"/>
        <w:jc w:val="both"/>
        <w:rPr>
          <w:sz w:val="28"/>
          <w:szCs w:val="28"/>
        </w:rPr>
      </w:pPr>
      <w:r>
        <w:rPr>
          <w:sz w:val="28"/>
          <w:szCs w:val="28"/>
        </w:rPr>
        <w:t>2.</w:t>
      </w:r>
      <w:r w:rsidRPr="00C55BC6">
        <w:rPr>
          <w:sz w:val="28"/>
          <w:szCs w:val="28"/>
        </w:rPr>
        <w:t xml:space="preserve"> Бюджет поселения составляется и утверждается сроком на три года - очередной финансовый год и плановый период.</w:t>
      </w:r>
    </w:p>
    <w:p w:rsidR="005773D7" w:rsidRDefault="005773D7" w:rsidP="005773D7">
      <w:pPr>
        <w:autoSpaceDE w:val="0"/>
        <w:autoSpaceDN w:val="0"/>
        <w:adjustRightInd w:val="0"/>
        <w:ind w:firstLine="426"/>
        <w:jc w:val="both"/>
        <w:rPr>
          <w:sz w:val="28"/>
          <w:szCs w:val="28"/>
        </w:rPr>
      </w:pPr>
      <w:r>
        <w:rPr>
          <w:bCs/>
          <w:sz w:val="28"/>
          <w:szCs w:val="28"/>
        </w:rPr>
        <w:lastRenderedPageBreak/>
        <w:t>3</w:t>
      </w:r>
      <w:r w:rsidRPr="00C0289A">
        <w:rPr>
          <w:bCs/>
          <w:sz w:val="28"/>
          <w:szCs w:val="28"/>
        </w:rPr>
        <w:t>.Решение Совета поселения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поселения о  бюджете  поселения.</w:t>
      </w:r>
    </w:p>
    <w:p w:rsidR="005773D7" w:rsidRPr="005773D7" w:rsidRDefault="005773D7" w:rsidP="005773D7">
      <w:pPr>
        <w:autoSpaceDE w:val="0"/>
        <w:autoSpaceDN w:val="0"/>
        <w:adjustRightInd w:val="0"/>
        <w:ind w:firstLine="426"/>
        <w:jc w:val="both"/>
        <w:rPr>
          <w:sz w:val="28"/>
          <w:szCs w:val="28"/>
        </w:rPr>
      </w:pPr>
      <w:r>
        <w:rPr>
          <w:sz w:val="28"/>
          <w:szCs w:val="28"/>
        </w:rPr>
        <w:t>4.</w:t>
      </w:r>
      <w:r>
        <w:rPr>
          <w:bCs/>
          <w:sz w:val="28"/>
          <w:szCs w:val="28"/>
        </w:rPr>
        <w:t xml:space="preserve">Решение Совета поселения о бюджете поселения </w:t>
      </w:r>
      <w:r w:rsidRPr="00C0289A">
        <w:rPr>
          <w:bCs/>
          <w:sz w:val="28"/>
          <w:szCs w:val="28"/>
        </w:rPr>
        <w:t>подлежит официаль</w:t>
      </w:r>
      <w:r>
        <w:rPr>
          <w:bCs/>
          <w:sz w:val="28"/>
          <w:szCs w:val="28"/>
        </w:rPr>
        <w:t xml:space="preserve">ному опубликованию не позднее 10 дней после его </w:t>
      </w:r>
      <w:r w:rsidRPr="00C0289A">
        <w:rPr>
          <w:bCs/>
          <w:sz w:val="28"/>
          <w:szCs w:val="28"/>
        </w:rPr>
        <w:t>подп</w:t>
      </w:r>
      <w:r>
        <w:rPr>
          <w:bCs/>
          <w:sz w:val="28"/>
          <w:szCs w:val="28"/>
        </w:rPr>
        <w:t xml:space="preserve">исания </w:t>
      </w:r>
      <w:r w:rsidRPr="00C0289A">
        <w:rPr>
          <w:bCs/>
          <w:sz w:val="28"/>
          <w:szCs w:val="28"/>
        </w:rPr>
        <w:t>в установленном порядке.</w:t>
      </w:r>
    </w:p>
    <w:p w:rsidR="00AF6EBD" w:rsidRDefault="00AF6EBD" w:rsidP="00AF6EBD">
      <w:pPr>
        <w:spacing w:before="100" w:beforeAutospacing="1" w:after="100" w:afterAutospacing="1"/>
        <w:jc w:val="center"/>
        <w:rPr>
          <w:b/>
          <w:bCs/>
          <w:sz w:val="28"/>
          <w:szCs w:val="28"/>
        </w:rPr>
      </w:pPr>
      <w:r w:rsidRPr="00EC42C5">
        <w:rPr>
          <w:b/>
          <w:bCs/>
          <w:sz w:val="28"/>
          <w:szCs w:val="28"/>
        </w:rPr>
        <w:t xml:space="preserve">Глава </w:t>
      </w:r>
      <w:r>
        <w:rPr>
          <w:b/>
          <w:bCs/>
          <w:sz w:val="28"/>
          <w:szCs w:val="28"/>
        </w:rPr>
        <w:t xml:space="preserve">2. СОСТАВЛЕНИЕ ПРОЕКТА БЮДЖЕТА </w:t>
      </w:r>
      <w:r w:rsidRPr="00EC42C5">
        <w:rPr>
          <w:b/>
          <w:bCs/>
          <w:sz w:val="28"/>
          <w:szCs w:val="28"/>
        </w:rPr>
        <w:t>ПОСЕЛЕНИЯ</w:t>
      </w:r>
    </w:p>
    <w:p w:rsidR="00576B45" w:rsidRDefault="00AF6EBD" w:rsidP="00D60969">
      <w:pPr>
        <w:jc w:val="center"/>
        <w:rPr>
          <w:b/>
          <w:bCs/>
          <w:sz w:val="28"/>
          <w:szCs w:val="28"/>
        </w:rPr>
      </w:pPr>
      <w:r>
        <w:rPr>
          <w:b/>
          <w:bCs/>
          <w:sz w:val="28"/>
          <w:szCs w:val="28"/>
        </w:rPr>
        <w:t xml:space="preserve">Статья </w:t>
      </w:r>
      <w:r w:rsidR="005D1AAB">
        <w:rPr>
          <w:b/>
          <w:bCs/>
          <w:sz w:val="28"/>
          <w:szCs w:val="28"/>
        </w:rPr>
        <w:t>5</w:t>
      </w:r>
      <w:r>
        <w:rPr>
          <w:b/>
          <w:bCs/>
          <w:sz w:val="28"/>
          <w:szCs w:val="28"/>
        </w:rPr>
        <w:t>.</w:t>
      </w:r>
      <w:r w:rsidR="00712F77" w:rsidRPr="00712F77">
        <w:rPr>
          <w:bCs/>
          <w:sz w:val="28"/>
          <w:szCs w:val="28"/>
        </w:rPr>
        <w:t xml:space="preserve"> </w:t>
      </w:r>
      <w:r w:rsidR="00712F77" w:rsidRPr="00AF62E9">
        <w:rPr>
          <w:b/>
          <w:bCs/>
          <w:sz w:val="28"/>
          <w:szCs w:val="28"/>
        </w:rPr>
        <w:t>Общие положения</w:t>
      </w:r>
      <w:r w:rsidR="00576B45" w:rsidRPr="00AF62E9">
        <w:rPr>
          <w:b/>
          <w:bCs/>
          <w:sz w:val="28"/>
          <w:szCs w:val="28"/>
        </w:rPr>
        <w:t>.</w:t>
      </w:r>
    </w:p>
    <w:p w:rsidR="00AF62E9" w:rsidRPr="00AF62E9" w:rsidRDefault="00AF62E9" w:rsidP="00D60969">
      <w:pPr>
        <w:jc w:val="center"/>
        <w:rPr>
          <w:b/>
          <w:bCs/>
          <w:sz w:val="28"/>
          <w:szCs w:val="28"/>
        </w:rPr>
      </w:pPr>
    </w:p>
    <w:p w:rsidR="00576B45" w:rsidRPr="00576B45" w:rsidRDefault="00576B45" w:rsidP="00576B45">
      <w:pPr>
        <w:jc w:val="both"/>
        <w:rPr>
          <w:bCs/>
          <w:sz w:val="28"/>
          <w:szCs w:val="28"/>
        </w:rPr>
      </w:pPr>
      <w:r>
        <w:rPr>
          <w:sz w:val="28"/>
          <w:szCs w:val="28"/>
        </w:rPr>
        <w:t>1.</w:t>
      </w:r>
      <w:r w:rsidRPr="00E24BCA">
        <w:rPr>
          <w:sz w:val="28"/>
          <w:szCs w:val="28"/>
        </w:rPr>
        <w:t>Составление проекта бюджета</w:t>
      </w:r>
      <w:r>
        <w:rPr>
          <w:sz w:val="28"/>
          <w:szCs w:val="28"/>
        </w:rPr>
        <w:t xml:space="preserve"> городского</w:t>
      </w:r>
      <w:r w:rsidRPr="00E24BCA">
        <w:rPr>
          <w:sz w:val="28"/>
          <w:szCs w:val="28"/>
        </w:rPr>
        <w:t xml:space="preserve"> </w:t>
      </w:r>
      <w:r>
        <w:rPr>
          <w:sz w:val="28"/>
          <w:szCs w:val="28"/>
        </w:rPr>
        <w:t xml:space="preserve">поселения Лянтор </w:t>
      </w:r>
      <w:r w:rsidRPr="00E24BCA">
        <w:rPr>
          <w:sz w:val="28"/>
          <w:szCs w:val="28"/>
        </w:rPr>
        <w:t xml:space="preserve"> осуществляется в с</w:t>
      </w:r>
      <w:r w:rsidRPr="00E24BCA">
        <w:rPr>
          <w:sz w:val="28"/>
          <w:szCs w:val="28"/>
        </w:rPr>
        <w:t>о</w:t>
      </w:r>
      <w:r w:rsidRPr="00E24BCA">
        <w:rPr>
          <w:sz w:val="28"/>
          <w:szCs w:val="28"/>
        </w:rPr>
        <w:t>ответствии с Бюджетным кодексом Российской Федерации</w:t>
      </w:r>
      <w:r>
        <w:rPr>
          <w:sz w:val="28"/>
          <w:szCs w:val="28"/>
        </w:rPr>
        <w:t>,</w:t>
      </w:r>
      <w:r w:rsidRPr="00E24BCA">
        <w:rPr>
          <w:sz w:val="28"/>
          <w:szCs w:val="28"/>
        </w:rPr>
        <w:t xml:space="preserve"> с соблюдением тр</w:t>
      </w:r>
      <w:r w:rsidRPr="00E24BCA">
        <w:rPr>
          <w:sz w:val="28"/>
          <w:szCs w:val="28"/>
        </w:rPr>
        <w:t>е</w:t>
      </w:r>
      <w:r w:rsidRPr="00E24BCA">
        <w:rPr>
          <w:sz w:val="28"/>
          <w:szCs w:val="28"/>
        </w:rPr>
        <w:t>бований установленных настоящим Положением.</w:t>
      </w:r>
    </w:p>
    <w:p w:rsidR="00576B45" w:rsidRDefault="00576B45" w:rsidP="00576B45">
      <w:pPr>
        <w:autoSpaceDE w:val="0"/>
        <w:autoSpaceDN w:val="0"/>
        <w:adjustRightInd w:val="0"/>
        <w:jc w:val="both"/>
        <w:rPr>
          <w:sz w:val="28"/>
          <w:szCs w:val="28"/>
        </w:rPr>
      </w:pPr>
      <w:r>
        <w:rPr>
          <w:sz w:val="28"/>
          <w:szCs w:val="28"/>
        </w:rPr>
        <w:t>2</w:t>
      </w:r>
      <w:r w:rsidR="00D60969">
        <w:rPr>
          <w:sz w:val="28"/>
          <w:szCs w:val="28"/>
        </w:rPr>
        <w:t>.</w:t>
      </w:r>
      <w:r w:rsidRPr="00E24BCA">
        <w:rPr>
          <w:sz w:val="28"/>
          <w:szCs w:val="28"/>
        </w:rPr>
        <w:t xml:space="preserve">Составление проекта бюджета </w:t>
      </w:r>
      <w:r>
        <w:rPr>
          <w:sz w:val="28"/>
          <w:szCs w:val="28"/>
        </w:rPr>
        <w:t>городского</w:t>
      </w:r>
      <w:r w:rsidRPr="00E24BCA">
        <w:rPr>
          <w:sz w:val="28"/>
          <w:szCs w:val="28"/>
        </w:rPr>
        <w:t xml:space="preserve"> </w:t>
      </w:r>
      <w:r>
        <w:rPr>
          <w:sz w:val="28"/>
          <w:szCs w:val="28"/>
        </w:rPr>
        <w:t xml:space="preserve">поселения Лянтор </w:t>
      </w:r>
      <w:r w:rsidRPr="00E24BCA">
        <w:rPr>
          <w:sz w:val="28"/>
          <w:szCs w:val="28"/>
        </w:rPr>
        <w:t xml:space="preserve"> осуществляется на о</w:t>
      </w:r>
      <w:r w:rsidRPr="00E24BCA">
        <w:rPr>
          <w:sz w:val="28"/>
          <w:szCs w:val="28"/>
        </w:rPr>
        <w:t>с</w:t>
      </w:r>
      <w:r w:rsidRPr="00E24BCA">
        <w:rPr>
          <w:sz w:val="28"/>
          <w:szCs w:val="28"/>
        </w:rPr>
        <w:t>нове Бюджетного послания Президента Российской Федерации, прогноза соц</w:t>
      </w:r>
      <w:r w:rsidRPr="00E24BCA">
        <w:rPr>
          <w:sz w:val="28"/>
          <w:szCs w:val="28"/>
        </w:rPr>
        <w:t>и</w:t>
      </w:r>
      <w:r w:rsidRPr="00E24BCA">
        <w:rPr>
          <w:sz w:val="28"/>
          <w:szCs w:val="28"/>
        </w:rPr>
        <w:t xml:space="preserve">ально-экономического развития </w:t>
      </w:r>
      <w:r>
        <w:rPr>
          <w:sz w:val="28"/>
          <w:szCs w:val="28"/>
        </w:rPr>
        <w:t>городского</w:t>
      </w:r>
      <w:r w:rsidRPr="00E24BCA">
        <w:rPr>
          <w:sz w:val="28"/>
          <w:szCs w:val="28"/>
        </w:rPr>
        <w:t xml:space="preserve"> </w:t>
      </w:r>
      <w:r>
        <w:rPr>
          <w:sz w:val="28"/>
          <w:szCs w:val="28"/>
        </w:rPr>
        <w:t>поселения Лянтор</w:t>
      </w:r>
      <w:r w:rsidRPr="00E24BCA">
        <w:rPr>
          <w:sz w:val="28"/>
          <w:szCs w:val="28"/>
        </w:rPr>
        <w:t xml:space="preserve">, основных направлений бюджетной и налоговой политики, муниципальных программ </w:t>
      </w:r>
      <w:r>
        <w:rPr>
          <w:sz w:val="28"/>
          <w:szCs w:val="28"/>
        </w:rPr>
        <w:t>городского</w:t>
      </w:r>
      <w:r w:rsidRPr="00E24BCA">
        <w:rPr>
          <w:sz w:val="28"/>
          <w:szCs w:val="28"/>
        </w:rPr>
        <w:t xml:space="preserve"> </w:t>
      </w:r>
      <w:r>
        <w:rPr>
          <w:sz w:val="28"/>
          <w:szCs w:val="28"/>
        </w:rPr>
        <w:t>поселения Лянтор</w:t>
      </w:r>
      <w:r w:rsidRPr="00E24BCA">
        <w:rPr>
          <w:sz w:val="28"/>
          <w:szCs w:val="28"/>
        </w:rPr>
        <w:t>.</w:t>
      </w:r>
    </w:p>
    <w:p w:rsidR="00244676" w:rsidRDefault="00D60969" w:rsidP="00244676">
      <w:pPr>
        <w:autoSpaceDE w:val="0"/>
        <w:autoSpaceDN w:val="0"/>
        <w:adjustRightInd w:val="0"/>
        <w:jc w:val="both"/>
        <w:rPr>
          <w:sz w:val="28"/>
          <w:szCs w:val="28"/>
        </w:rPr>
      </w:pPr>
      <w:r>
        <w:rPr>
          <w:sz w:val="28"/>
          <w:szCs w:val="28"/>
        </w:rPr>
        <w:t xml:space="preserve">3. </w:t>
      </w:r>
      <w:r w:rsidRPr="00C55BC6">
        <w:rPr>
          <w:sz w:val="28"/>
          <w:szCs w:val="28"/>
        </w:rPr>
        <w:t xml:space="preserve">Общее руководство организацией работы по формированию проекта решения </w:t>
      </w:r>
      <w:r w:rsidRPr="00C55BC6">
        <w:rPr>
          <w:bCs/>
          <w:sz w:val="28"/>
          <w:szCs w:val="28"/>
        </w:rPr>
        <w:t xml:space="preserve">городского поселения </w:t>
      </w:r>
      <w:r>
        <w:rPr>
          <w:bCs/>
          <w:sz w:val="28"/>
          <w:szCs w:val="28"/>
        </w:rPr>
        <w:t>Лянтор</w:t>
      </w:r>
      <w:r w:rsidRPr="00C55BC6">
        <w:rPr>
          <w:bCs/>
          <w:sz w:val="28"/>
          <w:szCs w:val="28"/>
        </w:rPr>
        <w:t xml:space="preserve"> </w:t>
      </w:r>
      <w:r w:rsidRPr="00C55BC6">
        <w:rPr>
          <w:sz w:val="28"/>
          <w:szCs w:val="28"/>
        </w:rPr>
        <w:t xml:space="preserve">о бюджете </w:t>
      </w:r>
      <w:r w:rsidRPr="00C55BC6">
        <w:rPr>
          <w:bCs/>
          <w:sz w:val="28"/>
          <w:szCs w:val="28"/>
        </w:rPr>
        <w:t>поселения</w:t>
      </w:r>
      <w:r w:rsidRPr="00C55BC6">
        <w:rPr>
          <w:sz w:val="28"/>
          <w:szCs w:val="28"/>
        </w:rPr>
        <w:t xml:space="preserve"> на очередной финансовый год и плановый период осуществляет </w:t>
      </w:r>
      <w:r w:rsidR="00735C06">
        <w:rPr>
          <w:sz w:val="28"/>
          <w:szCs w:val="28"/>
        </w:rPr>
        <w:t>А</w:t>
      </w:r>
      <w:r w:rsidRPr="00C55BC6">
        <w:rPr>
          <w:sz w:val="28"/>
          <w:szCs w:val="28"/>
        </w:rPr>
        <w:t>дминистрация  поселения.</w:t>
      </w:r>
      <w:r w:rsidR="00244676" w:rsidRPr="00244676">
        <w:rPr>
          <w:sz w:val="28"/>
          <w:szCs w:val="28"/>
        </w:rPr>
        <w:t xml:space="preserve"> </w:t>
      </w:r>
      <w:r w:rsidR="00244676" w:rsidRPr="00C55BC6">
        <w:rPr>
          <w:sz w:val="28"/>
          <w:szCs w:val="28"/>
        </w:rPr>
        <w:t xml:space="preserve">Непосредственное составление проекта бюджета </w:t>
      </w:r>
      <w:r w:rsidR="00244676" w:rsidRPr="00C55BC6">
        <w:rPr>
          <w:bCs/>
          <w:sz w:val="28"/>
          <w:szCs w:val="28"/>
        </w:rPr>
        <w:t xml:space="preserve">поселения </w:t>
      </w:r>
      <w:r w:rsidR="00244676" w:rsidRPr="00C55BC6">
        <w:rPr>
          <w:sz w:val="28"/>
          <w:szCs w:val="28"/>
        </w:rPr>
        <w:t>осуществляет управление</w:t>
      </w:r>
      <w:r w:rsidR="00244676">
        <w:rPr>
          <w:sz w:val="28"/>
          <w:szCs w:val="28"/>
        </w:rPr>
        <w:t xml:space="preserve"> бюджетного учёта и отчётности</w:t>
      </w:r>
      <w:r w:rsidR="00244676" w:rsidRPr="00C55BC6">
        <w:rPr>
          <w:sz w:val="28"/>
          <w:szCs w:val="28"/>
        </w:rPr>
        <w:t xml:space="preserve"> </w:t>
      </w:r>
      <w:r w:rsidR="00244676">
        <w:rPr>
          <w:sz w:val="28"/>
          <w:szCs w:val="28"/>
        </w:rPr>
        <w:t>А</w:t>
      </w:r>
      <w:r w:rsidR="00244676" w:rsidRPr="00C55BC6">
        <w:rPr>
          <w:sz w:val="28"/>
          <w:szCs w:val="28"/>
        </w:rPr>
        <w:t xml:space="preserve">дминистрации </w:t>
      </w:r>
      <w:r w:rsidR="00244676" w:rsidRPr="00C55BC6">
        <w:rPr>
          <w:bCs/>
          <w:sz w:val="28"/>
          <w:szCs w:val="28"/>
        </w:rPr>
        <w:t xml:space="preserve">городского поселения </w:t>
      </w:r>
      <w:r w:rsidR="00244676">
        <w:rPr>
          <w:bCs/>
          <w:sz w:val="28"/>
          <w:szCs w:val="28"/>
        </w:rPr>
        <w:t>Лянтор</w:t>
      </w:r>
      <w:r w:rsidR="00244676" w:rsidRPr="00C55BC6">
        <w:rPr>
          <w:sz w:val="28"/>
          <w:szCs w:val="28"/>
        </w:rPr>
        <w:t>.</w:t>
      </w:r>
    </w:p>
    <w:p w:rsidR="00D60969" w:rsidRPr="00C55BC6" w:rsidRDefault="00D60969" w:rsidP="00D60969">
      <w:pPr>
        <w:autoSpaceDE w:val="0"/>
        <w:autoSpaceDN w:val="0"/>
        <w:adjustRightInd w:val="0"/>
        <w:ind w:firstLine="426"/>
        <w:jc w:val="both"/>
        <w:rPr>
          <w:sz w:val="28"/>
          <w:szCs w:val="28"/>
        </w:rPr>
      </w:pPr>
    </w:p>
    <w:p w:rsidR="00D60969" w:rsidRPr="00F50222" w:rsidRDefault="00D60969" w:rsidP="00D60969">
      <w:pPr>
        <w:spacing w:before="100" w:beforeAutospacing="1" w:after="100" w:afterAutospacing="1"/>
        <w:jc w:val="center"/>
        <w:rPr>
          <w:b/>
          <w:bCs/>
          <w:sz w:val="28"/>
          <w:szCs w:val="28"/>
        </w:rPr>
      </w:pPr>
      <w:r w:rsidRPr="00F50222">
        <w:rPr>
          <w:b/>
          <w:sz w:val="28"/>
          <w:szCs w:val="28"/>
        </w:rPr>
        <w:t xml:space="preserve">Статья </w:t>
      </w:r>
      <w:r w:rsidR="005D1AAB">
        <w:rPr>
          <w:b/>
          <w:sz w:val="28"/>
          <w:szCs w:val="28"/>
        </w:rPr>
        <w:t>6</w:t>
      </w:r>
      <w:r w:rsidRPr="00F50222">
        <w:rPr>
          <w:b/>
          <w:sz w:val="28"/>
          <w:szCs w:val="28"/>
        </w:rPr>
        <w:t xml:space="preserve">. </w:t>
      </w:r>
      <w:r w:rsidRPr="00F50222">
        <w:rPr>
          <w:b/>
          <w:bCs/>
          <w:sz w:val="28"/>
          <w:szCs w:val="28"/>
        </w:rPr>
        <w:t>Порядок составления бюджета  поселения.</w:t>
      </w:r>
    </w:p>
    <w:p w:rsidR="00ED6D0B" w:rsidRPr="00244676" w:rsidRDefault="00E443FA" w:rsidP="00244676">
      <w:pPr>
        <w:autoSpaceDE w:val="0"/>
        <w:autoSpaceDN w:val="0"/>
        <w:adjustRightInd w:val="0"/>
        <w:jc w:val="both"/>
        <w:rPr>
          <w:sz w:val="28"/>
          <w:szCs w:val="28"/>
        </w:rPr>
      </w:pPr>
      <w:r>
        <w:rPr>
          <w:sz w:val="28"/>
          <w:szCs w:val="28"/>
        </w:rPr>
        <w:t>1.</w:t>
      </w:r>
      <w:r w:rsidR="00ED6D0B" w:rsidRPr="00C0289A">
        <w:rPr>
          <w:bCs/>
          <w:sz w:val="28"/>
          <w:szCs w:val="28"/>
        </w:rPr>
        <w:t>Решение</w:t>
      </w:r>
      <w:r w:rsidR="00ED6D0B">
        <w:rPr>
          <w:bCs/>
          <w:sz w:val="28"/>
          <w:szCs w:val="28"/>
        </w:rPr>
        <w:t xml:space="preserve"> о составлении проекта бюджета поселения </w:t>
      </w:r>
      <w:r w:rsidR="00ED6D0B" w:rsidRPr="00C0289A">
        <w:rPr>
          <w:bCs/>
          <w:sz w:val="28"/>
          <w:szCs w:val="28"/>
        </w:rPr>
        <w:t>на очередной финансов</w:t>
      </w:r>
      <w:r w:rsidR="00ED6D0B">
        <w:rPr>
          <w:bCs/>
          <w:sz w:val="28"/>
          <w:szCs w:val="28"/>
        </w:rPr>
        <w:t xml:space="preserve">ый год принимает Администрация </w:t>
      </w:r>
      <w:r w:rsidR="00ED6D0B" w:rsidRPr="00C0289A">
        <w:rPr>
          <w:bCs/>
          <w:sz w:val="28"/>
          <w:szCs w:val="28"/>
        </w:rPr>
        <w:t xml:space="preserve">поселения не </w:t>
      </w:r>
      <w:proofErr w:type="gramStart"/>
      <w:r w:rsidR="00ED6D0B" w:rsidRPr="00C0289A">
        <w:rPr>
          <w:bCs/>
          <w:sz w:val="28"/>
          <w:szCs w:val="28"/>
        </w:rPr>
        <w:t>позднее</w:t>
      </w:r>
      <w:proofErr w:type="gramEnd"/>
      <w:r w:rsidR="00ED6D0B" w:rsidRPr="00C0289A">
        <w:rPr>
          <w:bCs/>
          <w:sz w:val="28"/>
          <w:szCs w:val="28"/>
        </w:rPr>
        <w:t xml:space="preserve"> чем за 6 месяцев до начала очередного финансового года, путем издания </w:t>
      </w:r>
      <w:r w:rsidR="00ED6D0B">
        <w:rPr>
          <w:bCs/>
          <w:sz w:val="28"/>
          <w:szCs w:val="28"/>
        </w:rPr>
        <w:t xml:space="preserve">правового акта Администрации </w:t>
      </w:r>
      <w:r w:rsidR="00ED6D0B" w:rsidRPr="00C0289A">
        <w:rPr>
          <w:bCs/>
          <w:sz w:val="28"/>
          <w:szCs w:val="28"/>
        </w:rPr>
        <w:t>поселения, регламентирующего порядок и сроки составления проекта бюджета, порядок работы над документами и материалами, обязательными</w:t>
      </w:r>
      <w:r w:rsidR="00ED6D0B">
        <w:rPr>
          <w:bCs/>
          <w:sz w:val="28"/>
          <w:szCs w:val="28"/>
        </w:rPr>
        <w:t xml:space="preserve"> </w:t>
      </w:r>
      <w:r w:rsidR="00ED6D0B" w:rsidRPr="00C0289A">
        <w:rPr>
          <w:bCs/>
          <w:sz w:val="28"/>
          <w:szCs w:val="28"/>
        </w:rPr>
        <w:t>для представления в Совет поселения  од</w:t>
      </w:r>
      <w:r w:rsidR="00ED6D0B">
        <w:rPr>
          <w:bCs/>
          <w:sz w:val="28"/>
          <w:szCs w:val="28"/>
        </w:rPr>
        <w:t xml:space="preserve">новременно с проектом бюджета </w:t>
      </w:r>
      <w:r w:rsidR="00ED6D0B" w:rsidRPr="00C0289A">
        <w:rPr>
          <w:bCs/>
          <w:sz w:val="28"/>
          <w:szCs w:val="28"/>
        </w:rPr>
        <w:t>поселения.</w:t>
      </w:r>
    </w:p>
    <w:p w:rsidR="00FF0FE1" w:rsidRDefault="00244676" w:rsidP="00FF0FE1">
      <w:pPr>
        <w:jc w:val="both"/>
        <w:rPr>
          <w:bCs/>
          <w:sz w:val="28"/>
          <w:szCs w:val="28"/>
        </w:rPr>
      </w:pPr>
      <w:r>
        <w:rPr>
          <w:sz w:val="28"/>
          <w:szCs w:val="28"/>
        </w:rPr>
        <w:t>2</w:t>
      </w:r>
      <w:r w:rsidR="00FF0FE1">
        <w:rPr>
          <w:sz w:val="28"/>
          <w:szCs w:val="28"/>
        </w:rPr>
        <w:t>.</w:t>
      </w:r>
      <w:r w:rsidR="00FF0FE1" w:rsidRPr="00FF0FE1">
        <w:rPr>
          <w:bCs/>
          <w:sz w:val="28"/>
          <w:szCs w:val="28"/>
        </w:rPr>
        <w:t xml:space="preserve"> </w:t>
      </w:r>
      <w:r w:rsidR="00FF0FE1" w:rsidRPr="00C0289A">
        <w:rPr>
          <w:bCs/>
          <w:sz w:val="28"/>
          <w:szCs w:val="28"/>
        </w:rPr>
        <w:t>П</w:t>
      </w:r>
      <w:r w:rsidR="00FF0FE1">
        <w:rPr>
          <w:bCs/>
          <w:sz w:val="28"/>
          <w:szCs w:val="28"/>
        </w:rPr>
        <w:t xml:space="preserve">роект решения Совета поселения </w:t>
      </w:r>
      <w:r w:rsidR="00FF0FE1" w:rsidRPr="00C0289A">
        <w:rPr>
          <w:bCs/>
          <w:sz w:val="28"/>
          <w:szCs w:val="28"/>
        </w:rPr>
        <w:t>(далее – решени</w:t>
      </w:r>
      <w:r w:rsidR="00FF0FE1">
        <w:rPr>
          <w:bCs/>
          <w:sz w:val="28"/>
          <w:szCs w:val="28"/>
        </w:rPr>
        <w:t xml:space="preserve">е) о бюджете  поселения должен </w:t>
      </w:r>
      <w:r w:rsidR="00FF0FE1" w:rsidRPr="00C0289A">
        <w:rPr>
          <w:bCs/>
          <w:sz w:val="28"/>
          <w:szCs w:val="28"/>
        </w:rPr>
        <w:t>содержать следующие</w:t>
      </w:r>
      <w:r w:rsidR="00FF0FE1">
        <w:rPr>
          <w:bCs/>
          <w:sz w:val="28"/>
          <w:szCs w:val="28"/>
        </w:rPr>
        <w:t xml:space="preserve"> основные характеристики бюджета поселения, к которым относятся:</w:t>
      </w:r>
    </w:p>
    <w:p w:rsidR="00FF0FE1" w:rsidRPr="00C55BC6" w:rsidRDefault="00FF0FE1" w:rsidP="00FF0FE1">
      <w:pPr>
        <w:autoSpaceDE w:val="0"/>
        <w:autoSpaceDN w:val="0"/>
        <w:adjustRightInd w:val="0"/>
        <w:ind w:firstLine="426"/>
        <w:jc w:val="both"/>
        <w:rPr>
          <w:sz w:val="28"/>
          <w:szCs w:val="28"/>
        </w:rPr>
      </w:pPr>
      <w:r w:rsidRPr="00C55BC6">
        <w:rPr>
          <w:sz w:val="28"/>
          <w:szCs w:val="28"/>
        </w:rPr>
        <w:t>- общий объем доходов бюджета поселения;</w:t>
      </w:r>
    </w:p>
    <w:p w:rsidR="00FF0FE1" w:rsidRPr="00C55BC6" w:rsidRDefault="00FF0FE1" w:rsidP="00FF0FE1">
      <w:pPr>
        <w:autoSpaceDE w:val="0"/>
        <w:autoSpaceDN w:val="0"/>
        <w:adjustRightInd w:val="0"/>
        <w:ind w:firstLine="426"/>
        <w:jc w:val="both"/>
        <w:rPr>
          <w:sz w:val="28"/>
          <w:szCs w:val="28"/>
        </w:rPr>
      </w:pPr>
      <w:r w:rsidRPr="00C55BC6">
        <w:rPr>
          <w:sz w:val="28"/>
          <w:szCs w:val="28"/>
        </w:rPr>
        <w:t>- общий объем расходов бюджета поселения;</w:t>
      </w:r>
    </w:p>
    <w:p w:rsidR="00FF0FE1" w:rsidRPr="00C55BC6" w:rsidRDefault="00FF0FE1" w:rsidP="00FF0FE1">
      <w:pPr>
        <w:autoSpaceDE w:val="0"/>
        <w:autoSpaceDN w:val="0"/>
        <w:adjustRightInd w:val="0"/>
        <w:ind w:firstLine="426"/>
        <w:jc w:val="both"/>
        <w:rPr>
          <w:sz w:val="28"/>
          <w:szCs w:val="28"/>
        </w:rPr>
      </w:pPr>
      <w:r w:rsidRPr="00C55BC6">
        <w:rPr>
          <w:sz w:val="28"/>
          <w:szCs w:val="28"/>
        </w:rPr>
        <w:t>- дефицит (профицит) бюджета поселения.</w:t>
      </w:r>
    </w:p>
    <w:p w:rsidR="00FF0FE1" w:rsidRPr="00C55BC6" w:rsidRDefault="00244676" w:rsidP="00FF0FE1">
      <w:pPr>
        <w:autoSpaceDE w:val="0"/>
        <w:autoSpaceDN w:val="0"/>
        <w:adjustRightInd w:val="0"/>
        <w:jc w:val="both"/>
        <w:rPr>
          <w:sz w:val="28"/>
          <w:szCs w:val="28"/>
        </w:rPr>
      </w:pPr>
      <w:r>
        <w:rPr>
          <w:sz w:val="28"/>
          <w:szCs w:val="28"/>
        </w:rPr>
        <w:t>3</w:t>
      </w:r>
      <w:r w:rsidR="00FF0FE1">
        <w:rPr>
          <w:sz w:val="28"/>
          <w:szCs w:val="28"/>
        </w:rPr>
        <w:t>.</w:t>
      </w:r>
      <w:r w:rsidR="00FF0FE1" w:rsidRPr="00C55BC6">
        <w:rPr>
          <w:sz w:val="28"/>
          <w:szCs w:val="28"/>
        </w:rPr>
        <w:t xml:space="preserve">Решением о бюджете </w:t>
      </w:r>
      <w:r w:rsidR="00FF0FE1" w:rsidRPr="00C55BC6">
        <w:rPr>
          <w:bCs/>
          <w:sz w:val="28"/>
          <w:szCs w:val="28"/>
        </w:rPr>
        <w:t>поселения</w:t>
      </w:r>
      <w:r w:rsidR="00FF0FE1" w:rsidRPr="00C55BC6">
        <w:rPr>
          <w:sz w:val="28"/>
          <w:szCs w:val="28"/>
        </w:rPr>
        <w:t xml:space="preserve"> утверждаются:</w:t>
      </w:r>
    </w:p>
    <w:p w:rsidR="00FF0FE1" w:rsidRPr="00C55BC6" w:rsidRDefault="00FF0FE1" w:rsidP="00FF0FE1">
      <w:pPr>
        <w:autoSpaceDE w:val="0"/>
        <w:autoSpaceDN w:val="0"/>
        <w:adjustRightInd w:val="0"/>
        <w:ind w:firstLine="426"/>
        <w:jc w:val="both"/>
        <w:rPr>
          <w:sz w:val="28"/>
          <w:szCs w:val="28"/>
        </w:rPr>
      </w:pPr>
      <w:r w:rsidRPr="00C55BC6">
        <w:rPr>
          <w:sz w:val="28"/>
          <w:szCs w:val="28"/>
        </w:rPr>
        <w:lastRenderedPageBreak/>
        <w:t xml:space="preserve">1) перечень главных администраторов доходов бюджета </w:t>
      </w:r>
      <w:r w:rsidRPr="00C55BC6">
        <w:rPr>
          <w:bCs/>
          <w:sz w:val="28"/>
          <w:szCs w:val="28"/>
        </w:rPr>
        <w:t>поселения</w:t>
      </w:r>
      <w:r w:rsidRPr="00C55BC6">
        <w:rPr>
          <w:sz w:val="28"/>
          <w:szCs w:val="28"/>
        </w:rPr>
        <w:t>;</w:t>
      </w:r>
    </w:p>
    <w:p w:rsidR="00FF0FE1" w:rsidRPr="00C55BC6" w:rsidRDefault="00FF0FE1" w:rsidP="00FF0FE1">
      <w:pPr>
        <w:autoSpaceDE w:val="0"/>
        <w:autoSpaceDN w:val="0"/>
        <w:adjustRightInd w:val="0"/>
        <w:ind w:firstLine="426"/>
        <w:jc w:val="both"/>
        <w:rPr>
          <w:sz w:val="28"/>
          <w:szCs w:val="28"/>
        </w:rPr>
      </w:pPr>
      <w:r w:rsidRPr="00C55BC6">
        <w:rPr>
          <w:sz w:val="28"/>
          <w:szCs w:val="28"/>
        </w:rPr>
        <w:t xml:space="preserve">2) перечень главных </w:t>
      </w:r>
      <w:proofErr w:type="gramStart"/>
      <w:r w:rsidRPr="00C55BC6">
        <w:rPr>
          <w:sz w:val="28"/>
          <w:szCs w:val="28"/>
        </w:rPr>
        <w:t xml:space="preserve">администраторов источников финансирования дефицита бюджета </w:t>
      </w:r>
      <w:r w:rsidRPr="00C55BC6">
        <w:rPr>
          <w:bCs/>
          <w:sz w:val="28"/>
          <w:szCs w:val="28"/>
        </w:rPr>
        <w:t>поселения</w:t>
      </w:r>
      <w:proofErr w:type="gramEnd"/>
      <w:r w:rsidRPr="00C55BC6">
        <w:rPr>
          <w:sz w:val="28"/>
          <w:szCs w:val="28"/>
        </w:rPr>
        <w:t>;</w:t>
      </w:r>
    </w:p>
    <w:p w:rsidR="00FF0FE1" w:rsidRPr="00C55BC6" w:rsidRDefault="00FF0FE1" w:rsidP="00FF0FE1">
      <w:pPr>
        <w:autoSpaceDE w:val="0"/>
        <w:autoSpaceDN w:val="0"/>
        <w:adjustRightInd w:val="0"/>
        <w:ind w:firstLine="426"/>
        <w:jc w:val="both"/>
        <w:rPr>
          <w:sz w:val="28"/>
          <w:szCs w:val="28"/>
        </w:rPr>
      </w:pPr>
      <w:r w:rsidRPr="00C55BC6">
        <w:rPr>
          <w:sz w:val="28"/>
          <w:szCs w:val="28"/>
        </w:rPr>
        <w:t xml:space="preserve">3) распределение бюджетных ассигнований по разделам, подразделам, целевым статьям (муниципальным программам </w:t>
      </w:r>
      <w:r w:rsidRPr="00C55BC6">
        <w:rPr>
          <w:bCs/>
          <w:sz w:val="28"/>
          <w:szCs w:val="28"/>
        </w:rPr>
        <w:t xml:space="preserve">городского поселения </w:t>
      </w:r>
      <w:r>
        <w:rPr>
          <w:bCs/>
          <w:sz w:val="28"/>
          <w:szCs w:val="28"/>
        </w:rPr>
        <w:t xml:space="preserve">Лянтор </w:t>
      </w:r>
      <w:r w:rsidRPr="00C55BC6">
        <w:rPr>
          <w:bCs/>
          <w:sz w:val="28"/>
          <w:szCs w:val="28"/>
        </w:rPr>
        <w:t xml:space="preserve"> </w:t>
      </w:r>
      <w:r w:rsidRPr="00C55BC6">
        <w:rPr>
          <w:sz w:val="28"/>
          <w:szCs w:val="28"/>
        </w:rPr>
        <w:t>и непрограммным направлениям деятельности), группам (группам и подгруппам) видов расходов на очередной финансовый год и плановый период;</w:t>
      </w:r>
    </w:p>
    <w:p w:rsidR="00FF0FE1" w:rsidRPr="00C55BC6" w:rsidRDefault="00FF0FE1" w:rsidP="00FF0FE1">
      <w:pPr>
        <w:autoSpaceDE w:val="0"/>
        <w:autoSpaceDN w:val="0"/>
        <w:adjustRightInd w:val="0"/>
        <w:ind w:firstLine="426"/>
        <w:jc w:val="both"/>
        <w:rPr>
          <w:sz w:val="28"/>
          <w:szCs w:val="28"/>
        </w:rPr>
      </w:pPr>
      <w:r w:rsidRPr="00C55BC6">
        <w:rPr>
          <w:sz w:val="28"/>
          <w:szCs w:val="28"/>
        </w:rPr>
        <w:t xml:space="preserve">4) распределение бюджетных ассигнований по целевым статьям (муниципальным программам </w:t>
      </w:r>
      <w:r w:rsidRPr="00C55BC6">
        <w:rPr>
          <w:bCs/>
          <w:sz w:val="28"/>
          <w:szCs w:val="28"/>
        </w:rPr>
        <w:t xml:space="preserve">городского поселения </w:t>
      </w:r>
      <w:r>
        <w:rPr>
          <w:bCs/>
          <w:sz w:val="28"/>
          <w:szCs w:val="28"/>
        </w:rPr>
        <w:t xml:space="preserve">Лянтор </w:t>
      </w:r>
      <w:r w:rsidRPr="00C55BC6">
        <w:rPr>
          <w:sz w:val="28"/>
          <w:szCs w:val="28"/>
        </w:rPr>
        <w:t>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FF0FE1" w:rsidRDefault="00FF0FE1" w:rsidP="00FF0FE1">
      <w:pPr>
        <w:autoSpaceDE w:val="0"/>
        <w:autoSpaceDN w:val="0"/>
        <w:adjustRightInd w:val="0"/>
        <w:ind w:firstLine="426"/>
        <w:jc w:val="both"/>
        <w:rPr>
          <w:sz w:val="28"/>
          <w:szCs w:val="28"/>
        </w:rPr>
      </w:pPr>
      <w:r w:rsidRPr="00C55BC6">
        <w:rPr>
          <w:sz w:val="28"/>
          <w:szCs w:val="28"/>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306CD9" w:rsidRDefault="00306CD9" w:rsidP="00306CD9">
      <w:pPr>
        <w:autoSpaceDE w:val="0"/>
        <w:autoSpaceDN w:val="0"/>
        <w:adjustRightInd w:val="0"/>
        <w:ind w:firstLine="426"/>
        <w:jc w:val="both"/>
        <w:rPr>
          <w:sz w:val="28"/>
          <w:szCs w:val="28"/>
        </w:rPr>
      </w:pPr>
      <w:r>
        <w:rPr>
          <w:sz w:val="28"/>
          <w:szCs w:val="28"/>
        </w:rPr>
        <w:t>6)</w:t>
      </w:r>
      <w:r w:rsidRPr="00306CD9">
        <w:rPr>
          <w:sz w:val="28"/>
          <w:szCs w:val="28"/>
        </w:rPr>
        <w:t xml:space="preserve"> </w:t>
      </w:r>
      <w:r w:rsidRPr="00C55BC6">
        <w:rPr>
          <w:sz w:val="28"/>
          <w:szCs w:val="28"/>
        </w:rPr>
        <w:t xml:space="preserve">распределение бюджетных ассигнований </w:t>
      </w:r>
      <w:r>
        <w:rPr>
          <w:sz w:val="28"/>
          <w:szCs w:val="28"/>
        </w:rPr>
        <w:t xml:space="preserve">в </w:t>
      </w:r>
      <w:r w:rsidRPr="00153680">
        <w:rPr>
          <w:sz w:val="28"/>
          <w:szCs w:val="28"/>
        </w:rPr>
        <w:t>ведомственн</w:t>
      </w:r>
      <w:r>
        <w:rPr>
          <w:sz w:val="28"/>
          <w:szCs w:val="28"/>
        </w:rPr>
        <w:t>ой</w:t>
      </w:r>
      <w:r w:rsidRPr="00153680">
        <w:rPr>
          <w:sz w:val="28"/>
          <w:szCs w:val="28"/>
        </w:rPr>
        <w:t xml:space="preserve"> структур</w:t>
      </w:r>
      <w:r>
        <w:rPr>
          <w:sz w:val="28"/>
          <w:szCs w:val="28"/>
        </w:rPr>
        <w:t>е</w:t>
      </w:r>
      <w:r w:rsidRPr="00153680">
        <w:rPr>
          <w:sz w:val="28"/>
          <w:szCs w:val="28"/>
        </w:rPr>
        <w:t xml:space="preserve"> расходов</w:t>
      </w:r>
      <w:r w:rsidRPr="00306CD9">
        <w:rPr>
          <w:sz w:val="28"/>
          <w:szCs w:val="28"/>
        </w:rPr>
        <w:t xml:space="preserve"> </w:t>
      </w:r>
      <w:r w:rsidRPr="00C55BC6">
        <w:rPr>
          <w:sz w:val="28"/>
          <w:szCs w:val="28"/>
        </w:rPr>
        <w:t>бюджетов на очередной финансовый год и плановый период;</w:t>
      </w:r>
    </w:p>
    <w:p w:rsidR="00FF0FE1" w:rsidRPr="00C55BC6" w:rsidRDefault="00306CD9" w:rsidP="00FF0FE1">
      <w:pPr>
        <w:autoSpaceDE w:val="0"/>
        <w:autoSpaceDN w:val="0"/>
        <w:adjustRightInd w:val="0"/>
        <w:ind w:firstLine="426"/>
        <w:jc w:val="both"/>
        <w:rPr>
          <w:sz w:val="28"/>
          <w:szCs w:val="28"/>
        </w:rPr>
      </w:pPr>
      <w:r>
        <w:rPr>
          <w:sz w:val="28"/>
          <w:szCs w:val="28"/>
        </w:rPr>
        <w:t>7</w:t>
      </w:r>
      <w:r w:rsidR="00FF0FE1" w:rsidRPr="00C55BC6">
        <w:rPr>
          <w:sz w:val="28"/>
          <w:szCs w:val="28"/>
        </w:rPr>
        <w:t>)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FF0FE1" w:rsidRPr="00C55BC6" w:rsidRDefault="00306CD9" w:rsidP="00FF0FE1">
      <w:pPr>
        <w:autoSpaceDE w:val="0"/>
        <w:autoSpaceDN w:val="0"/>
        <w:adjustRightInd w:val="0"/>
        <w:ind w:firstLine="426"/>
        <w:jc w:val="both"/>
        <w:rPr>
          <w:sz w:val="28"/>
          <w:szCs w:val="28"/>
        </w:rPr>
      </w:pPr>
      <w:r>
        <w:rPr>
          <w:sz w:val="28"/>
          <w:szCs w:val="28"/>
        </w:rPr>
        <w:t>8</w:t>
      </w:r>
      <w:r w:rsidR="00FF0FE1" w:rsidRPr="00C55BC6">
        <w:rPr>
          <w:sz w:val="28"/>
          <w:szCs w:val="28"/>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FF0FE1" w:rsidRPr="00C55BC6" w:rsidRDefault="00306CD9" w:rsidP="00FF0FE1">
      <w:pPr>
        <w:autoSpaceDE w:val="0"/>
        <w:autoSpaceDN w:val="0"/>
        <w:adjustRightInd w:val="0"/>
        <w:ind w:firstLine="426"/>
        <w:jc w:val="both"/>
        <w:rPr>
          <w:sz w:val="28"/>
          <w:szCs w:val="28"/>
        </w:rPr>
      </w:pPr>
      <w:r>
        <w:rPr>
          <w:sz w:val="28"/>
          <w:szCs w:val="28"/>
        </w:rPr>
        <w:t>9</w:t>
      </w:r>
      <w:r w:rsidR="00FF0FE1" w:rsidRPr="00C55BC6">
        <w:rPr>
          <w:sz w:val="28"/>
          <w:szCs w:val="28"/>
        </w:rPr>
        <w:t>) объем межбюджетных трансфертов, предоставляемых из бюджета поселения в очередном финансовом году и плановом периоде;</w:t>
      </w:r>
    </w:p>
    <w:p w:rsidR="00FF0FE1" w:rsidRPr="00C55BC6" w:rsidRDefault="00306CD9" w:rsidP="00FF0FE1">
      <w:pPr>
        <w:autoSpaceDE w:val="0"/>
        <w:autoSpaceDN w:val="0"/>
        <w:adjustRightInd w:val="0"/>
        <w:ind w:firstLine="426"/>
        <w:jc w:val="both"/>
        <w:rPr>
          <w:sz w:val="28"/>
          <w:szCs w:val="28"/>
        </w:rPr>
      </w:pPr>
      <w:proofErr w:type="gramStart"/>
      <w:r>
        <w:rPr>
          <w:sz w:val="28"/>
          <w:szCs w:val="28"/>
        </w:rPr>
        <w:t>10</w:t>
      </w:r>
      <w:r w:rsidR="00FF0FE1" w:rsidRPr="00C55BC6">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w:t>
      </w:r>
      <w:proofErr w:type="gramEnd"/>
      <w:r w:rsidR="00FF0FE1" w:rsidRPr="00C55BC6">
        <w:rPr>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FF0FE1" w:rsidRPr="00C55BC6" w:rsidRDefault="00FF0FE1" w:rsidP="00FF0FE1">
      <w:pPr>
        <w:autoSpaceDE w:val="0"/>
        <w:autoSpaceDN w:val="0"/>
        <w:adjustRightInd w:val="0"/>
        <w:ind w:firstLine="426"/>
        <w:jc w:val="both"/>
        <w:rPr>
          <w:sz w:val="28"/>
          <w:szCs w:val="28"/>
        </w:rPr>
      </w:pPr>
      <w:r w:rsidRPr="00C55BC6">
        <w:rPr>
          <w:sz w:val="28"/>
          <w:szCs w:val="28"/>
        </w:rPr>
        <w:t xml:space="preserve">10) источники финансирования дефицита бюджета </w:t>
      </w:r>
      <w:r w:rsidRPr="00C55BC6">
        <w:rPr>
          <w:bCs/>
          <w:sz w:val="28"/>
          <w:szCs w:val="28"/>
        </w:rPr>
        <w:t>поселения</w:t>
      </w:r>
      <w:r w:rsidRPr="00C55BC6">
        <w:rPr>
          <w:sz w:val="28"/>
          <w:szCs w:val="28"/>
        </w:rPr>
        <w:t xml:space="preserve"> на очередной финансовый год и плановый период;</w:t>
      </w:r>
    </w:p>
    <w:p w:rsidR="00FF0FE1" w:rsidRDefault="00F50222" w:rsidP="00F50222">
      <w:pPr>
        <w:ind w:firstLine="360"/>
        <w:jc w:val="both"/>
        <w:rPr>
          <w:bCs/>
          <w:sz w:val="28"/>
          <w:szCs w:val="28"/>
        </w:rPr>
      </w:pPr>
      <w:r>
        <w:rPr>
          <w:bCs/>
          <w:sz w:val="28"/>
          <w:szCs w:val="28"/>
        </w:rPr>
        <w:t>11) иные показатели</w:t>
      </w:r>
      <w:r w:rsidR="0099715C">
        <w:rPr>
          <w:bCs/>
          <w:sz w:val="28"/>
          <w:szCs w:val="28"/>
        </w:rPr>
        <w:t xml:space="preserve"> местного бюджета</w:t>
      </w:r>
      <w:r>
        <w:rPr>
          <w:bCs/>
          <w:sz w:val="28"/>
          <w:szCs w:val="28"/>
        </w:rPr>
        <w:t>, определенные Бюджетным кодексом Российской Федерации</w:t>
      </w:r>
      <w:r w:rsidR="0099715C">
        <w:rPr>
          <w:bCs/>
          <w:sz w:val="28"/>
          <w:szCs w:val="28"/>
        </w:rPr>
        <w:t xml:space="preserve"> и установленные решениями Совета поселения</w:t>
      </w:r>
      <w:r>
        <w:rPr>
          <w:bCs/>
          <w:sz w:val="28"/>
          <w:szCs w:val="28"/>
        </w:rPr>
        <w:t>.</w:t>
      </w:r>
    </w:p>
    <w:p w:rsidR="00144B1F" w:rsidRDefault="00F50222" w:rsidP="00144B1F">
      <w:pPr>
        <w:spacing w:before="100" w:beforeAutospacing="1" w:after="100" w:afterAutospacing="1"/>
        <w:jc w:val="center"/>
        <w:rPr>
          <w:bCs/>
          <w:sz w:val="28"/>
          <w:szCs w:val="28"/>
        </w:rPr>
      </w:pPr>
      <w:r w:rsidRPr="00F50222">
        <w:rPr>
          <w:b/>
          <w:sz w:val="28"/>
          <w:szCs w:val="28"/>
        </w:rPr>
        <w:t xml:space="preserve">Статья </w:t>
      </w:r>
      <w:r w:rsidR="005D1AAB">
        <w:rPr>
          <w:b/>
          <w:sz w:val="28"/>
          <w:szCs w:val="28"/>
        </w:rPr>
        <w:t>7</w:t>
      </w:r>
      <w:r w:rsidRPr="00F50222">
        <w:rPr>
          <w:b/>
          <w:sz w:val="28"/>
          <w:szCs w:val="28"/>
        </w:rPr>
        <w:t>.</w:t>
      </w:r>
      <w:r>
        <w:rPr>
          <w:b/>
          <w:sz w:val="28"/>
          <w:szCs w:val="28"/>
        </w:rPr>
        <w:t xml:space="preserve"> </w:t>
      </w:r>
      <w:r w:rsidR="00144B1F" w:rsidRPr="00144B1F">
        <w:rPr>
          <w:b/>
          <w:bCs/>
          <w:sz w:val="28"/>
          <w:szCs w:val="28"/>
        </w:rPr>
        <w:t>Сведения, необходимые для составления бюджета  поселения</w:t>
      </w:r>
    </w:p>
    <w:p w:rsidR="00144B1F" w:rsidRDefault="00144B1F" w:rsidP="00144B1F">
      <w:pPr>
        <w:jc w:val="both"/>
        <w:rPr>
          <w:bCs/>
          <w:sz w:val="28"/>
          <w:szCs w:val="28"/>
        </w:rPr>
      </w:pPr>
      <w:r w:rsidRPr="00C0289A">
        <w:rPr>
          <w:bCs/>
          <w:sz w:val="28"/>
          <w:szCs w:val="28"/>
        </w:rPr>
        <w:t xml:space="preserve">1. </w:t>
      </w:r>
      <w:r w:rsidR="00C870D7">
        <w:rPr>
          <w:bCs/>
          <w:sz w:val="28"/>
          <w:szCs w:val="28"/>
        </w:rPr>
        <w:t>С</w:t>
      </w:r>
      <w:r w:rsidRPr="00C0289A">
        <w:rPr>
          <w:bCs/>
          <w:sz w:val="28"/>
          <w:szCs w:val="28"/>
        </w:rPr>
        <w:t xml:space="preserve">оставления проекта бюджета  поселения  </w:t>
      </w:r>
      <w:r w:rsidR="00C870D7">
        <w:rPr>
          <w:bCs/>
          <w:sz w:val="28"/>
          <w:szCs w:val="28"/>
        </w:rPr>
        <w:t>основывается</w:t>
      </w:r>
      <w:r w:rsidRPr="00C0289A">
        <w:rPr>
          <w:bCs/>
          <w:sz w:val="28"/>
          <w:szCs w:val="28"/>
        </w:rPr>
        <w:t xml:space="preserve"> </w:t>
      </w:r>
      <w:proofErr w:type="gramStart"/>
      <w:r w:rsidR="00C870D7">
        <w:rPr>
          <w:bCs/>
          <w:sz w:val="28"/>
          <w:szCs w:val="28"/>
        </w:rPr>
        <w:t>на</w:t>
      </w:r>
      <w:proofErr w:type="gramEnd"/>
      <w:r w:rsidRPr="00C0289A">
        <w:rPr>
          <w:bCs/>
          <w:sz w:val="28"/>
          <w:szCs w:val="28"/>
        </w:rPr>
        <w:t>:</w:t>
      </w:r>
    </w:p>
    <w:p w:rsidR="00144B1F" w:rsidRDefault="00144B1F" w:rsidP="00144B1F">
      <w:pPr>
        <w:jc w:val="both"/>
        <w:rPr>
          <w:bCs/>
          <w:sz w:val="28"/>
          <w:szCs w:val="28"/>
        </w:rPr>
      </w:pPr>
      <w:r>
        <w:rPr>
          <w:bCs/>
          <w:sz w:val="28"/>
          <w:szCs w:val="28"/>
        </w:rPr>
        <w:lastRenderedPageBreak/>
        <w:t>- д</w:t>
      </w:r>
      <w:r w:rsidRPr="00C0289A">
        <w:rPr>
          <w:bCs/>
          <w:sz w:val="28"/>
          <w:szCs w:val="28"/>
        </w:rPr>
        <w:t xml:space="preserve">ействующем на момент </w:t>
      </w:r>
      <w:proofErr w:type="gramStart"/>
      <w:r w:rsidRPr="00C0289A">
        <w:rPr>
          <w:bCs/>
          <w:sz w:val="28"/>
          <w:szCs w:val="28"/>
        </w:rPr>
        <w:t>нач</w:t>
      </w:r>
      <w:r>
        <w:rPr>
          <w:bCs/>
          <w:sz w:val="28"/>
          <w:szCs w:val="28"/>
        </w:rPr>
        <w:t xml:space="preserve">ала разработки проекта бюджета </w:t>
      </w:r>
      <w:r w:rsidRPr="00C0289A">
        <w:rPr>
          <w:bCs/>
          <w:sz w:val="28"/>
          <w:szCs w:val="28"/>
        </w:rPr>
        <w:t>поселения</w:t>
      </w:r>
      <w:proofErr w:type="gramEnd"/>
      <w:r w:rsidRPr="00C0289A">
        <w:rPr>
          <w:bCs/>
          <w:sz w:val="28"/>
          <w:szCs w:val="28"/>
        </w:rPr>
        <w:t xml:space="preserve"> законодательстве о налогах и сборах, решениях Совета поселения о налогах и сборах.</w:t>
      </w:r>
    </w:p>
    <w:p w:rsidR="00144B1F" w:rsidRDefault="00144B1F" w:rsidP="00144B1F">
      <w:pPr>
        <w:jc w:val="both"/>
        <w:rPr>
          <w:bCs/>
          <w:sz w:val="28"/>
          <w:szCs w:val="28"/>
        </w:rPr>
      </w:pPr>
      <w:r>
        <w:rPr>
          <w:bCs/>
          <w:sz w:val="28"/>
          <w:szCs w:val="28"/>
        </w:rPr>
        <w:t>-</w:t>
      </w:r>
      <w:r w:rsidRPr="00C0289A">
        <w:rPr>
          <w:bCs/>
          <w:sz w:val="28"/>
          <w:szCs w:val="28"/>
        </w:rPr>
        <w:t xml:space="preserve"> </w:t>
      </w:r>
      <w:proofErr w:type="gramStart"/>
      <w:r>
        <w:rPr>
          <w:bCs/>
          <w:sz w:val="28"/>
          <w:szCs w:val="28"/>
        </w:rPr>
        <w:t>р</w:t>
      </w:r>
      <w:r w:rsidRPr="00C0289A">
        <w:rPr>
          <w:bCs/>
          <w:sz w:val="28"/>
          <w:szCs w:val="28"/>
        </w:rPr>
        <w:t>еестре</w:t>
      </w:r>
      <w:proofErr w:type="gramEnd"/>
      <w:r w:rsidRPr="00C0289A">
        <w:rPr>
          <w:bCs/>
          <w:sz w:val="28"/>
          <w:szCs w:val="28"/>
        </w:rPr>
        <w:t xml:space="preserve"> расходных обязательств городского поселения.</w:t>
      </w:r>
    </w:p>
    <w:p w:rsidR="00144B1F" w:rsidRDefault="005624E9" w:rsidP="00144B1F">
      <w:pPr>
        <w:jc w:val="both"/>
        <w:rPr>
          <w:bCs/>
          <w:sz w:val="28"/>
          <w:szCs w:val="28"/>
        </w:rPr>
      </w:pPr>
      <w:r>
        <w:rPr>
          <w:bCs/>
          <w:sz w:val="28"/>
          <w:szCs w:val="28"/>
        </w:rPr>
        <w:t>-</w:t>
      </w:r>
      <w:r w:rsidR="00144B1F">
        <w:rPr>
          <w:bCs/>
          <w:sz w:val="28"/>
          <w:szCs w:val="28"/>
        </w:rPr>
        <w:t xml:space="preserve">предполагаемых </w:t>
      </w:r>
      <w:proofErr w:type="gramStart"/>
      <w:r w:rsidR="00144B1F">
        <w:rPr>
          <w:bCs/>
          <w:sz w:val="28"/>
          <w:szCs w:val="28"/>
        </w:rPr>
        <w:t>объе</w:t>
      </w:r>
      <w:r w:rsidR="00144B1F" w:rsidRPr="00C0289A">
        <w:rPr>
          <w:bCs/>
          <w:sz w:val="28"/>
          <w:szCs w:val="28"/>
        </w:rPr>
        <w:t>мах</w:t>
      </w:r>
      <w:proofErr w:type="gramEnd"/>
      <w:r w:rsidR="00144B1F" w:rsidRPr="00C0289A">
        <w:rPr>
          <w:bCs/>
          <w:sz w:val="28"/>
          <w:szCs w:val="28"/>
        </w:rPr>
        <w:t xml:space="preserve"> межбюджетных трансфертов, предоставляемых из бюджетов других уровней бюджетной системы Российской Федерации.</w:t>
      </w:r>
    </w:p>
    <w:p w:rsidR="00144B1F" w:rsidRDefault="00144B1F" w:rsidP="00144B1F">
      <w:pPr>
        <w:jc w:val="both"/>
        <w:rPr>
          <w:bCs/>
          <w:sz w:val="28"/>
          <w:szCs w:val="28"/>
        </w:rPr>
      </w:pPr>
      <w:r>
        <w:rPr>
          <w:bCs/>
          <w:sz w:val="28"/>
          <w:szCs w:val="28"/>
        </w:rPr>
        <w:t>-</w:t>
      </w:r>
      <w:proofErr w:type="gramStart"/>
      <w:r>
        <w:rPr>
          <w:bCs/>
          <w:sz w:val="28"/>
          <w:szCs w:val="28"/>
        </w:rPr>
        <w:t>в</w:t>
      </w:r>
      <w:r w:rsidRPr="00C0289A">
        <w:rPr>
          <w:bCs/>
          <w:sz w:val="28"/>
          <w:szCs w:val="28"/>
        </w:rPr>
        <w:t>идах</w:t>
      </w:r>
      <w:proofErr w:type="gramEnd"/>
      <w:r w:rsidRPr="00C0289A">
        <w:rPr>
          <w:bCs/>
          <w:sz w:val="28"/>
          <w:szCs w:val="28"/>
        </w:rPr>
        <w:t xml:space="preserve"> и об</w:t>
      </w:r>
      <w:r>
        <w:rPr>
          <w:bCs/>
          <w:sz w:val="28"/>
          <w:szCs w:val="28"/>
        </w:rPr>
        <w:t>ъ</w:t>
      </w:r>
      <w:r w:rsidRPr="00C0289A">
        <w:rPr>
          <w:bCs/>
          <w:sz w:val="28"/>
          <w:szCs w:val="28"/>
        </w:rPr>
        <w:t>емах расходов, передаваемых с других уровней бюджетной системы Российской Федерации.</w:t>
      </w:r>
    </w:p>
    <w:p w:rsidR="00C870D7" w:rsidRPr="00C870D7" w:rsidRDefault="00C870D7" w:rsidP="00C870D7">
      <w:pPr>
        <w:autoSpaceDE w:val="0"/>
        <w:autoSpaceDN w:val="0"/>
        <w:adjustRightInd w:val="0"/>
        <w:jc w:val="both"/>
        <w:rPr>
          <w:sz w:val="28"/>
          <w:szCs w:val="28"/>
        </w:rPr>
      </w:pPr>
      <w:r>
        <w:rPr>
          <w:bCs/>
          <w:sz w:val="28"/>
          <w:szCs w:val="28"/>
        </w:rPr>
        <w:t>-</w:t>
      </w:r>
      <w:r w:rsidRPr="00C870D7">
        <w:rPr>
          <w:sz w:val="28"/>
          <w:szCs w:val="28"/>
        </w:rPr>
        <w:t xml:space="preserve"> </w:t>
      </w:r>
      <w:r>
        <w:rPr>
          <w:sz w:val="28"/>
          <w:szCs w:val="28"/>
        </w:rPr>
        <w:t xml:space="preserve">Бюджетном </w:t>
      </w:r>
      <w:hyperlink r:id="rId16" w:history="1">
        <w:proofErr w:type="gramStart"/>
        <w:r w:rsidRPr="00C870D7">
          <w:rPr>
            <w:sz w:val="28"/>
            <w:szCs w:val="28"/>
          </w:rPr>
          <w:t>послании</w:t>
        </w:r>
        <w:proofErr w:type="gramEnd"/>
      </w:hyperlink>
      <w:r w:rsidRPr="00C870D7">
        <w:rPr>
          <w:sz w:val="28"/>
          <w:szCs w:val="28"/>
        </w:rPr>
        <w:t xml:space="preserve"> Президента Российской Федерации;</w:t>
      </w:r>
    </w:p>
    <w:p w:rsidR="00C870D7" w:rsidRPr="00C870D7" w:rsidRDefault="00C870D7" w:rsidP="00C870D7">
      <w:pPr>
        <w:autoSpaceDE w:val="0"/>
        <w:autoSpaceDN w:val="0"/>
        <w:adjustRightInd w:val="0"/>
        <w:jc w:val="both"/>
        <w:rPr>
          <w:sz w:val="28"/>
          <w:szCs w:val="28"/>
        </w:rPr>
      </w:pPr>
      <w:r w:rsidRPr="00C870D7">
        <w:rPr>
          <w:sz w:val="28"/>
          <w:szCs w:val="28"/>
        </w:rPr>
        <w:t>-</w:t>
      </w:r>
      <w:proofErr w:type="gramStart"/>
      <w:r w:rsidRPr="00C870D7">
        <w:rPr>
          <w:sz w:val="28"/>
          <w:szCs w:val="28"/>
        </w:rPr>
        <w:t>прогнозе</w:t>
      </w:r>
      <w:proofErr w:type="gramEnd"/>
      <w:r w:rsidRPr="00C870D7">
        <w:rPr>
          <w:sz w:val="28"/>
          <w:szCs w:val="28"/>
        </w:rPr>
        <w:t xml:space="preserve"> социально-экономического развития </w:t>
      </w:r>
      <w:r w:rsidR="005F4614">
        <w:rPr>
          <w:sz w:val="28"/>
          <w:szCs w:val="28"/>
        </w:rPr>
        <w:t xml:space="preserve">городского поселения Лянтор </w:t>
      </w:r>
      <w:r w:rsidRPr="00C870D7">
        <w:rPr>
          <w:sz w:val="28"/>
          <w:szCs w:val="28"/>
        </w:rPr>
        <w:t>соответствующей территории;</w:t>
      </w:r>
    </w:p>
    <w:p w:rsidR="00C870D7" w:rsidRDefault="00C870D7" w:rsidP="00C870D7">
      <w:pPr>
        <w:autoSpaceDE w:val="0"/>
        <w:autoSpaceDN w:val="0"/>
        <w:adjustRightInd w:val="0"/>
        <w:jc w:val="both"/>
        <w:rPr>
          <w:sz w:val="28"/>
          <w:szCs w:val="28"/>
        </w:rPr>
      </w:pPr>
      <w:r w:rsidRPr="00C870D7">
        <w:rPr>
          <w:sz w:val="28"/>
          <w:szCs w:val="28"/>
        </w:rPr>
        <w:t xml:space="preserve">-основных </w:t>
      </w:r>
      <w:proofErr w:type="gramStart"/>
      <w:r w:rsidRPr="00C870D7">
        <w:rPr>
          <w:sz w:val="28"/>
          <w:szCs w:val="28"/>
        </w:rPr>
        <w:t>направлениях</w:t>
      </w:r>
      <w:proofErr w:type="gramEnd"/>
      <w:r w:rsidRPr="00C870D7">
        <w:rPr>
          <w:sz w:val="28"/>
          <w:szCs w:val="28"/>
        </w:rPr>
        <w:t xml:space="preserve"> </w:t>
      </w:r>
      <w:hyperlink r:id="rId17" w:history="1">
        <w:r w:rsidRPr="00C870D7">
          <w:rPr>
            <w:sz w:val="28"/>
            <w:szCs w:val="28"/>
          </w:rPr>
          <w:t>бюджетной</w:t>
        </w:r>
      </w:hyperlink>
      <w:r w:rsidRPr="00C870D7">
        <w:rPr>
          <w:sz w:val="28"/>
          <w:szCs w:val="28"/>
        </w:rPr>
        <w:t xml:space="preserve"> и </w:t>
      </w:r>
      <w:hyperlink r:id="rId18" w:history="1">
        <w:r w:rsidRPr="00C870D7">
          <w:rPr>
            <w:sz w:val="28"/>
            <w:szCs w:val="28"/>
          </w:rPr>
          <w:t>налоговой</w:t>
        </w:r>
      </w:hyperlink>
      <w:r w:rsidRPr="00C870D7">
        <w:rPr>
          <w:sz w:val="28"/>
          <w:szCs w:val="28"/>
        </w:rPr>
        <w:t xml:space="preserve"> полити</w:t>
      </w:r>
      <w:r>
        <w:rPr>
          <w:sz w:val="28"/>
          <w:szCs w:val="28"/>
        </w:rPr>
        <w:t>ки;</w:t>
      </w:r>
    </w:p>
    <w:p w:rsidR="00C870D7" w:rsidRDefault="00C870D7" w:rsidP="00C870D7">
      <w:pPr>
        <w:autoSpaceDE w:val="0"/>
        <w:autoSpaceDN w:val="0"/>
        <w:adjustRightInd w:val="0"/>
        <w:jc w:val="both"/>
        <w:rPr>
          <w:sz w:val="28"/>
          <w:szCs w:val="28"/>
        </w:rPr>
      </w:pPr>
      <w:r>
        <w:rPr>
          <w:sz w:val="28"/>
          <w:szCs w:val="28"/>
        </w:rPr>
        <w:t xml:space="preserve">- муниципальных </w:t>
      </w:r>
      <w:proofErr w:type="gramStart"/>
      <w:r>
        <w:rPr>
          <w:sz w:val="28"/>
          <w:szCs w:val="28"/>
        </w:rPr>
        <w:t>программах</w:t>
      </w:r>
      <w:proofErr w:type="gramEnd"/>
      <w:r>
        <w:rPr>
          <w:sz w:val="28"/>
          <w:szCs w:val="28"/>
        </w:rPr>
        <w:t xml:space="preserve"> городского поселения Лянтор.</w:t>
      </w:r>
    </w:p>
    <w:p w:rsidR="00144B1F" w:rsidRPr="00EC42C5" w:rsidRDefault="005624E9" w:rsidP="00144B1F">
      <w:pPr>
        <w:jc w:val="both"/>
        <w:rPr>
          <w:bCs/>
          <w:sz w:val="28"/>
          <w:szCs w:val="28"/>
        </w:rPr>
      </w:pPr>
      <w:r>
        <w:rPr>
          <w:bCs/>
          <w:sz w:val="28"/>
          <w:szCs w:val="28"/>
        </w:rPr>
        <w:t>-</w:t>
      </w:r>
      <w:r w:rsidR="00144B1F">
        <w:rPr>
          <w:bCs/>
          <w:sz w:val="28"/>
          <w:szCs w:val="28"/>
        </w:rPr>
        <w:t>и</w:t>
      </w:r>
      <w:r w:rsidR="00144B1F" w:rsidRPr="00C0289A">
        <w:rPr>
          <w:bCs/>
          <w:sz w:val="28"/>
          <w:szCs w:val="28"/>
        </w:rPr>
        <w:t>ны</w:t>
      </w:r>
      <w:r w:rsidR="00144B1F">
        <w:rPr>
          <w:bCs/>
          <w:sz w:val="28"/>
          <w:szCs w:val="28"/>
        </w:rPr>
        <w:t>х</w:t>
      </w:r>
      <w:r w:rsidR="00144B1F" w:rsidRPr="00C0289A">
        <w:rPr>
          <w:bCs/>
          <w:sz w:val="28"/>
          <w:szCs w:val="28"/>
        </w:rPr>
        <w:t xml:space="preserve"> сведения</w:t>
      </w:r>
      <w:r w:rsidR="00144B1F">
        <w:rPr>
          <w:bCs/>
          <w:sz w:val="28"/>
          <w:szCs w:val="28"/>
        </w:rPr>
        <w:t>х</w:t>
      </w:r>
      <w:r w:rsidR="00144B1F" w:rsidRPr="00C0289A">
        <w:rPr>
          <w:bCs/>
          <w:sz w:val="28"/>
          <w:szCs w:val="28"/>
        </w:rPr>
        <w:t>, определенны</w:t>
      </w:r>
      <w:r w:rsidR="00144B1F">
        <w:rPr>
          <w:bCs/>
          <w:sz w:val="28"/>
          <w:szCs w:val="28"/>
        </w:rPr>
        <w:t>х</w:t>
      </w:r>
      <w:r w:rsidR="00144B1F" w:rsidRPr="00C0289A">
        <w:rPr>
          <w:bCs/>
          <w:sz w:val="28"/>
          <w:szCs w:val="28"/>
        </w:rPr>
        <w:t xml:space="preserve"> муниципальными правовыми актами городского поселения.</w:t>
      </w:r>
    </w:p>
    <w:p w:rsidR="00103B35" w:rsidRPr="00F50222" w:rsidRDefault="00103B35" w:rsidP="00F50222">
      <w:pPr>
        <w:autoSpaceDE w:val="0"/>
        <w:autoSpaceDN w:val="0"/>
        <w:adjustRightInd w:val="0"/>
        <w:jc w:val="center"/>
        <w:rPr>
          <w:b/>
          <w:sz w:val="28"/>
          <w:szCs w:val="28"/>
        </w:rPr>
      </w:pPr>
    </w:p>
    <w:p w:rsidR="003460A9" w:rsidRPr="003460A9" w:rsidRDefault="003460A9" w:rsidP="003460A9">
      <w:pPr>
        <w:spacing w:before="100" w:beforeAutospacing="1" w:after="100" w:afterAutospacing="1"/>
        <w:jc w:val="center"/>
        <w:rPr>
          <w:b/>
          <w:bCs/>
          <w:sz w:val="28"/>
          <w:szCs w:val="28"/>
        </w:rPr>
      </w:pPr>
      <w:r w:rsidRPr="003460A9">
        <w:rPr>
          <w:b/>
          <w:bCs/>
          <w:sz w:val="28"/>
          <w:szCs w:val="28"/>
        </w:rPr>
        <w:t xml:space="preserve">Статья </w:t>
      </w:r>
      <w:r w:rsidR="005D1AAB">
        <w:rPr>
          <w:b/>
          <w:bCs/>
          <w:sz w:val="28"/>
          <w:szCs w:val="28"/>
        </w:rPr>
        <w:t>8</w:t>
      </w:r>
      <w:r w:rsidRPr="003460A9">
        <w:rPr>
          <w:b/>
          <w:bCs/>
          <w:sz w:val="28"/>
          <w:szCs w:val="28"/>
        </w:rPr>
        <w:t>. Прогноз социально-экономического развития городского поселения Лянтор</w:t>
      </w:r>
    </w:p>
    <w:p w:rsidR="000C4611" w:rsidRDefault="003460A9" w:rsidP="003460A9">
      <w:pPr>
        <w:jc w:val="both"/>
        <w:rPr>
          <w:bCs/>
          <w:sz w:val="28"/>
          <w:szCs w:val="28"/>
        </w:rPr>
      </w:pPr>
      <w:r w:rsidRPr="00C0289A">
        <w:rPr>
          <w:bCs/>
          <w:sz w:val="28"/>
          <w:szCs w:val="28"/>
        </w:rPr>
        <w:t>1. Прогноз социально-экономического развития городского поселения Лянтор ежегодно разрабатывается в порядке, установленном Администрацией  поселения.</w:t>
      </w:r>
      <w:r w:rsidR="00DF7845">
        <w:rPr>
          <w:bCs/>
          <w:sz w:val="28"/>
          <w:szCs w:val="28"/>
        </w:rPr>
        <w:t xml:space="preserve"> </w:t>
      </w:r>
    </w:p>
    <w:p w:rsidR="003460A9" w:rsidRDefault="003460A9" w:rsidP="003460A9">
      <w:pPr>
        <w:jc w:val="both"/>
        <w:rPr>
          <w:bCs/>
          <w:sz w:val="28"/>
          <w:szCs w:val="28"/>
        </w:rPr>
      </w:pPr>
      <w:r>
        <w:rPr>
          <w:bCs/>
          <w:sz w:val="28"/>
          <w:szCs w:val="28"/>
        </w:rPr>
        <w:t>2.</w:t>
      </w:r>
      <w:r w:rsidRPr="00C0289A">
        <w:rPr>
          <w:bCs/>
          <w:sz w:val="28"/>
          <w:szCs w:val="28"/>
        </w:rPr>
        <w:t>Прогноз социально - экономического развития городского поселения Лянтор одобряется Администрацией поселения одновременно с внесени</w:t>
      </w:r>
      <w:r w:rsidR="007021A3">
        <w:rPr>
          <w:bCs/>
          <w:sz w:val="28"/>
          <w:szCs w:val="28"/>
        </w:rPr>
        <w:t>ем</w:t>
      </w:r>
      <w:r w:rsidRPr="00C0289A">
        <w:rPr>
          <w:bCs/>
          <w:sz w:val="28"/>
          <w:szCs w:val="28"/>
        </w:rPr>
        <w:t xml:space="preserve"> проекта бюджета  поселения  в Совет поселения.</w:t>
      </w:r>
    </w:p>
    <w:p w:rsidR="003460A9" w:rsidRDefault="003460A9" w:rsidP="003460A9">
      <w:pPr>
        <w:jc w:val="both"/>
        <w:rPr>
          <w:bCs/>
          <w:sz w:val="28"/>
          <w:szCs w:val="28"/>
        </w:rPr>
      </w:pPr>
      <w:r>
        <w:rPr>
          <w:bCs/>
          <w:sz w:val="28"/>
          <w:szCs w:val="28"/>
        </w:rPr>
        <w:t>3.</w:t>
      </w:r>
      <w:r w:rsidRPr="00C0289A">
        <w:rPr>
          <w:bCs/>
          <w:sz w:val="28"/>
          <w:szCs w:val="28"/>
        </w:rPr>
        <w:t>Прогноз социально-экономического развития городского поселения Лянтор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460A9" w:rsidRDefault="003460A9" w:rsidP="003460A9">
      <w:pPr>
        <w:jc w:val="both"/>
        <w:rPr>
          <w:bCs/>
          <w:sz w:val="28"/>
          <w:szCs w:val="28"/>
        </w:rPr>
      </w:pPr>
      <w:r w:rsidRPr="00C0289A">
        <w:rPr>
          <w:bCs/>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Pr="00C0289A">
        <w:rPr>
          <w:b/>
          <w:bCs/>
          <w:sz w:val="28"/>
          <w:szCs w:val="28"/>
        </w:rPr>
        <w:t>.</w:t>
      </w:r>
    </w:p>
    <w:p w:rsidR="003460A9" w:rsidRDefault="003460A9" w:rsidP="003460A9">
      <w:pPr>
        <w:jc w:val="both"/>
        <w:rPr>
          <w:bCs/>
          <w:sz w:val="28"/>
          <w:szCs w:val="28"/>
        </w:rPr>
      </w:pPr>
      <w:r w:rsidRPr="00C0289A">
        <w:rPr>
          <w:bCs/>
          <w:sz w:val="28"/>
          <w:szCs w:val="28"/>
        </w:rPr>
        <w:t>4.Изменение прогноза социально - экономического развития городского поселения Лянтор в ходе составления или рассмотрения проекта бюджета  поселения  влечет за собой изменение основных характеристик проекта бюджета  поселения.</w:t>
      </w:r>
    </w:p>
    <w:p w:rsidR="000C4611" w:rsidRDefault="003460A9" w:rsidP="000C4611">
      <w:pPr>
        <w:jc w:val="both"/>
        <w:rPr>
          <w:bCs/>
          <w:sz w:val="28"/>
          <w:szCs w:val="28"/>
        </w:rPr>
      </w:pPr>
      <w:r w:rsidRPr="00C0289A">
        <w:rPr>
          <w:bCs/>
          <w:sz w:val="28"/>
          <w:szCs w:val="28"/>
        </w:rPr>
        <w:t xml:space="preserve">5. Разработка прогноза социально-экономического развития городского поселения Лянтор на очередной финансовый год и плановый период осуществляется Администрацией </w:t>
      </w:r>
      <w:r w:rsidRPr="00C0289A">
        <w:rPr>
          <w:b/>
          <w:bCs/>
          <w:sz w:val="28"/>
          <w:szCs w:val="28"/>
        </w:rPr>
        <w:t xml:space="preserve"> </w:t>
      </w:r>
      <w:r w:rsidRPr="00C0289A">
        <w:rPr>
          <w:bCs/>
          <w:sz w:val="28"/>
          <w:szCs w:val="28"/>
        </w:rPr>
        <w:t xml:space="preserve">поселения.  </w:t>
      </w:r>
      <w:r w:rsidR="000C4611">
        <w:rPr>
          <w:bCs/>
          <w:sz w:val="28"/>
          <w:szCs w:val="28"/>
        </w:rPr>
        <w:t xml:space="preserve">Непосредственное составление прогноза социально – экономического развития </w:t>
      </w:r>
      <w:r w:rsidR="000C4611" w:rsidRPr="00C0289A">
        <w:rPr>
          <w:bCs/>
          <w:sz w:val="28"/>
          <w:szCs w:val="28"/>
        </w:rPr>
        <w:t>городского поселения Лянтор</w:t>
      </w:r>
      <w:r w:rsidR="000C4611">
        <w:rPr>
          <w:bCs/>
          <w:sz w:val="28"/>
          <w:szCs w:val="28"/>
        </w:rPr>
        <w:t xml:space="preserve"> осуществляет управление экономики Администрации городского поселения Лянтор.</w:t>
      </w:r>
    </w:p>
    <w:p w:rsidR="003460A9" w:rsidRPr="00C0289A" w:rsidRDefault="003460A9" w:rsidP="003460A9">
      <w:pPr>
        <w:jc w:val="both"/>
        <w:rPr>
          <w:bCs/>
          <w:sz w:val="28"/>
          <w:szCs w:val="28"/>
        </w:rPr>
      </w:pPr>
      <w:r w:rsidRPr="00C0289A">
        <w:rPr>
          <w:bCs/>
          <w:sz w:val="28"/>
          <w:szCs w:val="28"/>
        </w:rPr>
        <w:t xml:space="preserve">      </w:t>
      </w:r>
    </w:p>
    <w:p w:rsidR="003460A9" w:rsidRPr="003460A9" w:rsidRDefault="003460A9" w:rsidP="003460A9">
      <w:pPr>
        <w:spacing w:before="100" w:beforeAutospacing="1" w:after="100" w:afterAutospacing="1"/>
        <w:jc w:val="center"/>
        <w:rPr>
          <w:b/>
          <w:bCs/>
          <w:sz w:val="28"/>
          <w:szCs w:val="28"/>
        </w:rPr>
      </w:pPr>
      <w:r w:rsidRPr="003460A9">
        <w:rPr>
          <w:b/>
          <w:bCs/>
          <w:sz w:val="28"/>
          <w:szCs w:val="28"/>
        </w:rPr>
        <w:lastRenderedPageBreak/>
        <w:t xml:space="preserve">Статья </w:t>
      </w:r>
      <w:r w:rsidR="005D1AAB">
        <w:rPr>
          <w:b/>
          <w:bCs/>
          <w:sz w:val="28"/>
          <w:szCs w:val="28"/>
        </w:rPr>
        <w:t>9</w:t>
      </w:r>
      <w:r w:rsidRPr="003460A9">
        <w:rPr>
          <w:b/>
          <w:bCs/>
          <w:sz w:val="28"/>
          <w:szCs w:val="28"/>
        </w:rPr>
        <w:t>. Прогнозирование доходов бюджета  поселения .</w:t>
      </w:r>
    </w:p>
    <w:p w:rsidR="003460A9" w:rsidRPr="00C0289A" w:rsidRDefault="003460A9" w:rsidP="004C5323">
      <w:pPr>
        <w:spacing w:before="100" w:beforeAutospacing="1" w:after="100" w:afterAutospacing="1"/>
        <w:ind w:firstLine="540"/>
        <w:jc w:val="both"/>
        <w:rPr>
          <w:bCs/>
          <w:sz w:val="28"/>
          <w:szCs w:val="28"/>
        </w:rPr>
      </w:pPr>
      <w:r w:rsidRPr="00C0289A">
        <w:rPr>
          <w:bCs/>
          <w:sz w:val="28"/>
          <w:szCs w:val="28"/>
        </w:rPr>
        <w:t xml:space="preserve">1. Доходы бюджета поселения  прогнозируются на основе прогноза социально-экономического развития </w:t>
      </w:r>
      <w:proofErr w:type="gramStart"/>
      <w:r w:rsidRPr="00C0289A">
        <w:rPr>
          <w:bCs/>
          <w:sz w:val="28"/>
          <w:szCs w:val="28"/>
        </w:rPr>
        <w:t>территории</w:t>
      </w:r>
      <w:proofErr w:type="gramEnd"/>
      <w:r w:rsidRPr="00C0289A">
        <w:rPr>
          <w:bCs/>
          <w:sz w:val="28"/>
          <w:szCs w:val="28"/>
        </w:rPr>
        <w:t xml:space="preserve"> в условиях действующего на день внесения проекта решения </w:t>
      </w:r>
      <w:r w:rsidR="008E4337" w:rsidRPr="00C0289A">
        <w:rPr>
          <w:bCs/>
          <w:sz w:val="28"/>
          <w:szCs w:val="28"/>
        </w:rPr>
        <w:t xml:space="preserve">о бюджете  поселения  </w:t>
      </w:r>
      <w:r w:rsidRPr="00C0289A">
        <w:rPr>
          <w:bCs/>
          <w:sz w:val="28"/>
          <w:szCs w:val="28"/>
        </w:rPr>
        <w:t>в Совет  поселения законодательства о налогах и сборах  и  бюджетного законодательства Российской федерации, а также  законодательства  Российской Федерации,  Ханты-Мансийского  автономного округа-Югры   и   решений  Совета поселения, устанавливающих неналоговые доходы бюджетов бюджетной системы Российской Федерации. </w:t>
      </w:r>
    </w:p>
    <w:p w:rsidR="003460A9" w:rsidRPr="003460A9" w:rsidRDefault="003460A9" w:rsidP="003460A9">
      <w:pPr>
        <w:spacing w:before="100" w:beforeAutospacing="1" w:after="100" w:afterAutospacing="1"/>
        <w:jc w:val="center"/>
        <w:rPr>
          <w:b/>
          <w:bCs/>
          <w:sz w:val="28"/>
          <w:szCs w:val="28"/>
        </w:rPr>
      </w:pPr>
      <w:r w:rsidRPr="003460A9">
        <w:rPr>
          <w:b/>
          <w:bCs/>
          <w:sz w:val="28"/>
          <w:szCs w:val="28"/>
        </w:rPr>
        <w:t xml:space="preserve">Статья </w:t>
      </w:r>
      <w:r w:rsidR="005D1AAB">
        <w:rPr>
          <w:b/>
          <w:bCs/>
          <w:sz w:val="28"/>
          <w:szCs w:val="28"/>
        </w:rPr>
        <w:t>10</w:t>
      </w:r>
      <w:r w:rsidRPr="003460A9">
        <w:rPr>
          <w:b/>
          <w:bCs/>
          <w:sz w:val="28"/>
          <w:szCs w:val="28"/>
        </w:rPr>
        <w:t>.Планирование бюджетных ассигнований</w:t>
      </w:r>
    </w:p>
    <w:p w:rsidR="00576B45" w:rsidRDefault="003460A9" w:rsidP="007B6159">
      <w:pPr>
        <w:numPr>
          <w:ilvl w:val="0"/>
          <w:numId w:val="1"/>
        </w:numPr>
        <w:ind w:left="0" w:firstLine="360"/>
        <w:jc w:val="both"/>
        <w:rPr>
          <w:bCs/>
          <w:sz w:val="28"/>
          <w:szCs w:val="28"/>
        </w:rPr>
      </w:pPr>
      <w:r w:rsidRPr="00C0289A">
        <w:rPr>
          <w:bCs/>
          <w:sz w:val="28"/>
          <w:szCs w:val="28"/>
        </w:rPr>
        <w:t>Планирование бюджетных ассигнований осуществляется в порядке</w:t>
      </w:r>
      <w:r w:rsidR="00BC308E">
        <w:rPr>
          <w:bCs/>
          <w:sz w:val="28"/>
          <w:szCs w:val="28"/>
        </w:rPr>
        <w:t xml:space="preserve"> и в соответствии с методикой, устанавливаемой </w:t>
      </w:r>
      <w:r w:rsidRPr="00C0289A">
        <w:rPr>
          <w:bCs/>
          <w:sz w:val="28"/>
          <w:szCs w:val="28"/>
        </w:rPr>
        <w:t>Администрацией поселения</w:t>
      </w:r>
      <w:r>
        <w:rPr>
          <w:bCs/>
          <w:sz w:val="28"/>
          <w:szCs w:val="28"/>
        </w:rPr>
        <w:t>.</w:t>
      </w:r>
    </w:p>
    <w:p w:rsidR="006A75B4" w:rsidRPr="006A75B4" w:rsidRDefault="006A75B4" w:rsidP="007B6159">
      <w:pPr>
        <w:numPr>
          <w:ilvl w:val="0"/>
          <w:numId w:val="1"/>
        </w:numPr>
        <w:ind w:left="0" w:firstLine="360"/>
        <w:jc w:val="both"/>
        <w:rPr>
          <w:sz w:val="28"/>
          <w:szCs w:val="28"/>
        </w:rPr>
      </w:pPr>
      <w:r w:rsidRPr="006A75B4">
        <w:rPr>
          <w:sz w:val="28"/>
          <w:szCs w:val="28"/>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60969" w:rsidRDefault="003516DE" w:rsidP="003516DE">
      <w:pPr>
        <w:spacing w:before="100" w:beforeAutospacing="1" w:after="100" w:afterAutospacing="1"/>
        <w:jc w:val="center"/>
        <w:rPr>
          <w:b/>
          <w:bCs/>
          <w:sz w:val="28"/>
          <w:szCs w:val="28"/>
        </w:rPr>
      </w:pPr>
      <w:r w:rsidRPr="00EC42C5">
        <w:rPr>
          <w:b/>
          <w:bCs/>
          <w:sz w:val="28"/>
          <w:szCs w:val="28"/>
        </w:rPr>
        <w:t xml:space="preserve">Глава </w:t>
      </w:r>
      <w:r>
        <w:rPr>
          <w:b/>
          <w:bCs/>
          <w:sz w:val="28"/>
          <w:szCs w:val="28"/>
        </w:rPr>
        <w:t>3</w:t>
      </w:r>
      <w:r w:rsidRPr="00EC42C5">
        <w:rPr>
          <w:b/>
          <w:bCs/>
          <w:sz w:val="28"/>
          <w:szCs w:val="28"/>
        </w:rPr>
        <w:t>. РАССМОТРЕНИЕ И УТВЕРЖДЕНИЕ БЮДЖЕТА  ПОСЕЛЕНИЯ</w:t>
      </w:r>
    </w:p>
    <w:p w:rsidR="003516DE" w:rsidRPr="00EC42C5" w:rsidRDefault="003516DE" w:rsidP="003516DE">
      <w:pPr>
        <w:spacing w:before="100" w:beforeAutospacing="1" w:after="100" w:afterAutospacing="1"/>
        <w:jc w:val="center"/>
        <w:rPr>
          <w:b/>
          <w:bCs/>
          <w:sz w:val="28"/>
          <w:szCs w:val="28"/>
        </w:rPr>
      </w:pPr>
      <w:r>
        <w:rPr>
          <w:b/>
          <w:bCs/>
          <w:sz w:val="28"/>
          <w:szCs w:val="28"/>
        </w:rPr>
        <w:t xml:space="preserve">Статья </w:t>
      </w:r>
      <w:r w:rsidR="005D1AAB">
        <w:rPr>
          <w:b/>
          <w:bCs/>
          <w:sz w:val="28"/>
          <w:szCs w:val="28"/>
        </w:rPr>
        <w:t>1</w:t>
      </w:r>
      <w:r>
        <w:rPr>
          <w:b/>
          <w:bCs/>
          <w:sz w:val="28"/>
          <w:szCs w:val="28"/>
        </w:rPr>
        <w:t xml:space="preserve">1. </w:t>
      </w:r>
      <w:r w:rsidR="00520F03">
        <w:rPr>
          <w:b/>
          <w:bCs/>
          <w:sz w:val="28"/>
          <w:szCs w:val="28"/>
        </w:rPr>
        <w:t>Общие положения</w:t>
      </w:r>
    </w:p>
    <w:p w:rsidR="00960E23" w:rsidRDefault="001D1A03" w:rsidP="003A47BB">
      <w:pPr>
        <w:autoSpaceDE w:val="0"/>
        <w:autoSpaceDN w:val="0"/>
        <w:adjustRightInd w:val="0"/>
        <w:ind w:firstLine="709"/>
        <w:jc w:val="both"/>
        <w:rPr>
          <w:sz w:val="28"/>
          <w:szCs w:val="28"/>
        </w:rPr>
      </w:pPr>
      <w:r>
        <w:rPr>
          <w:sz w:val="28"/>
          <w:szCs w:val="28"/>
        </w:rPr>
        <w:t>1.</w:t>
      </w:r>
      <w:r w:rsidR="00960E23">
        <w:rPr>
          <w:sz w:val="28"/>
          <w:szCs w:val="28"/>
        </w:rPr>
        <w:t>В решении о бюджете поселения должны содержаться основные характеристики бюджета поселения, к которым относится общий объём доходов бюджета поселения, общий объём расходов бюджета поселения, дефицит (профицит) бюджета поселения.</w:t>
      </w:r>
    </w:p>
    <w:p w:rsidR="003A47BB" w:rsidRPr="00E24BCA" w:rsidRDefault="00866ACB" w:rsidP="003A47BB">
      <w:pPr>
        <w:autoSpaceDE w:val="0"/>
        <w:autoSpaceDN w:val="0"/>
        <w:adjustRightInd w:val="0"/>
        <w:ind w:firstLine="709"/>
        <w:jc w:val="both"/>
        <w:rPr>
          <w:sz w:val="28"/>
          <w:szCs w:val="28"/>
        </w:rPr>
      </w:pPr>
      <w:r>
        <w:rPr>
          <w:sz w:val="28"/>
          <w:szCs w:val="28"/>
        </w:rPr>
        <w:t>2.</w:t>
      </w:r>
      <w:r w:rsidR="003A47BB" w:rsidRPr="00E24BCA">
        <w:rPr>
          <w:sz w:val="28"/>
          <w:szCs w:val="28"/>
        </w:rPr>
        <w:t xml:space="preserve">Проект бюджета </w:t>
      </w:r>
      <w:r w:rsidR="003A47BB">
        <w:rPr>
          <w:sz w:val="28"/>
          <w:szCs w:val="28"/>
        </w:rPr>
        <w:t>поселения</w:t>
      </w:r>
      <w:r w:rsidR="003A47BB" w:rsidRPr="00E24BCA">
        <w:rPr>
          <w:sz w:val="28"/>
          <w:szCs w:val="28"/>
        </w:rPr>
        <w:t xml:space="preserve"> утверждается путём изменения п</w:t>
      </w:r>
      <w:r w:rsidR="003A47BB" w:rsidRPr="00E24BCA">
        <w:rPr>
          <w:sz w:val="28"/>
          <w:szCs w:val="28"/>
        </w:rPr>
        <w:t>а</w:t>
      </w:r>
      <w:r w:rsidR="003A47BB" w:rsidRPr="00E24BCA">
        <w:rPr>
          <w:sz w:val="28"/>
          <w:szCs w:val="28"/>
        </w:rPr>
        <w:t>раметров планового периода утверждённого бюджета и добавления к ним пар</w:t>
      </w:r>
      <w:r w:rsidR="003A47BB" w:rsidRPr="00E24BCA">
        <w:rPr>
          <w:sz w:val="28"/>
          <w:szCs w:val="28"/>
        </w:rPr>
        <w:t>а</w:t>
      </w:r>
      <w:r w:rsidR="003A47BB" w:rsidRPr="00E24BCA">
        <w:rPr>
          <w:sz w:val="28"/>
          <w:szCs w:val="28"/>
        </w:rPr>
        <w:t xml:space="preserve">метров второго </w:t>
      </w:r>
      <w:proofErr w:type="gramStart"/>
      <w:r w:rsidR="003A47BB" w:rsidRPr="00E24BCA">
        <w:rPr>
          <w:sz w:val="28"/>
          <w:szCs w:val="28"/>
        </w:rPr>
        <w:t>года планового периода проекта бюджета</w:t>
      </w:r>
      <w:r w:rsidR="003A47BB">
        <w:rPr>
          <w:sz w:val="28"/>
          <w:szCs w:val="28"/>
        </w:rPr>
        <w:t xml:space="preserve"> поселения</w:t>
      </w:r>
      <w:proofErr w:type="gramEnd"/>
      <w:r w:rsidR="003A47BB" w:rsidRPr="00E24BCA">
        <w:rPr>
          <w:sz w:val="28"/>
          <w:szCs w:val="28"/>
        </w:rPr>
        <w:t>.</w:t>
      </w:r>
    </w:p>
    <w:p w:rsidR="003A47BB" w:rsidRPr="00E24BCA" w:rsidRDefault="00866ACB" w:rsidP="003A47BB">
      <w:pPr>
        <w:ind w:firstLine="709"/>
        <w:jc w:val="both"/>
        <w:rPr>
          <w:sz w:val="28"/>
          <w:szCs w:val="28"/>
        </w:rPr>
      </w:pPr>
      <w:r>
        <w:rPr>
          <w:sz w:val="28"/>
          <w:szCs w:val="28"/>
        </w:rPr>
        <w:t>3</w:t>
      </w:r>
      <w:r w:rsidR="00520F03">
        <w:rPr>
          <w:sz w:val="28"/>
          <w:szCs w:val="28"/>
        </w:rPr>
        <w:t>.</w:t>
      </w:r>
      <w:r w:rsidR="003A47BB" w:rsidRPr="00E24BCA">
        <w:rPr>
          <w:sz w:val="28"/>
          <w:szCs w:val="28"/>
        </w:rPr>
        <w:t xml:space="preserve">Изменение параметров планового периода по доходам бюджета </w:t>
      </w:r>
      <w:r w:rsidR="003A47BB">
        <w:rPr>
          <w:sz w:val="28"/>
          <w:szCs w:val="28"/>
        </w:rPr>
        <w:t>поселения</w:t>
      </w:r>
      <w:r w:rsidR="003A47BB" w:rsidRPr="00E24BCA">
        <w:rPr>
          <w:sz w:val="28"/>
          <w:szCs w:val="28"/>
        </w:rPr>
        <w:t xml:space="preserve"> осуществляется путём увеличения или сокращения утверждённых д</w:t>
      </w:r>
      <w:r w:rsidR="003A47BB" w:rsidRPr="00E24BCA">
        <w:rPr>
          <w:sz w:val="28"/>
          <w:szCs w:val="28"/>
        </w:rPr>
        <w:t>о</w:t>
      </w:r>
      <w:r w:rsidR="003A47BB" w:rsidRPr="00E24BCA">
        <w:rPr>
          <w:sz w:val="28"/>
          <w:szCs w:val="28"/>
        </w:rPr>
        <w:t>ходов бюджета по кодам видов доходов, подвидов доходов, классификации се</w:t>
      </w:r>
      <w:r w:rsidR="003A47BB" w:rsidRPr="00E24BCA">
        <w:rPr>
          <w:sz w:val="28"/>
          <w:szCs w:val="28"/>
        </w:rPr>
        <w:t>к</w:t>
      </w:r>
      <w:r w:rsidR="003A47BB" w:rsidRPr="00E24BCA">
        <w:rPr>
          <w:sz w:val="28"/>
          <w:szCs w:val="28"/>
        </w:rPr>
        <w:t>тора государственного управления.</w:t>
      </w:r>
    </w:p>
    <w:p w:rsidR="003A47BB" w:rsidRDefault="00866ACB" w:rsidP="003A47BB">
      <w:pPr>
        <w:ind w:firstLine="709"/>
        <w:jc w:val="both"/>
        <w:rPr>
          <w:sz w:val="28"/>
          <w:szCs w:val="28"/>
        </w:rPr>
      </w:pPr>
      <w:r>
        <w:rPr>
          <w:sz w:val="28"/>
          <w:szCs w:val="28"/>
        </w:rPr>
        <w:t>4</w:t>
      </w:r>
      <w:r w:rsidR="00520F03">
        <w:rPr>
          <w:sz w:val="28"/>
          <w:szCs w:val="28"/>
        </w:rPr>
        <w:t>.</w:t>
      </w:r>
      <w:r w:rsidR="003A47BB" w:rsidRPr="00E24BCA">
        <w:rPr>
          <w:sz w:val="28"/>
          <w:szCs w:val="28"/>
        </w:rPr>
        <w:t xml:space="preserve">Изменение параметров планового периода по расходам бюджета </w:t>
      </w:r>
      <w:r w:rsidR="003A47BB">
        <w:rPr>
          <w:sz w:val="28"/>
          <w:szCs w:val="28"/>
        </w:rPr>
        <w:t>поселения</w:t>
      </w:r>
      <w:r w:rsidR="003A47BB" w:rsidRPr="00E24BCA">
        <w:rPr>
          <w:sz w:val="28"/>
          <w:szCs w:val="28"/>
        </w:rPr>
        <w:t xml:space="preserve"> осуществляется путём увеличения или сокращения утверждённых бюджетных ассигнований либо включения в структуру расходов бюджетных а</w:t>
      </w:r>
      <w:r w:rsidR="003A47BB" w:rsidRPr="00E24BCA">
        <w:rPr>
          <w:sz w:val="28"/>
          <w:szCs w:val="28"/>
        </w:rPr>
        <w:t>с</w:t>
      </w:r>
      <w:r w:rsidR="003A47BB" w:rsidRPr="00E24BCA">
        <w:rPr>
          <w:sz w:val="28"/>
          <w:szCs w:val="28"/>
        </w:rPr>
        <w:t>сигнований по дополнительным разделам, подразделам и (или) целевым статьям (муниципальным программам и непрограммным направлениям деятельности) и (или) группам, подгруппам видов расходов.</w:t>
      </w:r>
    </w:p>
    <w:p w:rsidR="009F3CFF" w:rsidRDefault="009F3CFF" w:rsidP="009F3CFF">
      <w:pPr>
        <w:ind w:firstLine="709"/>
        <w:jc w:val="center"/>
        <w:rPr>
          <w:b/>
          <w:sz w:val="28"/>
          <w:szCs w:val="28"/>
        </w:rPr>
      </w:pPr>
    </w:p>
    <w:p w:rsidR="008F3740" w:rsidRDefault="009F3CFF" w:rsidP="009F3CFF">
      <w:pPr>
        <w:ind w:firstLine="709"/>
        <w:jc w:val="center"/>
        <w:rPr>
          <w:b/>
          <w:sz w:val="28"/>
          <w:szCs w:val="28"/>
        </w:rPr>
      </w:pPr>
      <w:r w:rsidRPr="009F3CFF">
        <w:rPr>
          <w:b/>
          <w:sz w:val="28"/>
          <w:szCs w:val="28"/>
        </w:rPr>
        <w:t xml:space="preserve">Статья </w:t>
      </w:r>
      <w:r w:rsidR="005D1AAB">
        <w:rPr>
          <w:b/>
          <w:sz w:val="28"/>
          <w:szCs w:val="28"/>
        </w:rPr>
        <w:t>1</w:t>
      </w:r>
      <w:r w:rsidRPr="009F3CFF">
        <w:rPr>
          <w:b/>
          <w:sz w:val="28"/>
          <w:szCs w:val="28"/>
        </w:rPr>
        <w:t>2.</w:t>
      </w:r>
      <w:r>
        <w:rPr>
          <w:b/>
          <w:sz w:val="28"/>
          <w:szCs w:val="28"/>
        </w:rPr>
        <w:t xml:space="preserve"> </w:t>
      </w:r>
      <w:r w:rsidRPr="009F3CFF">
        <w:rPr>
          <w:b/>
          <w:bCs/>
          <w:sz w:val="28"/>
          <w:szCs w:val="28"/>
        </w:rPr>
        <w:t>Документы и материалы, предоставляемые одновременно с проектом решения  о бюджете  поселения</w:t>
      </w:r>
    </w:p>
    <w:p w:rsidR="009F3CFF" w:rsidRDefault="009F3CFF" w:rsidP="009F3CFF">
      <w:pPr>
        <w:ind w:firstLine="540"/>
        <w:jc w:val="both"/>
        <w:rPr>
          <w:bCs/>
          <w:sz w:val="28"/>
          <w:szCs w:val="28"/>
        </w:rPr>
      </w:pPr>
      <w:r w:rsidRPr="00C0289A">
        <w:rPr>
          <w:bCs/>
          <w:sz w:val="28"/>
          <w:szCs w:val="28"/>
        </w:rPr>
        <w:lastRenderedPageBreak/>
        <w:t>1. Одновременн</w:t>
      </w:r>
      <w:r>
        <w:rPr>
          <w:bCs/>
          <w:sz w:val="28"/>
          <w:szCs w:val="28"/>
        </w:rPr>
        <w:t xml:space="preserve">о с проектом решения о бюджете поселения </w:t>
      </w:r>
      <w:r w:rsidRPr="00C0289A">
        <w:rPr>
          <w:bCs/>
          <w:sz w:val="28"/>
          <w:szCs w:val="28"/>
        </w:rPr>
        <w:t xml:space="preserve">в Совет  поселения  </w:t>
      </w:r>
      <w:proofErr w:type="gramStart"/>
      <w:r w:rsidRPr="00C0289A">
        <w:rPr>
          <w:bCs/>
          <w:sz w:val="28"/>
          <w:szCs w:val="28"/>
        </w:rPr>
        <w:t>предоставляются следующие документы</w:t>
      </w:r>
      <w:proofErr w:type="gramEnd"/>
      <w:r w:rsidRPr="00C0289A">
        <w:rPr>
          <w:bCs/>
          <w:sz w:val="28"/>
          <w:szCs w:val="28"/>
        </w:rPr>
        <w:t xml:space="preserve"> и материалы:</w:t>
      </w:r>
    </w:p>
    <w:p w:rsidR="009F3CFF" w:rsidRDefault="009F3CFF" w:rsidP="009F3CFF">
      <w:pPr>
        <w:ind w:firstLine="540"/>
        <w:jc w:val="both"/>
        <w:rPr>
          <w:bCs/>
          <w:sz w:val="28"/>
          <w:szCs w:val="28"/>
        </w:rPr>
      </w:pPr>
      <w:r>
        <w:rPr>
          <w:bCs/>
          <w:sz w:val="28"/>
          <w:szCs w:val="28"/>
        </w:rPr>
        <w:t>-</w:t>
      </w:r>
      <w:r w:rsidRPr="00C0289A">
        <w:rPr>
          <w:bCs/>
          <w:sz w:val="28"/>
          <w:szCs w:val="28"/>
        </w:rPr>
        <w:t>предварительные итоги социально- экономического развития городского поселения  Лянтор за истекший период текущего финансового года и ожидаемые итоги социально- экономического развития городского поселения Лянтор за текущий финансовый год;</w:t>
      </w:r>
    </w:p>
    <w:p w:rsidR="009F3CFF" w:rsidRPr="00C0289A" w:rsidRDefault="009F3CFF" w:rsidP="009F3CFF">
      <w:pPr>
        <w:ind w:firstLine="540"/>
        <w:jc w:val="both"/>
        <w:rPr>
          <w:bCs/>
          <w:sz w:val="28"/>
          <w:szCs w:val="28"/>
        </w:rPr>
      </w:pPr>
      <w:r w:rsidRPr="00C0289A">
        <w:rPr>
          <w:bCs/>
          <w:sz w:val="28"/>
          <w:szCs w:val="28"/>
        </w:rPr>
        <w:t>-прогноз социально - экономического развития городского поселения Лянтор на очередной финансовый год и плановый период;</w:t>
      </w:r>
    </w:p>
    <w:p w:rsidR="009F3CFF" w:rsidRDefault="009F3CFF" w:rsidP="009F3CFF">
      <w:pPr>
        <w:ind w:firstLine="540"/>
        <w:jc w:val="both"/>
        <w:rPr>
          <w:bCs/>
          <w:sz w:val="20"/>
          <w:szCs w:val="28"/>
        </w:rPr>
      </w:pPr>
      <w:r>
        <w:rPr>
          <w:bCs/>
          <w:sz w:val="28"/>
          <w:szCs w:val="28"/>
        </w:rPr>
        <w:t>-</w:t>
      </w:r>
      <w:r w:rsidRPr="00C0289A">
        <w:rPr>
          <w:bCs/>
          <w:sz w:val="28"/>
          <w:szCs w:val="28"/>
        </w:rPr>
        <w:t>прогноз основных характеристик (общий объем доходов, общий объем расходов, дефицита (профицита) бюджета), бюджет</w:t>
      </w:r>
      <w:r w:rsidR="00F77FA0">
        <w:rPr>
          <w:bCs/>
          <w:sz w:val="28"/>
          <w:szCs w:val="28"/>
        </w:rPr>
        <w:t xml:space="preserve">а поселения </w:t>
      </w:r>
      <w:r w:rsidRPr="00C0289A">
        <w:rPr>
          <w:bCs/>
          <w:sz w:val="28"/>
          <w:szCs w:val="28"/>
        </w:rPr>
        <w:t>на очередной финансовый год и плановый период;</w:t>
      </w:r>
    </w:p>
    <w:p w:rsidR="009F3CFF" w:rsidRDefault="009F3CFF" w:rsidP="009F3CFF">
      <w:pPr>
        <w:ind w:firstLine="540"/>
        <w:jc w:val="both"/>
        <w:rPr>
          <w:bCs/>
          <w:sz w:val="20"/>
          <w:szCs w:val="28"/>
        </w:rPr>
      </w:pPr>
      <w:r w:rsidRPr="00C0289A">
        <w:rPr>
          <w:bCs/>
          <w:sz w:val="28"/>
          <w:szCs w:val="28"/>
        </w:rPr>
        <w:t xml:space="preserve">-пояснительная записка к проекту бюджета </w:t>
      </w:r>
      <w:r>
        <w:rPr>
          <w:bCs/>
          <w:sz w:val="28"/>
          <w:szCs w:val="28"/>
        </w:rPr>
        <w:t xml:space="preserve"> поселения</w:t>
      </w:r>
      <w:r w:rsidRPr="00C0289A">
        <w:rPr>
          <w:bCs/>
          <w:sz w:val="28"/>
          <w:szCs w:val="28"/>
        </w:rPr>
        <w:t>;</w:t>
      </w:r>
    </w:p>
    <w:p w:rsidR="009F3CFF" w:rsidRDefault="009F3CFF" w:rsidP="009F3CFF">
      <w:pPr>
        <w:ind w:firstLine="540"/>
        <w:jc w:val="both"/>
        <w:rPr>
          <w:bCs/>
          <w:sz w:val="20"/>
          <w:szCs w:val="28"/>
        </w:rPr>
      </w:pPr>
      <w:r w:rsidRPr="00C0289A">
        <w:rPr>
          <w:bCs/>
          <w:sz w:val="28"/>
          <w:szCs w:val="28"/>
        </w:rPr>
        <w:t>-оценка</w:t>
      </w:r>
      <w:r>
        <w:rPr>
          <w:bCs/>
          <w:sz w:val="28"/>
          <w:szCs w:val="28"/>
        </w:rPr>
        <w:t xml:space="preserve"> ожидаемого исполнения бюджета поселения </w:t>
      </w:r>
      <w:r w:rsidRPr="00C0289A">
        <w:rPr>
          <w:bCs/>
          <w:sz w:val="28"/>
          <w:szCs w:val="28"/>
        </w:rPr>
        <w:t>за текущий финансовый год;</w:t>
      </w:r>
    </w:p>
    <w:p w:rsidR="009F3CFF" w:rsidRDefault="009F3CFF" w:rsidP="009F3CFF">
      <w:pPr>
        <w:ind w:firstLine="540"/>
        <w:jc w:val="both"/>
        <w:rPr>
          <w:bCs/>
          <w:sz w:val="28"/>
          <w:szCs w:val="28"/>
        </w:rPr>
      </w:pPr>
      <w:r>
        <w:rPr>
          <w:bCs/>
          <w:sz w:val="28"/>
          <w:szCs w:val="28"/>
        </w:rPr>
        <w:t>-</w:t>
      </w:r>
      <w:r w:rsidRPr="00C0289A">
        <w:rPr>
          <w:bCs/>
          <w:sz w:val="28"/>
          <w:szCs w:val="28"/>
        </w:rPr>
        <w:t>перечень публичных нормативных обязательств, подлежащих исполнению за счет средств бюджета  поселения;</w:t>
      </w:r>
    </w:p>
    <w:p w:rsidR="009F3CFF" w:rsidRDefault="009F3CFF" w:rsidP="009F3CFF">
      <w:pPr>
        <w:ind w:firstLine="540"/>
        <w:jc w:val="both"/>
        <w:rPr>
          <w:bCs/>
          <w:sz w:val="28"/>
          <w:szCs w:val="28"/>
        </w:rPr>
      </w:pPr>
      <w:r>
        <w:rPr>
          <w:bCs/>
          <w:sz w:val="28"/>
          <w:szCs w:val="28"/>
        </w:rPr>
        <w:t>- паспорта муниципальных программ городского поселения Лянтор;</w:t>
      </w:r>
    </w:p>
    <w:p w:rsidR="00691FD8" w:rsidRPr="003519DD" w:rsidRDefault="00691FD8" w:rsidP="009F3CFF">
      <w:pPr>
        <w:ind w:firstLine="540"/>
        <w:jc w:val="both"/>
        <w:rPr>
          <w:bCs/>
          <w:sz w:val="28"/>
          <w:szCs w:val="28"/>
        </w:rPr>
      </w:pPr>
      <w:r>
        <w:rPr>
          <w:bCs/>
          <w:sz w:val="28"/>
          <w:szCs w:val="28"/>
        </w:rPr>
        <w:t>-</w:t>
      </w:r>
      <w:r w:rsidRPr="00691FD8">
        <w:rPr>
          <w:bCs/>
          <w:sz w:val="28"/>
          <w:szCs w:val="28"/>
        </w:rPr>
        <w:t xml:space="preserve"> </w:t>
      </w:r>
      <w:r>
        <w:rPr>
          <w:bCs/>
          <w:sz w:val="28"/>
          <w:szCs w:val="28"/>
        </w:rPr>
        <w:t>р</w:t>
      </w:r>
      <w:r w:rsidR="003519DD">
        <w:rPr>
          <w:bCs/>
          <w:sz w:val="28"/>
          <w:szCs w:val="28"/>
        </w:rPr>
        <w:t>еестр</w:t>
      </w:r>
      <w:r w:rsidRPr="00C0289A">
        <w:rPr>
          <w:bCs/>
          <w:sz w:val="28"/>
          <w:szCs w:val="28"/>
        </w:rPr>
        <w:t xml:space="preserve"> расходных обязательств городского поселения</w:t>
      </w:r>
      <w:r w:rsidR="003519DD">
        <w:rPr>
          <w:bCs/>
          <w:sz w:val="28"/>
          <w:szCs w:val="28"/>
        </w:rPr>
        <w:t>,</w:t>
      </w:r>
      <w:r w:rsidR="003519DD" w:rsidRPr="003519DD">
        <w:t xml:space="preserve"> </w:t>
      </w:r>
      <w:r w:rsidR="003519DD" w:rsidRPr="003519DD">
        <w:rPr>
          <w:sz w:val="28"/>
          <w:szCs w:val="28"/>
        </w:rPr>
        <w:t xml:space="preserve">подлежащих исполнению за счет средств </w:t>
      </w:r>
      <w:r w:rsidR="003519DD">
        <w:rPr>
          <w:sz w:val="28"/>
          <w:szCs w:val="28"/>
        </w:rPr>
        <w:t>местного</w:t>
      </w:r>
      <w:r w:rsidR="003519DD" w:rsidRPr="003519DD">
        <w:rPr>
          <w:sz w:val="28"/>
          <w:szCs w:val="28"/>
        </w:rPr>
        <w:t xml:space="preserve"> бюджета</w:t>
      </w:r>
      <w:r w:rsidR="003519DD">
        <w:rPr>
          <w:sz w:val="28"/>
          <w:szCs w:val="28"/>
        </w:rPr>
        <w:t xml:space="preserve"> поселения</w:t>
      </w:r>
      <w:r w:rsidR="003519DD" w:rsidRPr="003519DD">
        <w:rPr>
          <w:sz w:val="28"/>
          <w:szCs w:val="28"/>
        </w:rPr>
        <w:t>, в том числе за счет субвенций бюджетам субъектов Российской Федерации</w:t>
      </w:r>
      <w:r w:rsidRPr="003519DD">
        <w:rPr>
          <w:bCs/>
          <w:sz w:val="28"/>
          <w:szCs w:val="28"/>
        </w:rPr>
        <w:t>;</w:t>
      </w:r>
    </w:p>
    <w:p w:rsidR="009F3CFF" w:rsidRDefault="009F3CFF" w:rsidP="009F3CFF">
      <w:pPr>
        <w:ind w:firstLine="540"/>
        <w:jc w:val="both"/>
        <w:rPr>
          <w:bCs/>
          <w:sz w:val="20"/>
          <w:szCs w:val="28"/>
        </w:rPr>
      </w:pPr>
      <w:r>
        <w:rPr>
          <w:bCs/>
          <w:sz w:val="28"/>
          <w:szCs w:val="28"/>
        </w:rPr>
        <w:t>-</w:t>
      </w:r>
      <w:r w:rsidRPr="00C0289A">
        <w:rPr>
          <w:bCs/>
          <w:sz w:val="28"/>
          <w:szCs w:val="28"/>
        </w:rPr>
        <w:t>иные материалы и документы.</w:t>
      </w:r>
    </w:p>
    <w:p w:rsidR="009F3CFF" w:rsidRDefault="009F3CFF" w:rsidP="009F3CFF">
      <w:pPr>
        <w:ind w:firstLine="540"/>
        <w:jc w:val="both"/>
        <w:rPr>
          <w:bCs/>
          <w:sz w:val="20"/>
          <w:szCs w:val="28"/>
        </w:rPr>
      </w:pPr>
      <w:r w:rsidRPr="00C0289A">
        <w:rPr>
          <w:bCs/>
          <w:sz w:val="28"/>
          <w:szCs w:val="28"/>
        </w:rPr>
        <w:t xml:space="preserve">2. </w:t>
      </w:r>
      <w:proofErr w:type="gramStart"/>
      <w:r w:rsidRPr="00C0289A">
        <w:rPr>
          <w:bCs/>
          <w:sz w:val="28"/>
          <w:szCs w:val="28"/>
        </w:rPr>
        <w:t>Одновременн</w:t>
      </w:r>
      <w:r w:rsidR="00F77FA0">
        <w:rPr>
          <w:bCs/>
          <w:sz w:val="28"/>
          <w:szCs w:val="28"/>
        </w:rPr>
        <w:t xml:space="preserve">о с проектом решения о бюджете </w:t>
      </w:r>
      <w:r w:rsidRPr="00C0289A">
        <w:rPr>
          <w:bCs/>
          <w:sz w:val="28"/>
          <w:szCs w:val="28"/>
        </w:rPr>
        <w:t>поселения  Администрация  поселения вносит в Совет поселения проекты решений об изменении сроков вступления в силу (приостановлении действия)  в очередном финансовом году и плановом периоде отдельных положений  решений, не обеспеченных источниками финансирования в очередном финансовом год</w:t>
      </w:r>
      <w:r>
        <w:rPr>
          <w:bCs/>
          <w:sz w:val="28"/>
          <w:szCs w:val="28"/>
        </w:rPr>
        <w:t xml:space="preserve">у и плановом периоде, в случае если </w:t>
      </w:r>
      <w:r w:rsidRPr="00C0289A">
        <w:rPr>
          <w:bCs/>
          <w:sz w:val="28"/>
          <w:szCs w:val="28"/>
        </w:rPr>
        <w:t>в очередном финансовом году и плановом периоде общий об</w:t>
      </w:r>
      <w:r>
        <w:rPr>
          <w:bCs/>
          <w:sz w:val="28"/>
          <w:szCs w:val="28"/>
        </w:rPr>
        <w:t>ъ</w:t>
      </w:r>
      <w:r w:rsidRPr="00C0289A">
        <w:rPr>
          <w:bCs/>
          <w:sz w:val="28"/>
          <w:szCs w:val="28"/>
        </w:rPr>
        <w:t>ем расходов недостаточен для финансового</w:t>
      </w:r>
      <w:proofErr w:type="gramEnd"/>
      <w:r w:rsidRPr="00C0289A">
        <w:rPr>
          <w:bCs/>
          <w:sz w:val="28"/>
          <w:szCs w:val="28"/>
        </w:rPr>
        <w:t xml:space="preserve"> обеспечения установленных м</w:t>
      </w:r>
      <w:r>
        <w:rPr>
          <w:bCs/>
          <w:sz w:val="28"/>
          <w:szCs w:val="28"/>
        </w:rPr>
        <w:t xml:space="preserve">униципальными правовыми актами </w:t>
      </w:r>
      <w:r w:rsidRPr="00C0289A">
        <w:rPr>
          <w:bCs/>
          <w:sz w:val="28"/>
          <w:szCs w:val="28"/>
        </w:rPr>
        <w:t>городского поселения Лянтор расходных обязательств городского поселения.</w:t>
      </w:r>
    </w:p>
    <w:p w:rsidR="009F3CFF" w:rsidRPr="00EC2E74" w:rsidRDefault="009F3CFF" w:rsidP="009F3CFF">
      <w:pPr>
        <w:ind w:firstLine="540"/>
        <w:jc w:val="both"/>
        <w:rPr>
          <w:bCs/>
          <w:sz w:val="20"/>
          <w:szCs w:val="28"/>
        </w:rPr>
      </w:pPr>
      <w:r w:rsidRPr="00C0289A">
        <w:rPr>
          <w:bCs/>
          <w:sz w:val="28"/>
          <w:szCs w:val="28"/>
        </w:rPr>
        <w:t>3</w:t>
      </w:r>
      <w:r>
        <w:rPr>
          <w:bCs/>
          <w:sz w:val="28"/>
          <w:szCs w:val="28"/>
        </w:rPr>
        <w:t xml:space="preserve">. Решения о внесении изменений </w:t>
      </w:r>
      <w:r w:rsidRPr="00C0289A">
        <w:rPr>
          <w:bCs/>
          <w:sz w:val="28"/>
          <w:szCs w:val="28"/>
        </w:rPr>
        <w:t>в решения о налогах и сборах, приводящие к и</w:t>
      </w:r>
      <w:r>
        <w:rPr>
          <w:bCs/>
          <w:sz w:val="28"/>
          <w:szCs w:val="28"/>
        </w:rPr>
        <w:t xml:space="preserve">зменению доходов бюджета </w:t>
      </w:r>
      <w:r w:rsidRPr="00C0289A">
        <w:rPr>
          <w:bCs/>
          <w:sz w:val="28"/>
          <w:szCs w:val="28"/>
        </w:rPr>
        <w:t>поселения и вступающие в силу в очередном финансовом году, должны быть приняты до 15 октября текущего года.</w:t>
      </w:r>
    </w:p>
    <w:p w:rsidR="005D1AAB" w:rsidRPr="005D1AAB" w:rsidRDefault="005D1AAB" w:rsidP="005D1AAB">
      <w:pPr>
        <w:spacing w:before="100" w:beforeAutospacing="1" w:after="100" w:afterAutospacing="1"/>
        <w:jc w:val="center"/>
        <w:rPr>
          <w:b/>
          <w:bCs/>
          <w:sz w:val="28"/>
          <w:szCs w:val="28"/>
        </w:rPr>
      </w:pPr>
      <w:r w:rsidRPr="005D1AAB">
        <w:rPr>
          <w:b/>
          <w:sz w:val="28"/>
          <w:szCs w:val="28"/>
        </w:rPr>
        <w:t>Статья 13.</w:t>
      </w:r>
      <w:r>
        <w:rPr>
          <w:b/>
          <w:sz w:val="28"/>
          <w:szCs w:val="28"/>
        </w:rPr>
        <w:t xml:space="preserve"> </w:t>
      </w:r>
      <w:r w:rsidRPr="005D1AAB">
        <w:rPr>
          <w:b/>
          <w:bCs/>
          <w:sz w:val="28"/>
          <w:szCs w:val="28"/>
        </w:rPr>
        <w:t>Внесение проекта решения о бюджете</w:t>
      </w:r>
      <w:r w:rsidRPr="00C0289A">
        <w:rPr>
          <w:bCs/>
          <w:sz w:val="28"/>
          <w:szCs w:val="28"/>
        </w:rPr>
        <w:t xml:space="preserve"> </w:t>
      </w:r>
      <w:r w:rsidRPr="005D1AAB">
        <w:rPr>
          <w:b/>
          <w:bCs/>
          <w:sz w:val="28"/>
          <w:szCs w:val="28"/>
        </w:rPr>
        <w:t>поселения на рассмотрение Совета поселения.</w:t>
      </w:r>
    </w:p>
    <w:p w:rsidR="005D1AAB" w:rsidRDefault="005D1AAB" w:rsidP="005D1AAB">
      <w:pPr>
        <w:jc w:val="both"/>
        <w:rPr>
          <w:bCs/>
          <w:sz w:val="28"/>
          <w:szCs w:val="28"/>
        </w:rPr>
      </w:pPr>
      <w:r>
        <w:rPr>
          <w:bCs/>
          <w:sz w:val="28"/>
          <w:szCs w:val="28"/>
        </w:rPr>
        <w:t xml:space="preserve">1. Администрация поселения </w:t>
      </w:r>
      <w:r w:rsidRPr="00C0289A">
        <w:rPr>
          <w:bCs/>
          <w:sz w:val="28"/>
          <w:szCs w:val="28"/>
        </w:rPr>
        <w:t>вносит на рассмотрение Совета поселения проект</w:t>
      </w:r>
      <w:r>
        <w:rPr>
          <w:bCs/>
          <w:sz w:val="28"/>
          <w:szCs w:val="28"/>
        </w:rPr>
        <w:t xml:space="preserve"> решения о бюджете поселения </w:t>
      </w:r>
      <w:r w:rsidRPr="00C0289A">
        <w:rPr>
          <w:bCs/>
          <w:sz w:val="28"/>
          <w:szCs w:val="28"/>
        </w:rPr>
        <w:t>на очередной финансовый год и плановый период не позднее 15 ноября текущего года.</w:t>
      </w:r>
    </w:p>
    <w:p w:rsidR="005D1AAB" w:rsidRDefault="005D1AAB" w:rsidP="005D1AAB">
      <w:pPr>
        <w:jc w:val="both"/>
        <w:rPr>
          <w:bCs/>
          <w:sz w:val="28"/>
          <w:szCs w:val="28"/>
        </w:rPr>
      </w:pPr>
      <w:r w:rsidRPr="00C0289A">
        <w:rPr>
          <w:bCs/>
          <w:sz w:val="28"/>
          <w:szCs w:val="28"/>
        </w:rPr>
        <w:t>2. Проект</w:t>
      </w:r>
      <w:r>
        <w:rPr>
          <w:bCs/>
          <w:sz w:val="28"/>
          <w:szCs w:val="28"/>
        </w:rPr>
        <w:t xml:space="preserve"> решения о бюджете поселения </w:t>
      </w:r>
      <w:r w:rsidRPr="00C0289A">
        <w:rPr>
          <w:bCs/>
          <w:sz w:val="28"/>
          <w:szCs w:val="28"/>
        </w:rPr>
        <w:t>на очередной финансовый год и плановый период уточняет по</w:t>
      </w:r>
      <w:r>
        <w:rPr>
          <w:bCs/>
          <w:sz w:val="28"/>
          <w:szCs w:val="28"/>
        </w:rPr>
        <w:t xml:space="preserve">казатели утвержденного бюджета </w:t>
      </w:r>
      <w:r w:rsidRPr="00C0289A">
        <w:rPr>
          <w:bCs/>
          <w:sz w:val="28"/>
          <w:szCs w:val="28"/>
        </w:rPr>
        <w:t xml:space="preserve">поселения  </w:t>
      </w:r>
      <w:r w:rsidRPr="00C0289A">
        <w:rPr>
          <w:bCs/>
          <w:sz w:val="28"/>
          <w:szCs w:val="28"/>
        </w:rPr>
        <w:lastRenderedPageBreak/>
        <w:t>планового периода и утверждает показатели второго года планового периода составляемого бюджета.</w:t>
      </w:r>
    </w:p>
    <w:p w:rsidR="00BA2CF3" w:rsidRDefault="00BA2CF3" w:rsidP="005D1AAB">
      <w:pPr>
        <w:jc w:val="both"/>
        <w:rPr>
          <w:bCs/>
          <w:sz w:val="28"/>
          <w:szCs w:val="28"/>
        </w:rPr>
      </w:pPr>
      <w:r>
        <w:rPr>
          <w:bCs/>
          <w:sz w:val="28"/>
          <w:szCs w:val="28"/>
        </w:rPr>
        <w:t xml:space="preserve">В случае признания утратившим силу положений решения о бюджете поселения в части, относящейся к плановому периоду, в соответствии с </w:t>
      </w:r>
      <w:r w:rsidRPr="00161961">
        <w:rPr>
          <w:bCs/>
          <w:sz w:val="28"/>
          <w:szCs w:val="28"/>
        </w:rPr>
        <w:t>пункт</w:t>
      </w:r>
      <w:r w:rsidR="00A0626E">
        <w:rPr>
          <w:bCs/>
          <w:sz w:val="28"/>
          <w:szCs w:val="28"/>
        </w:rPr>
        <w:t>ами 3,</w:t>
      </w:r>
      <w:r w:rsidR="00161961" w:rsidRPr="00161961">
        <w:rPr>
          <w:bCs/>
          <w:sz w:val="28"/>
          <w:szCs w:val="28"/>
        </w:rPr>
        <w:t>4</w:t>
      </w:r>
      <w:r w:rsidRPr="00161961">
        <w:rPr>
          <w:bCs/>
          <w:sz w:val="28"/>
          <w:szCs w:val="28"/>
        </w:rPr>
        <w:t xml:space="preserve"> статьи 2</w:t>
      </w:r>
      <w:r w:rsidR="00161961" w:rsidRPr="00161961">
        <w:rPr>
          <w:bCs/>
          <w:sz w:val="28"/>
          <w:szCs w:val="28"/>
        </w:rPr>
        <w:t>0</w:t>
      </w:r>
      <w:r>
        <w:rPr>
          <w:bCs/>
          <w:sz w:val="28"/>
          <w:szCs w:val="28"/>
        </w:rPr>
        <w:t xml:space="preserve"> настоящего Положения, проектом решения о бюджете поселения предусматривается утверждение показателей очередного финансового года и планового периода составляемого бюджета</w:t>
      </w:r>
      <w:r w:rsidR="00E06649">
        <w:rPr>
          <w:bCs/>
          <w:sz w:val="28"/>
          <w:szCs w:val="28"/>
        </w:rPr>
        <w:t>.</w:t>
      </w:r>
    </w:p>
    <w:p w:rsidR="005D1AAB" w:rsidRDefault="005D1AAB" w:rsidP="005D1AAB">
      <w:pPr>
        <w:jc w:val="both"/>
        <w:rPr>
          <w:bCs/>
          <w:sz w:val="28"/>
          <w:szCs w:val="28"/>
        </w:rPr>
      </w:pPr>
      <w:r w:rsidRPr="00C0289A">
        <w:rPr>
          <w:bCs/>
          <w:sz w:val="28"/>
          <w:szCs w:val="28"/>
        </w:rPr>
        <w:t>3.Уточнение параметров планового периода ут</w:t>
      </w:r>
      <w:r>
        <w:rPr>
          <w:bCs/>
          <w:sz w:val="28"/>
          <w:szCs w:val="28"/>
        </w:rPr>
        <w:t xml:space="preserve">верждаемого бюджета  поселения </w:t>
      </w:r>
      <w:r w:rsidRPr="00C0289A">
        <w:rPr>
          <w:bCs/>
          <w:sz w:val="28"/>
          <w:szCs w:val="28"/>
        </w:rPr>
        <w:t>предусматривает:</w:t>
      </w:r>
    </w:p>
    <w:p w:rsidR="005D1AAB" w:rsidRPr="00C0289A" w:rsidRDefault="005D1AAB" w:rsidP="005D1AAB">
      <w:pPr>
        <w:jc w:val="both"/>
        <w:rPr>
          <w:bCs/>
          <w:sz w:val="28"/>
          <w:szCs w:val="28"/>
        </w:rPr>
      </w:pPr>
      <w:r w:rsidRPr="00C0289A">
        <w:rPr>
          <w:bCs/>
          <w:sz w:val="28"/>
          <w:szCs w:val="28"/>
        </w:rPr>
        <w:t>-утверждение уточнений показателей, являющихся предметом рассмотрения  в проекте решения  о бюджете  поселения  на очередной финансовый год и плановый период в первом и втором чтениях;</w:t>
      </w:r>
    </w:p>
    <w:p w:rsidR="005D1AAB" w:rsidRDefault="005D1AAB" w:rsidP="005D1AAB">
      <w:pPr>
        <w:jc w:val="both"/>
        <w:rPr>
          <w:bCs/>
          <w:sz w:val="28"/>
          <w:szCs w:val="28"/>
        </w:rPr>
      </w:pPr>
      <w:r>
        <w:rPr>
          <w:bCs/>
          <w:sz w:val="28"/>
          <w:szCs w:val="28"/>
        </w:rPr>
        <w:t>-</w:t>
      </w:r>
      <w:r w:rsidRPr="00C0289A">
        <w:rPr>
          <w:bCs/>
          <w:sz w:val="28"/>
          <w:szCs w:val="28"/>
        </w:rPr>
        <w:t xml:space="preserve">утверждение увеличения или сокращения утвержденных </w:t>
      </w:r>
      <w:proofErr w:type="gramStart"/>
      <w:r w:rsidRPr="00C0289A">
        <w:rPr>
          <w:bCs/>
          <w:sz w:val="28"/>
          <w:szCs w:val="28"/>
        </w:rPr>
        <w:t>показателей ведомственной структу</w:t>
      </w:r>
      <w:r>
        <w:rPr>
          <w:bCs/>
          <w:sz w:val="28"/>
          <w:szCs w:val="28"/>
        </w:rPr>
        <w:t>ры расходов бюджета поселения</w:t>
      </w:r>
      <w:proofErr w:type="gramEnd"/>
      <w:r>
        <w:rPr>
          <w:bCs/>
          <w:sz w:val="28"/>
          <w:szCs w:val="28"/>
        </w:rPr>
        <w:t xml:space="preserve"> </w:t>
      </w:r>
      <w:r w:rsidRPr="00C0289A">
        <w:rPr>
          <w:bCs/>
          <w:sz w:val="28"/>
          <w:szCs w:val="28"/>
        </w:rPr>
        <w:t>либо включение в неё бюджетных ассигнований по дополнительным целевым статьям и (или) ви</w:t>
      </w:r>
      <w:r w:rsidR="0046357E">
        <w:rPr>
          <w:bCs/>
          <w:sz w:val="28"/>
          <w:szCs w:val="28"/>
        </w:rPr>
        <w:t>дам расходов бюджета  поселения;</w:t>
      </w:r>
    </w:p>
    <w:p w:rsidR="0046357E" w:rsidRDefault="009B6FC2" w:rsidP="005D1AAB">
      <w:pPr>
        <w:jc w:val="both"/>
        <w:rPr>
          <w:bCs/>
          <w:sz w:val="28"/>
          <w:szCs w:val="28"/>
        </w:rPr>
      </w:pPr>
      <w:r>
        <w:rPr>
          <w:bCs/>
          <w:sz w:val="28"/>
          <w:szCs w:val="28"/>
        </w:rPr>
        <w:t>-</w:t>
      </w:r>
      <w:r w:rsidR="0046357E" w:rsidRPr="00F356D3">
        <w:rPr>
          <w:bCs/>
          <w:sz w:val="28"/>
          <w:szCs w:val="28"/>
        </w:rPr>
        <w:t>утверждение уточненных показателей, связанных с изменением объёмов межбюджетных трансфертов, предоставляемых бюджету поселения из бюджетов других уровней.</w:t>
      </w:r>
    </w:p>
    <w:p w:rsidR="00531C9C" w:rsidRPr="00C0289A" w:rsidRDefault="00F85AAB" w:rsidP="005D1AAB">
      <w:pPr>
        <w:jc w:val="both"/>
        <w:rPr>
          <w:bCs/>
          <w:sz w:val="28"/>
          <w:szCs w:val="28"/>
        </w:rPr>
      </w:pPr>
      <w:r>
        <w:rPr>
          <w:bCs/>
          <w:sz w:val="28"/>
          <w:szCs w:val="28"/>
        </w:rPr>
        <w:t>А также по результатам проведения публичных слушаний, заседаний комиссии Совета поселения.</w:t>
      </w:r>
    </w:p>
    <w:p w:rsidR="00173D45" w:rsidRPr="00173D45" w:rsidRDefault="00173D45" w:rsidP="00173D45">
      <w:pPr>
        <w:spacing w:before="100" w:beforeAutospacing="1" w:after="100" w:afterAutospacing="1"/>
        <w:jc w:val="center"/>
        <w:rPr>
          <w:b/>
          <w:bCs/>
          <w:sz w:val="28"/>
          <w:szCs w:val="28"/>
        </w:rPr>
      </w:pPr>
      <w:r>
        <w:rPr>
          <w:b/>
          <w:sz w:val="28"/>
          <w:szCs w:val="28"/>
        </w:rPr>
        <w:t xml:space="preserve">Статья 14. </w:t>
      </w:r>
      <w:r w:rsidRPr="00173D45">
        <w:rPr>
          <w:b/>
          <w:bCs/>
          <w:sz w:val="28"/>
          <w:szCs w:val="28"/>
        </w:rPr>
        <w:t>Оценка соответствия представляемого проекта решения о бюджете  поселения  требованиям настоящего Положения.</w:t>
      </w:r>
    </w:p>
    <w:p w:rsidR="00173D45" w:rsidRDefault="00173D45" w:rsidP="00173D45">
      <w:pPr>
        <w:jc w:val="both"/>
        <w:rPr>
          <w:bCs/>
          <w:sz w:val="28"/>
          <w:szCs w:val="28"/>
        </w:rPr>
      </w:pPr>
      <w:r w:rsidRPr="00C0289A">
        <w:rPr>
          <w:bCs/>
          <w:sz w:val="28"/>
          <w:szCs w:val="28"/>
        </w:rPr>
        <w:t xml:space="preserve">1.Проект решения о бюджете поселения подлежит возвращению на доработку </w:t>
      </w:r>
      <w:r>
        <w:rPr>
          <w:bCs/>
          <w:sz w:val="28"/>
          <w:szCs w:val="28"/>
        </w:rPr>
        <w:t xml:space="preserve">в Администрацию </w:t>
      </w:r>
      <w:r w:rsidRPr="00C0289A">
        <w:rPr>
          <w:bCs/>
          <w:sz w:val="28"/>
          <w:szCs w:val="28"/>
        </w:rPr>
        <w:t>поселения, если состав представляемых материалов не</w:t>
      </w:r>
      <w:r w:rsidRPr="00C0289A">
        <w:rPr>
          <w:b/>
          <w:bCs/>
          <w:sz w:val="28"/>
          <w:szCs w:val="28"/>
        </w:rPr>
        <w:t xml:space="preserve"> </w:t>
      </w:r>
      <w:r w:rsidRPr="00C0289A">
        <w:rPr>
          <w:bCs/>
          <w:sz w:val="28"/>
          <w:szCs w:val="28"/>
        </w:rPr>
        <w:t>соответствует требованиям настоящего Положения.</w:t>
      </w:r>
    </w:p>
    <w:p w:rsidR="00173D45" w:rsidRDefault="00173D45" w:rsidP="00173D45">
      <w:pPr>
        <w:jc w:val="both"/>
        <w:rPr>
          <w:bCs/>
          <w:sz w:val="28"/>
          <w:szCs w:val="28"/>
        </w:rPr>
      </w:pPr>
      <w:r>
        <w:rPr>
          <w:bCs/>
          <w:sz w:val="28"/>
          <w:szCs w:val="28"/>
        </w:rPr>
        <w:t xml:space="preserve">2.Администрация поселения </w:t>
      </w:r>
      <w:r w:rsidRPr="00C0289A">
        <w:rPr>
          <w:bCs/>
          <w:sz w:val="28"/>
          <w:szCs w:val="28"/>
        </w:rPr>
        <w:t>в недельный срок повтор</w:t>
      </w:r>
      <w:r>
        <w:rPr>
          <w:bCs/>
          <w:sz w:val="28"/>
          <w:szCs w:val="28"/>
        </w:rPr>
        <w:t xml:space="preserve">но представляет проект решения о бюджете поселения </w:t>
      </w:r>
      <w:r w:rsidRPr="00C0289A">
        <w:rPr>
          <w:bCs/>
          <w:sz w:val="28"/>
          <w:szCs w:val="28"/>
        </w:rPr>
        <w:t>со всеми необходимыми материалами на рассмотрение Совета поселения.</w:t>
      </w:r>
    </w:p>
    <w:p w:rsidR="00173D45" w:rsidRPr="00C0289A" w:rsidRDefault="00173D45" w:rsidP="00173D45">
      <w:pPr>
        <w:jc w:val="both"/>
        <w:rPr>
          <w:bCs/>
          <w:sz w:val="28"/>
          <w:szCs w:val="28"/>
        </w:rPr>
      </w:pPr>
      <w:r w:rsidRPr="00C0289A">
        <w:rPr>
          <w:bCs/>
          <w:sz w:val="28"/>
          <w:szCs w:val="28"/>
        </w:rPr>
        <w:t>3.В случае, если состав представленных повторно материалов не соответствует требованиям настоящего Положения, повторяется процедура, предусмотренная пунктом 1 настоящей статьи.</w:t>
      </w:r>
    </w:p>
    <w:p w:rsidR="009F3CFF" w:rsidRDefault="009F3CFF" w:rsidP="005D1AAB">
      <w:pPr>
        <w:jc w:val="center"/>
        <w:rPr>
          <w:b/>
          <w:sz w:val="28"/>
          <w:szCs w:val="28"/>
        </w:rPr>
      </w:pPr>
    </w:p>
    <w:p w:rsidR="00B15FD0" w:rsidRPr="00B15FD0" w:rsidRDefault="00B15FD0" w:rsidP="00B15FD0">
      <w:pPr>
        <w:spacing w:before="100" w:beforeAutospacing="1" w:after="100" w:afterAutospacing="1"/>
        <w:jc w:val="center"/>
        <w:rPr>
          <w:b/>
          <w:bCs/>
          <w:sz w:val="28"/>
          <w:szCs w:val="28"/>
        </w:rPr>
      </w:pPr>
      <w:r>
        <w:rPr>
          <w:b/>
          <w:sz w:val="28"/>
          <w:szCs w:val="28"/>
        </w:rPr>
        <w:t xml:space="preserve">Статья 15. </w:t>
      </w:r>
      <w:r w:rsidRPr="00B15FD0">
        <w:rPr>
          <w:b/>
          <w:bCs/>
          <w:sz w:val="28"/>
          <w:szCs w:val="28"/>
        </w:rPr>
        <w:t>Порядок рассмотрения  бюджета поселения</w:t>
      </w:r>
    </w:p>
    <w:p w:rsidR="00B15FD0" w:rsidRDefault="00B15FD0" w:rsidP="00B15FD0">
      <w:pPr>
        <w:jc w:val="both"/>
        <w:rPr>
          <w:bCs/>
          <w:sz w:val="28"/>
          <w:szCs w:val="28"/>
        </w:rPr>
      </w:pPr>
      <w:r w:rsidRPr="00C0289A">
        <w:rPr>
          <w:bCs/>
          <w:sz w:val="28"/>
          <w:szCs w:val="28"/>
        </w:rPr>
        <w:t>1.</w:t>
      </w:r>
      <w:r>
        <w:rPr>
          <w:bCs/>
          <w:sz w:val="28"/>
          <w:szCs w:val="28"/>
        </w:rPr>
        <w:t xml:space="preserve">Совет поселения рассматривает </w:t>
      </w:r>
      <w:r w:rsidRPr="00C0289A">
        <w:rPr>
          <w:bCs/>
          <w:sz w:val="28"/>
          <w:szCs w:val="28"/>
        </w:rPr>
        <w:t>проект решения о бюджете поселен</w:t>
      </w:r>
      <w:r>
        <w:rPr>
          <w:bCs/>
          <w:sz w:val="28"/>
          <w:szCs w:val="28"/>
        </w:rPr>
        <w:t xml:space="preserve">ия на очередной финансовый год </w:t>
      </w:r>
      <w:r w:rsidRPr="00C0289A">
        <w:rPr>
          <w:bCs/>
          <w:sz w:val="28"/>
          <w:szCs w:val="28"/>
        </w:rPr>
        <w:t>и плановый период в двух чтениях.</w:t>
      </w:r>
    </w:p>
    <w:p w:rsidR="00531C9C" w:rsidRPr="00C55BC6" w:rsidRDefault="00531C9C" w:rsidP="00531C9C">
      <w:pPr>
        <w:autoSpaceDE w:val="0"/>
        <w:autoSpaceDN w:val="0"/>
        <w:adjustRightInd w:val="0"/>
        <w:jc w:val="both"/>
        <w:rPr>
          <w:sz w:val="28"/>
          <w:szCs w:val="28"/>
        </w:rPr>
      </w:pPr>
      <w:r>
        <w:rPr>
          <w:sz w:val="28"/>
          <w:szCs w:val="28"/>
        </w:rPr>
        <w:t>2.</w:t>
      </w:r>
      <w:r w:rsidRPr="00C55BC6">
        <w:rPr>
          <w:sz w:val="28"/>
          <w:szCs w:val="28"/>
        </w:rPr>
        <w:t xml:space="preserve">Проект решения о бюджете поселения в течение 1 дня со дня его получения направляется председателем Совета депутатов поселения в </w:t>
      </w:r>
      <w:r w:rsidR="00B72293">
        <w:rPr>
          <w:sz w:val="28"/>
          <w:szCs w:val="28"/>
        </w:rPr>
        <w:t>бюджетн</w:t>
      </w:r>
      <w:proofErr w:type="gramStart"/>
      <w:r w:rsidR="00B72293">
        <w:rPr>
          <w:sz w:val="28"/>
          <w:szCs w:val="28"/>
        </w:rPr>
        <w:t>о-</w:t>
      </w:r>
      <w:proofErr w:type="gramEnd"/>
      <w:r w:rsidR="00B72293">
        <w:rPr>
          <w:sz w:val="28"/>
          <w:szCs w:val="28"/>
        </w:rPr>
        <w:t xml:space="preserve"> финансовую комиссию </w:t>
      </w:r>
      <w:r w:rsidRPr="00C55BC6">
        <w:rPr>
          <w:sz w:val="28"/>
          <w:szCs w:val="28"/>
        </w:rPr>
        <w:t xml:space="preserve"> при Совете депутатов поселения  для проведения экспертизы.</w:t>
      </w:r>
    </w:p>
    <w:p w:rsidR="00531C9C" w:rsidRPr="00C55BC6" w:rsidRDefault="00531C9C" w:rsidP="00531C9C">
      <w:pPr>
        <w:autoSpaceDE w:val="0"/>
        <w:autoSpaceDN w:val="0"/>
        <w:adjustRightInd w:val="0"/>
        <w:jc w:val="both"/>
        <w:rPr>
          <w:sz w:val="28"/>
          <w:szCs w:val="28"/>
        </w:rPr>
      </w:pPr>
      <w:r>
        <w:rPr>
          <w:sz w:val="28"/>
          <w:szCs w:val="28"/>
        </w:rPr>
        <w:lastRenderedPageBreak/>
        <w:t>3.</w:t>
      </w:r>
      <w:r w:rsidR="00E803C9" w:rsidRPr="00E803C9">
        <w:rPr>
          <w:sz w:val="28"/>
          <w:szCs w:val="28"/>
        </w:rPr>
        <w:t xml:space="preserve"> </w:t>
      </w:r>
      <w:r w:rsidR="00E803C9">
        <w:rPr>
          <w:sz w:val="28"/>
          <w:szCs w:val="28"/>
        </w:rPr>
        <w:t>Бюджетн</w:t>
      </w:r>
      <w:proofErr w:type="gramStart"/>
      <w:r w:rsidR="00E803C9">
        <w:rPr>
          <w:sz w:val="28"/>
          <w:szCs w:val="28"/>
        </w:rPr>
        <w:t>о-</w:t>
      </w:r>
      <w:proofErr w:type="gramEnd"/>
      <w:r w:rsidR="00E803C9">
        <w:rPr>
          <w:sz w:val="28"/>
          <w:szCs w:val="28"/>
        </w:rPr>
        <w:t xml:space="preserve"> финансовая комиссия</w:t>
      </w:r>
      <w:r w:rsidR="00E803C9" w:rsidRPr="00C55BC6">
        <w:rPr>
          <w:sz w:val="28"/>
          <w:szCs w:val="28"/>
        </w:rPr>
        <w:t xml:space="preserve"> </w:t>
      </w:r>
      <w:r w:rsidRPr="00C55BC6">
        <w:rPr>
          <w:sz w:val="28"/>
          <w:szCs w:val="28"/>
        </w:rPr>
        <w:t>в течение 10 календарных дней со дня получения проекта бюджета поселения предоставляет в С</w:t>
      </w:r>
      <w:r w:rsidR="00827785">
        <w:rPr>
          <w:sz w:val="28"/>
          <w:szCs w:val="28"/>
        </w:rPr>
        <w:t>овет депутатов поселения и А</w:t>
      </w:r>
      <w:r w:rsidRPr="00C55BC6">
        <w:rPr>
          <w:sz w:val="28"/>
          <w:szCs w:val="28"/>
        </w:rPr>
        <w:t xml:space="preserve">дминистрацию поселения заключение о соответствии проекта решения о бюджете поселения, представленных документов и материалов требованиям Бюджетного </w:t>
      </w:r>
      <w:hyperlink r:id="rId19" w:history="1">
        <w:r w:rsidRPr="00C55BC6">
          <w:rPr>
            <w:sz w:val="28"/>
            <w:szCs w:val="28"/>
          </w:rPr>
          <w:t>кодекса</w:t>
        </w:r>
      </w:hyperlink>
      <w:r w:rsidRPr="00C55BC6">
        <w:rPr>
          <w:sz w:val="28"/>
          <w:szCs w:val="28"/>
        </w:rPr>
        <w:t xml:space="preserve"> Российской Федерации и настоящего Положения.</w:t>
      </w:r>
    </w:p>
    <w:p w:rsidR="00B15FD0" w:rsidRPr="00C0289A" w:rsidRDefault="00531C9C" w:rsidP="00B15FD0">
      <w:pPr>
        <w:jc w:val="both"/>
        <w:rPr>
          <w:bCs/>
          <w:sz w:val="28"/>
          <w:szCs w:val="28"/>
        </w:rPr>
      </w:pPr>
      <w:r>
        <w:rPr>
          <w:bCs/>
          <w:sz w:val="28"/>
          <w:szCs w:val="28"/>
        </w:rPr>
        <w:t>4</w:t>
      </w:r>
      <w:r w:rsidR="00B15FD0">
        <w:rPr>
          <w:bCs/>
          <w:sz w:val="28"/>
          <w:szCs w:val="28"/>
        </w:rPr>
        <w:t>.</w:t>
      </w:r>
      <w:r w:rsidR="00B15FD0" w:rsidRPr="00C0289A">
        <w:rPr>
          <w:bCs/>
          <w:sz w:val="28"/>
          <w:szCs w:val="28"/>
        </w:rPr>
        <w:t>До</w:t>
      </w:r>
      <w:r w:rsidR="00B15FD0">
        <w:rPr>
          <w:bCs/>
          <w:sz w:val="28"/>
          <w:szCs w:val="28"/>
        </w:rPr>
        <w:t xml:space="preserve"> утверждения бюджета поселения </w:t>
      </w:r>
      <w:r w:rsidR="00B15FD0" w:rsidRPr="00C0289A">
        <w:rPr>
          <w:bCs/>
          <w:sz w:val="28"/>
          <w:szCs w:val="28"/>
        </w:rPr>
        <w:t>на</w:t>
      </w:r>
      <w:r w:rsidR="00B15FD0">
        <w:rPr>
          <w:bCs/>
          <w:sz w:val="28"/>
          <w:szCs w:val="28"/>
        </w:rPr>
        <w:t xml:space="preserve"> </w:t>
      </w:r>
      <w:r w:rsidR="00B15FD0" w:rsidRPr="00C0289A">
        <w:rPr>
          <w:bCs/>
          <w:sz w:val="28"/>
          <w:szCs w:val="28"/>
        </w:rPr>
        <w:t>очередной финансовый год и плановый период проводятся публичные слушания.</w:t>
      </w:r>
    </w:p>
    <w:p w:rsidR="00B15FD0" w:rsidRDefault="00B15FD0" w:rsidP="005D1AAB">
      <w:pPr>
        <w:jc w:val="center"/>
        <w:rPr>
          <w:b/>
          <w:sz w:val="28"/>
          <w:szCs w:val="28"/>
        </w:rPr>
      </w:pPr>
    </w:p>
    <w:p w:rsidR="007612D3" w:rsidRPr="00C0289A" w:rsidRDefault="0023567D" w:rsidP="007612D3">
      <w:pPr>
        <w:spacing w:before="100" w:beforeAutospacing="1" w:after="100" w:afterAutospacing="1"/>
        <w:jc w:val="center"/>
        <w:rPr>
          <w:bCs/>
          <w:sz w:val="28"/>
          <w:szCs w:val="28"/>
        </w:rPr>
      </w:pPr>
      <w:r>
        <w:rPr>
          <w:b/>
          <w:sz w:val="28"/>
          <w:szCs w:val="28"/>
        </w:rPr>
        <w:t xml:space="preserve">Статья 16. </w:t>
      </w:r>
      <w:r w:rsidR="007612D3" w:rsidRPr="007612D3">
        <w:rPr>
          <w:b/>
          <w:bCs/>
          <w:sz w:val="28"/>
          <w:szCs w:val="28"/>
        </w:rPr>
        <w:t>Рассмотрение в первом чтении проекта решения о бюджете поселения</w:t>
      </w:r>
    </w:p>
    <w:p w:rsidR="007612D3" w:rsidRDefault="007612D3" w:rsidP="007612D3">
      <w:pPr>
        <w:jc w:val="both"/>
        <w:rPr>
          <w:bCs/>
          <w:sz w:val="28"/>
          <w:szCs w:val="28"/>
        </w:rPr>
      </w:pPr>
      <w:r w:rsidRPr="00C0289A">
        <w:rPr>
          <w:bCs/>
          <w:sz w:val="28"/>
          <w:szCs w:val="28"/>
        </w:rPr>
        <w:t>1. Совет поселения рассматривает прое</w:t>
      </w:r>
      <w:r w:rsidR="00CE5E92">
        <w:rPr>
          <w:bCs/>
          <w:sz w:val="28"/>
          <w:szCs w:val="28"/>
        </w:rPr>
        <w:t xml:space="preserve">кт решения о бюджете поселения </w:t>
      </w:r>
      <w:r w:rsidRPr="00C0289A">
        <w:rPr>
          <w:bCs/>
          <w:sz w:val="28"/>
          <w:szCs w:val="28"/>
        </w:rPr>
        <w:t>на очередной финанс</w:t>
      </w:r>
      <w:r w:rsidR="00CE5E92">
        <w:rPr>
          <w:bCs/>
          <w:sz w:val="28"/>
          <w:szCs w:val="28"/>
        </w:rPr>
        <w:t xml:space="preserve">овый год  и плановый период в первом чтении в течение  15 дней со дня внесения </w:t>
      </w:r>
      <w:r w:rsidRPr="00C0289A">
        <w:rPr>
          <w:bCs/>
          <w:sz w:val="28"/>
          <w:szCs w:val="28"/>
        </w:rPr>
        <w:t>в Совет поселения.</w:t>
      </w:r>
    </w:p>
    <w:p w:rsidR="007612D3" w:rsidRDefault="007612D3" w:rsidP="007612D3">
      <w:pPr>
        <w:jc w:val="both"/>
        <w:rPr>
          <w:bCs/>
          <w:sz w:val="28"/>
          <w:szCs w:val="28"/>
        </w:rPr>
      </w:pPr>
      <w:r>
        <w:rPr>
          <w:bCs/>
          <w:sz w:val="28"/>
          <w:szCs w:val="28"/>
        </w:rPr>
        <w:t>2</w:t>
      </w:r>
      <w:r w:rsidRPr="00C0289A">
        <w:rPr>
          <w:bCs/>
          <w:sz w:val="28"/>
          <w:szCs w:val="28"/>
        </w:rPr>
        <w:t>. Предметом рассмотрения проек</w:t>
      </w:r>
      <w:r w:rsidR="00CE5E92">
        <w:rPr>
          <w:bCs/>
          <w:sz w:val="28"/>
          <w:szCs w:val="28"/>
        </w:rPr>
        <w:t xml:space="preserve">та решения о бюджете поселения </w:t>
      </w:r>
      <w:r w:rsidRPr="00C0289A">
        <w:rPr>
          <w:bCs/>
          <w:sz w:val="28"/>
          <w:szCs w:val="28"/>
        </w:rPr>
        <w:t xml:space="preserve">на очередной финансовый год и плановый период в первом чтении являются </w:t>
      </w:r>
      <w:r w:rsidR="00CE5E92">
        <w:rPr>
          <w:bCs/>
          <w:sz w:val="28"/>
          <w:szCs w:val="28"/>
        </w:rPr>
        <w:t>основные характеристики бюджета</w:t>
      </w:r>
      <w:r w:rsidRPr="00C0289A">
        <w:rPr>
          <w:bCs/>
          <w:sz w:val="28"/>
          <w:szCs w:val="28"/>
        </w:rPr>
        <w:t xml:space="preserve"> поселения, к которым</w:t>
      </w:r>
      <w:r w:rsidRPr="00C0289A">
        <w:rPr>
          <w:b/>
          <w:bCs/>
          <w:sz w:val="28"/>
          <w:szCs w:val="28"/>
        </w:rPr>
        <w:t xml:space="preserve"> </w:t>
      </w:r>
      <w:r w:rsidRPr="00C0289A">
        <w:rPr>
          <w:bCs/>
          <w:sz w:val="28"/>
          <w:szCs w:val="28"/>
        </w:rPr>
        <w:t>относятся:</w:t>
      </w:r>
    </w:p>
    <w:p w:rsidR="007612D3" w:rsidRDefault="007612D3" w:rsidP="007612D3">
      <w:pPr>
        <w:jc w:val="both"/>
        <w:rPr>
          <w:bCs/>
          <w:sz w:val="28"/>
          <w:szCs w:val="28"/>
        </w:rPr>
      </w:pPr>
      <w:r w:rsidRPr="00C0289A">
        <w:rPr>
          <w:bCs/>
          <w:sz w:val="28"/>
          <w:szCs w:val="28"/>
        </w:rPr>
        <w:t xml:space="preserve"> - прогнозируемый в очередном финансовом году и плановом периоде общий объем доходов;</w:t>
      </w:r>
    </w:p>
    <w:p w:rsidR="007612D3" w:rsidRPr="00C0289A" w:rsidRDefault="007612D3" w:rsidP="007612D3">
      <w:pPr>
        <w:jc w:val="both"/>
        <w:rPr>
          <w:bCs/>
          <w:sz w:val="28"/>
          <w:szCs w:val="28"/>
        </w:rPr>
      </w:pPr>
      <w:r w:rsidRPr="00C0289A">
        <w:rPr>
          <w:bCs/>
          <w:sz w:val="28"/>
          <w:szCs w:val="28"/>
        </w:rPr>
        <w:t>-  дефицит (профицит) бюджета поселения;</w:t>
      </w:r>
    </w:p>
    <w:p w:rsidR="007612D3" w:rsidRDefault="007612D3" w:rsidP="007612D3">
      <w:pPr>
        <w:jc w:val="both"/>
        <w:rPr>
          <w:bCs/>
          <w:sz w:val="28"/>
          <w:szCs w:val="28"/>
        </w:rPr>
      </w:pPr>
      <w:r w:rsidRPr="00C0289A">
        <w:rPr>
          <w:bCs/>
          <w:sz w:val="28"/>
          <w:szCs w:val="28"/>
        </w:rPr>
        <w:t>- общий объем расходов в очередном финансовом году и плановом периоде;</w:t>
      </w:r>
    </w:p>
    <w:p w:rsidR="00BE1227" w:rsidRPr="00C55BC6" w:rsidRDefault="007612D3" w:rsidP="00A632C6">
      <w:pPr>
        <w:autoSpaceDE w:val="0"/>
        <w:autoSpaceDN w:val="0"/>
        <w:adjustRightInd w:val="0"/>
        <w:jc w:val="both"/>
        <w:rPr>
          <w:sz w:val="28"/>
          <w:szCs w:val="28"/>
        </w:rPr>
      </w:pPr>
      <w:r w:rsidRPr="00A632C6">
        <w:rPr>
          <w:bCs/>
          <w:sz w:val="28"/>
          <w:szCs w:val="28"/>
        </w:rPr>
        <w:t>- условно утверждаемые</w:t>
      </w:r>
      <w:r w:rsidRPr="00C0289A">
        <w:rPr>
          <w:bCs/>
          <w:sz w:val="28"/>
          <w:szCs w:val="28"/>
        </w:rPr>
        <w:t xml:space="preserve"> расходы </w:t>
      </w:r>
      <w:r w:rsidR="00BE1227" w:rsidRPr="00C55BC6">
        <w:rPr>
          <w:sz w:val="28"/>
          <w:szCs w:val="28"/>
        </w:rPr>
        <w:t>объеме не менее 2,5 процента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7612D3" w:rsidRDefault="007612D3" w:rsidP="007612D3">
      <w:pPr>
        <w:jc w:val="both"/>
        <w:rPr>
          <w:bCs/>
          <w:sz w:val="28"/>
          <w:szCs w:val="28"/>
        </w:rPr>
      </w:pPr>
      <w:r w:rsidRPr="00C0289A">
        <w:rPr>
          <w:bCs/>
          <w:sz w:val="28"/>
          <w:szCs w:val="28"/>
        </w:rPr>
        <w:t>3. По итогам рассмотрения проек</w:t>
      </w:r>
      <w:r w:rsidR="00CE5E92">
        <w:rPr>
          <w:bCs/>
          <w:sz w:val="28"/>
          <w:szCs w:val="28"/>
        </w:rPr>
        <w:t xml:space="preserve">та решения о бюджете поселения </w:t>
      </w:r>
      <w:r w:rsidRPr="00C0289A">
        <w:rPr>
          <w:bCs/>
          <w:sz w:val="28"/>
          <w:szCs w:val="28"/>
        </w:rPr>
        <w:t>в первом чтении Совет поселения принимает решен</w:t>
      </w:r>
      <w:r w:rsidR="00CE5E92">
        <w:rPr>
          <w:bCs/>
          <w:sz w:val="28"/>
          <w:szCs w:val="28"/>
        </w:rPr>
        <w:t xml:space="preserve">ие о его принятии </w:t>
      </w:r>
      <w:r w:rsidRPr="00C0289A">
        <w:rPr>
          <w:bCs/>
          <w:sz w:val="28"/>
          <w:szCs w:val="28"/>
        </w:rPr>
        <w:t>в первом чтении или о его отклонении.</w:t>
      </w:r>
    </w:p>
    <w:p w:rsidR="007612D3" w:rsidRDefault="007612D3" w:rsidP="007612D3">
      <w:pPr>
        <w:jc w:val="both"/>
        <w:rPr>
          <w:bCs/>
          <w:sz w:val="28"/>
          <w:szCs w:val="28"/>
        </w:rPr>
      </w:pPr>
      <w:r w:rsidRPr="00C0289A">
        <w:rPr>
          <w:bCs/>
          <w:sz w:val="28"/>
          <w:szCs w:val="28"/>
        </w:rPr>
        <w:t xml:space="preserve">4. В случае отклонения </w:t>
      </w:r>
      <w:r w:rsidR="00CE5E92">
        <w:rPr>
          <w:bCs/>
          <w:sz w:val="28"/>
          <w:szCs w:val="28"/>
        </w:rPr>
        <w:t xml:space="preserve">в первом чтении </w:t>
      </w:r>
      <w:r w:rsidRPr="00C0289A">
        <w:rPr>
          <w:bCs/>
          <w:sz w:val="28"/>
          <w:szCs w:val="28"/>
        </w:rPr>
        <w:t>проекта</w:t>
      </w:r>
      <w:r w:rsidR="00CE5E92">
        <w:rPr>
          <w:bCs/>
          <w:sz w:val="28"/>
          <w:szCs w:val="28"/>
        </w:rPr>
        <w:t xml:space="preserve"> решения </w:t>
      </w:r>
      <w:r>
        <w:rPr>
          <w:bCs/>
          <w:sz w:val="28"/>
          <w:szCs w:val="28"/>
        </w:rPr>
        <w:t xml:space="preserve">о бюджете поселения </w:t>
      </w:r>
      <w:r w:rsidRPr="00C0289A">
        <w:rPr>
          <w:bCs/>
          <w:sz w:val="28"/>
          <w:szCs w:val="28"/>
        </w:rPr>
        <w:t>Совет поселения возвращает указанный проект решения Администрации поселения на доработку.</w:t>
      </w:r>
    </w:p>
    <w:p w:rsidR="007612D3" w:rsidRDefault="007612D3" w:rsidP="007612D3">
      <w:pPr>
        <w:jc w:val="both"/>
        <w:rPr>
          <w:bCs/>
          <w:sz w:val="28"/>
          <w:szCs w:val="28"/>
        </w:rPr>
      </w:pPr>
      <w:r w:rsidRPr="00C0289A">
        <w:rPr>
          <w:bCs/>
          <w:sz w:val="28"/>
          <w:szCs w:val="28"/>
        </w:rPr>
        <w:t xml:space="preserve">5. После утверждения в первом </w:t>
      </w:r>
      <w:r w:rsidR="00CE5E92">
        <w:rPr>
          <w:bCs/>
          <w:sz w:val="28"/>
          <w:szCs w:val="28"/>
        </w:rPr>
        <w:t xml:space="preserve">чтении основных характеристик </w:t>
      </w:r>
      <w:r w:rsidRPr="00C0289A">
        <w:rPr>
          <w:bCs/>
          <w:sz w:val="28"/>
          <w:szCs w:val="28"/>
        </w:rPr>
        <w:t>бюджета поселения Совет поселе</w:t>
      </w:r>
      <w:r w:rsidR="00CE5E92">
        <w:rPr>
          <w:bCs/>
          <w:sz w:val="28"/>
          <w:szCs w:val="28"/>
        </w:rPr>
        <w:t xml:space="preserve">ния не имеет права увеличивать </w:t>
      </w:r>
      <w:r w:rsidRPr="00C0289A">
        <w:rPr>
          <w:bCs/>
          <w:sz w:val="28"/>
          <w:szCs w:val="28"/>
        </w:rPr>
        <w:t>доходы и дефицит бюджета пос</w:t>
      </w:r>
      <w:r w:rsidR="00BE1227">
        <w:rPr>
          <w:bCs/>
          <w:sz w:val="28"/>
          <w:szCs w:val="28"/>
        </w:rPr>
        <w:t xml:space="preserve">еления, если на </w:t>
      </w:r>
      <w:r w:rsidR="00CE5E92">
        <w:rPr>
          <w:bCs/>
          <w:sz w:val="28"/>
          <w:szCs w:val="28"/>
        </w:rPr>
        <w:t xml:space="preserve">эти изменения отсутствует </w:t>
      </w:r>
      <w:r w:rsidRPr="00C0289A">
        <w:rPr>
          <w:bCs/>
          <w:sz w:val="28"/>
          <w:szCs w:val="28"/>
        </w:rPr>
        <w:t>положительное заключение Администрации поселения.</w:t>
      </w:r>
    </w:p>
    <w:p w:rsidR="007612D3" w:rsidRPr="00C0289A" w:rsidRDefault="007612D3" w:rsidP="007612D3">
      <w:pPr>
        <w:jc w:val="both"/>
        <w:rPr>
          <w:bCs/>
          <w:sz w:val="28"/>
          <w:szCs w:val="28"/>
        </w:rPr>
      </w:pPr>
      <w:r w:rsidRPr="00C0289A">
        <w:rPr>
          <w:bCs/>
          <w:sz w:val="28"/>
          <w:szCs w:val="28"/>
        </w:rPr>
        <w:t>Пр</w:t>
      </w:r>
      <w:r w:rsidR="00CE5E92">
        <w:rPr>
          <w:bCs/>
          <w:sz w:val="28"/>
          <w:szCs w:val="28"/>
        </w:rPr>
        <w:t xml:space="preserve">едложения и поправки, вносимые </w:t>
      </w:r>
      <w:r w:rsidRPr="00C0289A">
        <w:rPr>
          <w:bCs/>
          <w:sz w:val="28"/>
          <w:szCs w:val="28"/>
        </w:rPr>
        <w:t>к проекту решения о бюджете поселения, должны пре</w:t>
      </w:r>
      <w:r w:rsidR="00CE5E92">
        <w:rPr>
          <w:bCs/>
          <w:sz w:val="28"/>
          <w:szCs w:val="28"/>
        </w:rPr>
        <w:t xml:space="preserve">дусматривать сбалансированное изменение </w:t>
      </w:r>
      <w:r w:rsidRPr="00C0289A">
        <w:rPr>
          <w:bCs/>
          <w:sz w:val="28"/>
          <w:szCs w:val="28"/>
        </w:rPr>
        <w:t xml:space="preserve">доходов, расходов и дефицита бюджета поселения. </w:t>
      </w:r>
    </w:p>
    <w:p w:rsidR="005C1A1A" w:rsidRDefault="005C1A1A" w:rsidP="007612D3">
      <w:pPr>
        <w:jc w:val="center"/>
        <w:rPr>
          <w:b/>
          <w:sz w:val="28"/>
          <w:szCs w:val="28"/>
        </w:rPr>
      </w:pPr>
    </w:p>
    <w:p w:rsidR="005C1A1A" w:rsidRPr="005C1A1A" w:rsidRDefault="005C1A1A" w:rsidP="005C1A1A">
      <w:pPr>
        <w:spacing w:before="100" w:beforeAutospacing="1" w:after="100" w:afterAutospacing="1"/>
        <w:jc w:val="center"/>
        <w:rPr>
          <w:b/>
          <w:bCs/>
          <w:sz w:val="28"/>
          <w:szCs w:val="28"/>
        </w:rPr>
      </w:pPr>
      <w:r>
        <w:rPr>
          <w:b/>
          <w:sz w:val="28"/>
          <w:szCs w:val="28"/>
        </w:rPr>
        <w:lastRenderedPageBreak/>
        <w:t xml:space="preserve">Статья 17. </w:t>
      </w:r>
      <w:r w:rsidRPr="005C1A1A">
        <w:rPr>
          <w:b/>
          <w:bCs/>
          <w:sz w:val="28"/>
          <w:szCs w:val="28"/>
        </w:rPr>
        <w:t>Возвращение проекта решения  о бюджете поселения   Администрации поселения в случае его отклонения</w:t>
      </w:r>
    </w:p>
    <w:p w:rsidR="005C1A1A" w:rsidRDefault="005C1A1A" w:rsidP="005C1A1A">
      <w:pPr>
        <w:ind w:firstLine="540"/>
        <w:jc w:val="both"/>
        <w:rPr>
          <w:bCs/>
          <w:sz w:val="28"/>
          <w:szCs w:val="28"/>
        </w:rPr>
      </w:pPr>
      <w:r w:rsidRPr="00C0289A">
        <w:rPr>
          <w:bCs/>
          <w:sz w:val="28"/>
          <w:szCs w:val="28"/>
        </w:rPr>
        <w:t xml:space="preserve">В случае </w:t>
      </w:r>
      <w:r>
        <w:rPr>
          <w:bCs/>
          <w:sz w:val="28"/>
          <w:szCs w:val="28"/>
        </w:rPr>
        <w:t xml:space="preserve">отклонения Советом поселения </w:t>
      </w:r>
      <w:r w:rsidRPr="00C0289A">
        <w:rPr>
          <w:bCs/>
          <w:sz w:val="28"/>
          <w:szCs w:val="28"/>
        </w:rPr>
        <w:t>проек</w:t>
      </w:r>
      <w:r>
        <w:rPr>
          <w:bCs/>
          <w:sz w:val="28"/>
          <w:szCs w:val="28"/>
        </w:rPr>
        <w:t xml:space="preserve">та решения о бюджете поселения и возвращения его на доработку </w:t>
      </w:r>
      <w:r w:rsidRPr="00C0289A">
        <w:rPr>
          <w:bCs/>
          <w:sz w:val="28"/>
          <w:szCs w:val="28"/>
        </w:rPr>
        <w:t>Администрации поселения  Администрация поселения организует доработку указанного проекта.</w:t>
      </w:r>
    </w:p>
    <w:p w:rsidR="005C1A1A" w:rsidRDefault="005C1A1A" w:rsidP="005C1A1A">
      <w:pPr>
        <w:jc w:val="both"/>
        <w:rPr>
          <w:bCs/>
          <w:sz w:val="28"/>
          <w:szCs w:val="28"/>
        </w:rPr>
      </w:pPr>
      <w:r w:rsidRPr="00C0289A">
        <w:rPr>
          <w:bCs/>
          <w:sz w:val="28"/>
          <w:szCs w:val="28"/>
        </w:rPr>
        <w:t>Управление по бюджетному учету и отчетности  Администрации поселения  дорабатывает проект решения  о бюджете поселения с учетом предложений</w:t>
      </w:r>
      <w:r>
        <w:rPr>
          <w:bCs/>
          <w:sz w:val="28"/>
          <w:szCs w:val="28"/>
        </w:rPr>
        <w:t xml:space="preserve">  и замечаний Совета поселения </w:t>
      </w:r>
      <w:r w:rsidRPr="00C0289A">
        <w:rPr>
          <w:bCs/>
          <w:sz w:val="28"/>
          <w:szCs w:val="28"/>
        </w:rPr>
        <w:t>в течение 10 дней и представляет доработанный</w:t>
      </w:r>
      <w:r>
        <w:rPr>
          <w:bCs/>
          <w:sz w:val="28"/>
          <w:szCs w:val="28"/>
        </w:rPr>
        <w:t xml:space="preserve"> проект решения для повторного </w:t>
      </w:r>
      <w:r w:rsidRPr="00C0289A">
        <w:rPr>
          <w:bCs/>
          <w:sz w:val="28"/>
          <w:szCs w:val="28"/>
        </w:rPr>
        <w:t>внесения Совету поселения на рассмотрение.</w:t>
      </w:r>
    </w:p>
    <w:p w:rsidR="005C1A1A" w:rsidRDefault="005C1A1A" w:rsidP="005C1A1A">
      <w:pPr>
        <w:jc w:val="both"/>
        <w:rPr>
          <w:bCs/>
          <w:sz w:val="28"/>
          <w:szCs w:val="28"/>
        </w:rPr>
      </w:pPr>
      <w:r w:rsidRPr="00C0289A">
        <w:rPr>
          <w:bCs/>
          <w:sz w:val="28"/>
          <w:szCs w:val="28"/>
        </w:rPr>
        <w:t>При повторном внесении указанного проекта решения Совет поселения рассматривает его не более 5 дней со дня его повторного внесения.</w:t>
      </w:r>
    </w:p>
    <w:p w:rsidR="005C1A1A" w:rsidRPr="00C0289A" w:rsidRDefault="005C1A1A" w:rsidP="005C1A1A">
      <w:pPr>
        <w:jc w:val="both"/>
        <w:rPr>
          <w:bCs/>
          <w:sz w:val="28"/>
          <w:szCs w:val="28"/>
        </w:rPr>
      </w:pPr>
      <w:r w:rsidRPr="00C0289A">
        <w:rPr>
          <w:bCs/>
          <w:sz w:val="28"/>
          <w:szCs w:val="28"/>
        </w:rPr>
        <w:t xml:space="preserve">В случае принятия Советом поселения указанного проекта в первом чтении утверждаются основные характеристики бюджета  поселения, определенные статьёй </w:t>
      </w:r>
      <w:r>
        <w:rPr>
          <w:bCs/>
          <w:sz w:val="28"/>
          <w:szCs w:val="28"/>
        </w:rPr>
        <w:t>16</w:t>
      </w:r>
      <w:r w:rsidRPr="00C0289A">
        <w:rPr>
          <w:bCs/>
          <w:sz w:val="28"/>
          <w:szCs w:val="28"/>
        </w:rPr>
        <w:t xml:space="preserve"> настоящего Положения. </w:t>
      </w:r>
    </w:p>
    <w:p w:rsidR="005C1A1A" w:rsidRDefault="005C1A1A" w:rsidP="005C1A1A">
      <w:pPr>
        <w:jc w:val="center"/>
        <w:rPr>
          <w:b/>
          <w:sz w:val="28"/>
          <w:szCs w:val="28"/>
        </w:rPr>
      </w:pPr>
    </w:p>
    <w:p w:rsidR="005C1A1A" w:rsidRPr="006D31FD" w:rsidRDefault="005C1A1A" w:rsidP="005C1A1A">
      <w:pPr>
        <w:spacing w:before="100" w:beforeAutospacing="1" w:after="100" w:afterAutospacing="1"/>
        <w:jc w:val="center"/>
        <w:rPr>
          <w:b/>
          <w:bCs/>
          <w:sz w:val="28"/>
          <w:szCs w:val="28"/>
        </w:rPr>
      </w:pPr>
      <w:r>
        <w:rPr>
          <w:b/>
          <w:sz w:val="28"/>
          <w:szCs w:val="28"/>
        </w:rPr>
        <w:t xml:space="preserve">Статья 18. </w:t>
      </w:r>
      <w:r w:rsidRPr="006D31FD">
        <w:rPr>
          <w:b/>
          <w:bCs/>
          <w:sz w:val="28"/>
          <w:szCs w:val="28"/>
        </w:rPr>
        <w:t>Рассмотрение проекта решения  о бюджете  поселения  во втором чтении</w:t>
      </w:r>
    </w:p>
    <w:p w:rsidR="005C1A1A" w:rsidRPr="00C0289A" w:rsidRDefault="005C1A1A" w:rsidP="005C1A1A">
      <w:pPr>
        <w:jc w:val="both"/>
        <w:rPr>
          <w:bCs/>
          <w:sz w:val="28"/>
          <w:szCs w:val="28"/>
        </w:rPr>
      </w:pPr>
      <w:r w:rsidRPr="00C0289A">
        <w:rPr>
          <w:bCs/>
          <w:sz w:val="28"/>
          <w:szCs w:val="28"/>
        </w:rPr>
        <w:t>1. Во втором чтении проект решения  о бюджете поселения принимается окончательно.</w:t>
      </w:r>
    </w:p>
    <w:p w:rsidR="005C1A1A" w:rsidRDefault="005C1A1A" w:rsidP="005C1A1A">
      <w:pPr>
        <w:ind w:firstLine="540"/>
        <w:jc w:val="both"/>
        <w:rPr>
          <w:bCs/>
          <w:sz w:val="28"/>
          <w:szCs w:val="28"/>
        </w:rPr>
      </w:pPr>
      <w:r w:rsidRPr="00C0289A">
        <w:rPr>
          <w:bCs/>
          <w:sz w:val="28"/>
          <w:szCs w:val="28"/>
        </w:rPr>
        <w:t>До</w:t>
      </w:r>
      <w:r>
        <w:rPr>
          <w:bCs/>
          <w:sz w:val="28"/>
          <w:szCs w:val="28"/>
        </w:rPr>
        <w:t xml:space="preserve"> утверждения бюджета поселения </w:t>
      </w:r>
      <w:r w:rsidRPr="00C0289A">
        <w:rPr>
          <w:bCs/>
          <w:sz w:val="28"/>
          <w:szCs w:val="28"/>
        </w:rPr>
        <w:t>во вто</w:t>
      </w:r>
      <w:r>
        <w:rPr>
          <w:bCs/>
          <w:sz w:val="28"/>
          <w:szCs w:val="28"/>
        </w:rPr>
        <w:t xml:space="preserve">ром чтении </w:t>
      </w:r>
      <w:r w:rsidRPr="00C0289A">
        <w:rPr>
          <w:bCs/>
          <w:sz w:val="28"/>
          <w:szCs w:val="28"/>
        </w:rPr>
        <w:t>проводятся публичные слушания  в порядке, утвержденном Советом поселения. Решение о</w:t>
      </w:r>
      <w:r>
        <w:rPr>
          <w:bCs/>
          <w:sz w:val="28"/>
          <w:szCs w:val="28"/>
        </w:rPr>
        <w:t xml:space="preserve"> проведении публичных слушаний по проекту бюджета поселения </w:t>
      </w:r>
      <w:r w:rsidRPr="00C0289A">
        <w:rPr>
          <w:bCs/>
          <w:sz w:val="28"/>
          <w:szCs w:val="28"/>
        </w:rPr>
        <w:t>на очередной финансовый год</w:t>
      </w:r>
      <w:r>
        <w:rPr>
          <w:bCs/>
          <w:sz w:val="28"/>
          <w:szCs w:val="28"/>
        </w:rPr>
        <w:t xml:space="preserve"> и плановый период принимается </w:t>
      </w:r>
      <w:r w:rsidRPr="00C0289A">
        <w:rPr>
          <w:bCs/>
          <w:sz w:val="28"/>
          <w:szCs w:val="28"/>
        </w:rPr>
        <w:t>Главой поселения.</w:t>
      </w:r>
    </w:p>
    <w:p w:rsidR="005C1A1A" w:rsidRDefault="005C1A1A" w:rsidP="005C1A1A">
      <w:pPr>
        <w:jc w:val="both"/>
        <w:rPr>
          <w:bCs/>
          <w:sz w:val="28"/>
          <w:szCs w:val="28"/>
        </w:rPr>
      </w:pPr>
      <w:r w:rsidRPr="00C0289A">
        <w:rPr>
          <w:bCs/>
          <w:sz w:val="28"/>
          <w:szCs w:val="28"/>
        </w:rPr>
        <w:t>2. Участники бюджетног</w:t>
      </w:r>
      <w:r>
        <w:rPr>
          <w:bCs/>
          <w:sz w:val="28"/>
          <w:szCs w:val="28"/>
        </w:rPr>
        <w:t xml:space="preserve">о процесса в </w:t>
      </w:r>
      <w:r w:rsidRPr="00C0289A">
        <w:rPr>
          <w:bCs/>
          <w:sz w:val="28"/>
          <w:szCs w:val="28"/>
        </w:rPr>
        <w:t>городском поселении Лянтор  напр</w:t>
      </w:r>
      <w:r>
        <w:rPr>
          <w:bCs/>
          <w:sz w:val="28"/>
          <w:szCs w:val="28"/>
        </w:rPr>
        <w:t xml:space="preserve">авляют свои поправки к проекту решения о бюджете поселения по предмету второго чтения </w:t>
      </w:r>
      <w:r w:rsidRPr="00C0289A">
        <w:rPr>
          <w:bCs/>
          <w:sz w:val="28"/>
          <w:szCs w:val="28"/>
        </w:rPr>
        <w:t>Администрации поселения.</w:t>
      </w:r>
    </w:p>
    <w:p w:rsidR="005C1A1A" w:rsidRDefault="005C1A1A" w:rsidP="005C1A1A">
      <w:pPr>
        <w:ind w:firstLine="540"/>
        <w:jc w:val="both"/>
        <w:rPr>
          <w:bCs/>
          <w:sz w:val="28"/>
          <w:szCs w:val="28"/>
        </w:rPr>
      </w:pPr>
      <w:r>
        <w:rPr>
          <w:bCs/>
          <w:sz w:val="28"/>
          <w:szCs w:val="28"/>
        </w:rPr>
        <w:t xml:space="preserve">Поправки к рассмотрению во втором чтении проекта решения </w:t>
      </w:r>
      <w:r w:rsidRPr="00C0289A">
        <w:rPr>
          <w:bCs/>
          <w:sz w:val="28"/>
          <w:szCs w:val="28"/>
        </w:rPr>
        <w:t>о бюджете  поселения, предусматрив</w:t>
      </w:r>
      <w:r>
        <w:rPr>
          <w:bCs/>
          <w:sz w:val="28"/>
          <w:szCs w:val="28"/>
        </w:rPr>
        <w:t xml:space="preserve">ающие увеличение </w:t>
      </w:r>
      <w:r w:rsidRPr="00C0289A">
        <w:rPr>
          <w:bCs/>
          <w:sz w:val="28"/>
          <w:szCs w:val="28"/>
        </w:rPr>
        <w:t>расходов бюдже</w:t>
      </w:r>
      <w:r>
        <w:rPr>
          <w:bCs/>
          <w:sz w:val="28"/>
          <w:szCs w:val="28"/>
        </w:rPr>
        <w:t xml:space="preserve">та поселения, должны содержать указания на источники </w:t>
      </w:r>
      <w:r w:rsidRPr="00C0289A">
        <w:rPr>
          <w:bCs/>
          <w:sz w:val="28"/>
          <w:szCs w:val="28"/>
        </w:rPr>
        <w:t>их финансирования.</w:t>
      </w:r>
    </w:p>
    <w:p w:rsidR="005C1A1A" w:rsidRDefault="005C1A1A" w:rsidP="005C1A1A">
      <w:pPr>
        <w:jc w:val="both"/>
        <w:rPr>
          <w:bCs/>
          <w:sz w:val="28"/>
          <w:szCs w:val="28"/>
        </w:rPr>
      </w:pPr>
      <w:r>
        <w:rPr>
          <w:bCs/>
          <w:sz w:val="28"/>
          <w:szCs w:val="28"/>
        </w:rPr>
        <w:t xml:space="preserve">3. Предметом </w:t>
      </w:r>
      <w:r w:rsidRPr="00C0289A">
        <w:rPr>
          <w:bCs/>
          <w:sz w:val="28"/>
          <w:szCs w:val="28"/>
        </w:rPr>
        <w:t>рассмотр</w:t>
      </w:r>
      <w:r>
        <w:rPr>
          <w:bCs/>
          <w:sz w:val="28"/>
          <w:szCs w:val="28"/>
        </w:rPr>
        <w:t xml:space="preserve">ения проекта решения о бюджете </w:t>
      </w:r>
      <w:r w:rsidRPr="00C0289A">
        <w:rPr>
          <w:bCs/>
          <w:sz w:val="28"/>
          <w:szCs w:val="28"/>
        </w:rPr>
        <w:t>поселения во втором чтении являются:</w:t>
      </w:r>
    </w:p>
    <w:p w:rsidR="005C1A1A" w:rsidRDefault="003D2DF0" w:rsidP="005C1A1A">
      <w:pPr>
        <w:jc w:val="both"/>
        <w:rPr>
          <w:bCs/>
          <w:sz w:val="28"/>
          <w:szCs w:val="28"/>
        </w:rPr>
      </w:pPr>
      <w:r>
        <w:rPr>
          <w:bCs/>
          <w:sz w:val="28"/>
          <w:szCs w:val="28"/>
        </w:rPr>
        <w:t>-</w:t>
      </w:r>
      <w:r w:rsidR="005C1A1A">
        <w:rPr>
          <w:bCs/>
          <w:sz w:val="28"/>
          <w:szCs w:val="28"/>
        </w:rPr>
        <w:t xml:space="preserve"> </w:t>
      </w:r>
      <w:r>
        <w:rPr>
          <w:bCs/>
          <w:sz w:val="28"/>
          <w:szCs w:val="28"/>
        </w:rPr>
        <w:t>п</w:t>
      </w:r>
      <w:r w:rsidR="005C1A1A">
        <w:rPr>
          <w:bCs/>
          <w:sz w:val="28"/>
          <w:szCs w:val="28"/>
        </w:rPr>
        <w:t xml:space="preserve">риложение к проекту решения о бюджете </w:t>
      </w:r>
      <w:r w:rsidR="005C1A1A" w:rsidRPr="00C0289A">
        <w:rPr>
          <w:bCs/>
          <w:sz w:val="28"/>
          <w:szCs w:val="28"/>
        </w:rPr>
        <w:t>поселения, устанавливающее  перечень главных администраторов доходов бюджета поселения, главных администрат</w:t>
      </w:r>
      <w:r w:rsidR="005C1A1A">
        <w:rPr>
          <w:bCs/>
          <w:sz w:val="28"/>
          <w:szCs w:val="28"/>
        </w:rPr>
        <w:t xml:space="preserve">оров источников финансирования </w:t>
      </w:r>
      <w:r w:rsidR="005C1A1A" w:rsidRPr="00C0289A">
        <w:rPr>
          <w:bCs/>
          <w:sz w:val="28"/>
          <w:szCs w:val="28"/>
        </w:rPr>
        <w:t xml:space="preserve">дефицита бюджета поселения. </w:t>
      </w:r>
    </w:p>
    <w:p w:rsidR="00803BCC" w:rsidRPr="00C55BC6" w:rsidRDefault="00803BCC" w:rsidP="00803BCC">
      <w:pPr>
        <w:autoSpaceDE w:val="0"/>
        <w:autoSpaceDN w:val="0"/>
        <w:adjustRightInd w:val="0"/>
        <w:jc w:val="both"/>
        <w:rPr>
          <w:sz w:val="28"/>
          <w:szCs w:val="28"/>
        </w:rPr>
      </w:pPr>
      <w:r>
        <w:rPr>
          <w:sz w:val="28"/>
          <w:szCs w:val="28"/>
        </w:rPr>
        <w:t>-</w:t>
      </w:r>
      <w:r w:rsidRPr="00C55BC6">
        <w:rPr>
          <w:sz w:val="28"/>
          <w:szCs w:val="28"/>
        </w:rPr>
        <w:t xml:space="preserve"> бюджетны</w:t>
      </w:r>
      <w:r>
        <w:rPr>
          <w:sz w:val="28"/>
          <w:szCs w:val="28"/>
        </w:rPr>
        <w:t>е</w:t>
      </w:r>
      <w:r w:rsidRPr="00C55BC6">
        <w:rPr>
          <w:sz w:val="28"/>
          <w:szCs w:val="28"/>
        </w:rPr>
        <w:t xml:space="preserve"> ассигновани</w:t>
      </w:r>
      <w:r>
        <w:rPr>
          <w:sz w:val="28"/>
          <w:szCs w:val="28"/>
        </w:rPr>
        <w:t>я</w:t>
      </w:r>
      <w:r w:rsidRPr="00C55BC6">
        <w:rPr>
          <w:sz w:val="28"/>
          <w:szCs w:val="28"/>
        </w:rPr>
        <w:t xml:space="preserve"> по разделам, подразделам, целевым статьям (муниципальным программам </w:t>
      </w:r>
      <w:r w:rsidRPr="00C55BC6">
        <w:rPr>
          <w:bCs/>
          <w:sz w:val="28"/>
          <w:szCs w:val="28"/>
        </w:rPr>
        <w:t xml:space="preserve">городского поселения </w:t>
      </w:r>
      <w:r>
        <w:rPr>
          <w:bCs/>
          <w:sz w:val="28"/>
          <w:szCs w:val="28"/>
        </w:rPr>
        <w:t xml:space="preserve">Лянтор </w:t>
      </w:r>
      <w:r w:rsidRPr="00C55BC6">
        <w:rPr>
          <w:bCs/>
          <w:sz w:val="28"/>
          <w:szCs w:val="28"/>
        </w:rPr>
        <w:t xml:space="preserve"> </w:t>
      </w:r>
      <w:r w:rsidRPr="00C55BC6">
        <w:rPr>
          <w:sz w:val="28"/>
          <w:szCs w:val="28"/>
        </w:rPr>
        <w:t>и непрограммным направлениям деятельности), группам (группам и подгруппам) видов расходов на очередной финансовый год и плановый период;</w:t>
      </w:r>
    </w:p>
    <w:p w:rsidR="00803BCC" w:rsidRPr="00C55BC6" w:rsidRDefault="00803BCC" w:rsidP="00803BCC">
      <w:pPr>
        <w:autoSpaceDE w:val="0"/>
        <w:autoSpaceDN w:val="0"/>
        <w:adjustRightInd w:val="0"/>
        <w:jc w:val="both"/>
        <w:rPr>
          <w:sz w:val="28"/>
          <w:szCs w:val="28"/>
        </w:rPr>
      </w:pPr>
      <w:r>
        <w:rPr>
          <w:sz w:val="28"/>
          <w:szCs w:val="28"/>
        </w:rPr>
        <w:lastRenderedPageBreak/>
        <w:t>-</w:t>
      </w:r>
      <w:r w:rsidRPr="00C55BC6">
        <w:rPr>
          <w:sz w:val="28"/>
          <w:szCs w:val="28"/>
        </w:rPr>
        <w:t xml:space="preserve"> бюджетны</w:t>
      </w:r>
      <w:r>
        <w:rPr>
          <w:sz w:val="28"/>
          <w:szCs w:val="28"/>
        </w:rPr>
        <w:t>е</w:t>
      </w:r>
      <w:r w:rsidRPr="00C55BC6">
        <w:rPr>
          <w:sz w:val="28"/>
          <w:szCs w:val="28"/>
        </w:rPr>
        <w:t xml:space="preserve"> ассигновани</w:t>
      </w:r>
      <w:r>
        <w:rPr>
          <w:sz w:val="28"/>
          <w:szCs w:val="28"/>
        </w:rPr>
        <w:t>я</w:t>
      </w:r>
      <w:r w:rsidRPr="00C55BC6">
        <w:rPr>
          <w:sz w:val="28"/>
          <w:szCs w:val="28"/>
        </w:rPr>
        <w:t xml:space="preserve"> по целевым статьям (муниципальным программам </w:t>
      </w:r>
      <w:r w:rsidRPr="00C55BC6">
        <w:rPr>
          <w:bCs/>
          <w:sz w:val="28"/>
          <w:szCs w:val="28"/>
        </w:rPr>
        <w:t xml:space="preserve">городского поселения </w:t>
      </w:r>
      <w:r>
        <w:rPr>
          <w:bCs/>
          <w:sz w:val="28"/>
          <w:szCs w:val="28"/>
        </w:rPr>
        <w:t xml:space="preserve">Лянтор </w:t>
      </w:r>
      <w:r w:rsidRPr="00C55BC6">
        <w:rPr>
          <w:sz w:val="28"/>
          <w:szCs w:val="28"/>
        </w:rPr>
        <w:t>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803BCC" w:rsidRDefault="00803BCC" w:rsidP="00803BCC">
      <w:pPr>
        <w:autoSpaceDE w:val="0"/>
        <w:autoSpaceDN w:val="0"/>
        <w:adjustRightInd w:val="0"/>
        <w:jc w:val="both"/>
        <w:rPr>
          <w:sz w:val="28"/>
          <w:szCs w:val="28"/>
        </w:rPr>
      </w:pPr>
      <w:r>
        <w:rPr>
          <w:sz w:val="28"/>
          <w:szCs w:val="28"/>
        </w:rPr>
        <w:t>-</w:t>
      </w:r>
      <w:r w:rsidRPr="00C55BC6">
        <w:rPr>
          <w:sz w:val="28"/>
          <w:szCs w:val="28"/>
        </w:rPr>
        <w:t xml:space="preserve"> бюджетны</w:t>
      </w:r>
      <w:r>
        <w:rPr>
          <w:sz w:val="28"/>
          <w:szCs w:val="28"/>
        </w:rPr>
        <w:t>е</w:t>
      </w:r>
      <w:r w:rsidRPr="00C55BC6">
        <w:rPr>
          <w:sz w:val="28"/>
          <w:szCs w:val="28"/>
        </w:rPr>
        <w:t xml:space="preserve"> ассигновани</w:t>
      </w:r>
      <w:r>
        <w:rPr>
          <w:sz w:val="28"/>
          <w:szCs w:val="28"/>
        </w:rPr>
        <w:t>я</w:t>
      </w:r>
      <w:r w:rsidRPr="00C55BC6">
        <w:rPr>
          <w:sz w:val="28"/>
          <w:szCs w:val="28"/>
        </w:rPr>
        <w:t xml:space="preserve"> по разделам и подразделам классификации расходов бюджетов на очередной финансовый год и плановый период;</w:t>
      </w:r>
    </w:p>
    <w:p w:rsidR="00803BCC" w:rsidRDefault="00803BCC" w:rsidP="00803BCC">
      <w:pPr>
        <w:autoSpaceDE w:val="0"/>
        <w:autoSpaceDN w:val="0"/>
        <w:adjustRightInd w:val="0"/>
        <w:jc w:val="both"/>
        <w:rPr>
          <w:sz w:val="28"/>
          <w:szCs w:val="28"/>
        </w:rPr>
      </w:pPr>
      <w:r>
        <w:rPr>
          <w:sz w:val="28"/>
          <w:szCs w:val="28"/>
        </w:rPr>
        <w:t>-</w:t>
      </w:r>
      <w:r w:rsidRPr="00C55BC6">
        <w:rPr>
          <w:sz w:val="28"/>
          <w:szCs w:val="28"/>
        </w:rPr>
        <w:t xml:space="preserve"> бюджетны</w:t>
      </w:r>
      <w:r>
        <w:rPr>
          <w:sz w:val="28"/>
          <w:szCs w:val="28"/>
        </w:rPr>
        <w:t>е</w:t>
      </w:r>
      <w:r w:rsidRPr="00C55BC6">
        <w:rPr>
          <w:sz w:val="28"/>
          <w:szCs w:val="28"/>
        </w:rPr>
        <w:t xml:space="preserve"> ассигновани</w:t>
      </w:r>
      <w:r>
        <w:rPr>
          <w:sz w:val="28"/>
          <w:szCs w:val="28"/>
        </w:rPr>
        <w:t>я</w:t>
      </w:r>
      <w:r w:rsidRPr="00C55BC6">
        <w:rPr>
          <w:sz w:val="28"/>
          <w:szCs w:val="28"/>
        </w:rPr>
        <w:t xml:space="preserve"> </w:t>
      </w:r>
      <w:r>
        <w:rPr>
          <w:sz w:val="28"/>
          <w:szCs w:val="28"/>
        </w:rPr>
        <w:t xml:space="preserve">в </w:t>
      </w:r>
      <w:r w:rsidRPr="00153680">
        <w:rPr>
          <w:sz w:val="28"/>
          <w:szCs w:val="28"/>
        </w:rPr>
        <w:t>ведомственн</w:t>
      </w:r>
      <w:r>
        <w:rPr>
          <w:sz w:val="28"/>
          <w:szCs w:val="28"/>
        </w:rPr>
        <w:t>ой</w:t>
      </w:r>
      <w:r w:rsidRPr="00153680">
        <w:rPr>
          <w:sz w:val="28"/>
          <w:szCs w:val="28"/>
        </w:rPr>
        <w:t xml:space="preserve"> структур</w:t>
      </w:r>
      <w:r>
        <w:rPr>
          <w:sz w:val="28"/>
          <w:szCs w:val="28"/>
        </w:rPr>
        <w:t>е</w:t>
      </w:r>
      <w:r w:rsidRPr="00153680">
        <w:rPr>
          <w:sz w:val="28"/>
          <w:szCs w:val="28"/>
        </w:rPr>
        <w:t xml:space="preserve"> расходов</w:t>
      </w:r>
      <w:r w:rsidRPr="00306CD9">
        <w:rPr>
          <w:sz w:val="28"/>
          <w:szCs w:val="28"/>
        </w:rPr>
        <w:t xml:space="preserve"> </w:t>
      </w:r>
      <w:r w:rsidRPr="00C55BC6">
        <w:rPr>
          <w:sz w:val="28"/>
          <w:szCs w:val="28"/>
        </w:rPr>
        <w:t>бюджетов на очередной финансовый год и плановый период;</w:t>
      </w:r>
    </w:p>
    <w:p w:rsidR="00803BCC" w:rsidRPr="00C55BC6" w:rsidRDefault="00803BCC" w:rsidP="00803BCC">
      <w:pPr>
        <w:autoSpaceDE w:val="0"/>
        <w:autoSpaceDN w:val="0"/>
        <w:adjustRightInd w:val="0"/>
        <w:jc w:val="both"/>
        <w:rPr>
          <w:sz w:val="28"/>
          <w:szCs w:val="28"/>
        </w:rPr>
      </w:pPr>
      <w:r>
        <w:rPr>
          <w:sz w:val="28"/>
          <w:szCs w:val="28"/>
        </w:rPr>
        <w:t>-</w:t>
      </w:r>
      <w:r w:rsidRPr="00C55BC6">
        <w:rPr>
          <w:sz w:val="28"/>
          <w:szCs w:val="28"/>
        </w:rPr>
        <w:t xml:space="preserve"> бюджетны</w:t>
      </w:r>
      <w:r>
        <w:rPr>
          <w:sz w:val="28"/>
          <w:szCs w:val="28"/>
        </w:rPr>
        <w:t>е</w:t>
      </w:r>
      <w:r w:rsidRPr="00C55BC6">
        <w:rPr>
          <w:sz w:val="28"/>
          <w:szCs w:val="28"/>
        </w:rPr>
        <w:t xml:space="preserve"> ассигновани</w:t>
      </w:r>
      <w:r>
        <w:rPr>
          <w:sz w:val="28"/>
          <w:szCs w:val="28"/>
        </w:rPr>
        <w:t>я</w:t>
      </w:r>
      <w:r w:rsidRPr="00C55BC6">
        <w:rPr>
          <w:sz w:val="28"/>
          <w:szCs w:val="28"/>
        </w:rPr>
        <w:t>, направляемы</w:t>
      </w:r>
      <w:r>
        <w:rPr>
          <w:sz w:val="28"/>
          <w:szCs w:val="28"/>
        </w:rPr>
        <w:t>е</w:t>
      </w:r>
      <w:r w:rsidRPr="00C55BC6">
        <w:rPr>
          <w:sz w:val="28"/>
          <w:szCs w:val="28"/>
        </w:rPr>
        <w:t xml:space="preserve"> на исполнение публичных нормативных обязательств на очередной финансовый год и плановый период;</w:t>
      </w:r>
    </w:p>
    <w:p w:rsidR="00803BCC" w:rsidRPr="00C55BC6" w:rsidRDefault="00803BCC" w:rsidP="00803BCC">
      <w:pPr>
        <w:autoSpaceDE w:val="0"/>
        <w:autoSpaceDN w:val="0"/>
        <w:adjustRightInd w:val="0"/>
        <w:jc w:val="both"/>
        <w:rPr>
          <w:sz w:val="28"/>
          <w:szCs w:val="28"/>
        </w:rPr>
      </w:pPr>
      <w:r>
        <w:rPr>
          <w:sz w:val="28"/>
          <w:szCs w:val="28"/>
        </w:rPr>
        <w:t>-</w:t>
      </w:r>
      <w:r w:rsidRPr="00C55BC6">
        <w:rPr>
          <w:sz w:val="28"/>
          <w:szCs w:val="28"/>
        </w:rPr>
        <w:t xml:space="preserve">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03BCC" w:rsidRPr="00C55BC6" w:rsidRDefault="00803BCC" w:rsidP="00803BCC">
      <w:pPr>
        <w:autoSpaceDE w:val="0"/>
        <w:autoSpaceDN w:val="0"/>
        <w:adjustRightInd w:val="0"/>
        <w:jc w:val="both"/>
        <w:rPr>
          <w:sz w:val="28"/>
          <w:szCs w:val="28"/>
        </w:rPr>
      </w:pPr>
      <w:r>
        <w:rPr>
          <w:sz w:val="28"/>
          <w:szCs w:val="28"/>
        </w:rPr>
        <w:t>-</w:t>
      </w:r>
      <w:r w:rsidRPr="00C55BC6">
        <w:rPr>
          <w:sz w:val="28"/>
          <w:szCs w:val="28"/>
        </w:rPr>
        <w:t xml:space="preserve"> объем межбюджетных трансфертов, предоставляемых из бюджета поселения в очередном финансовом году и плановом периоде;</w:t>
      </w:r>
    </w:p>
    <w:p w:rsidR="00803BCC" w:rsidRPr="00C55BC6" w:rsidRDefault="00803BCC" w:rsidP="00803BCC">
      <w:pPr>
        <w:autoSpaceDE w:val="0"/>
        <w:autoSpaceDN w:val="0"/>
        <w:adjustRightInd w:val="0"/>
        <w:jc w:val="both"/>
        <w:rPr>
          <w:sz w:val="28"/>
          <w:szCs w:val="28"/>
        </w:rPr>
      </w:pPr>
      <w:r>
        <w:rPr>
          <w:sz w:val="28"/>
          <w:szCs w:val="28"/>
        </w:rPr>
        <w:t>-</w:t>
      </w:r>
      <w:r w:rsidRPr="00C55BC6">
        <w:rPr>
          <w:sz w:val="28"/>
          <w:szCs w:val="28"/>
        </w:rPr>
        <w:t xml:space="preserve">источники финансирования дефицита бюджета </w:t>
      </w:r>
      <w:r w:rsidRPr="00C55BC6">
        <w:rPr>
          <w:bCs/>
          <w:sz w:val="28"/>
          <w:szCs w:val="28"/>
        </w:rPr>
        <w:t>поселения</w:t>
      </w:r>
      <w:r w:rsidRPr="00C55BC6">
        <w:rPr>
          <w:sz w:val="28"/>
          <w:szCs w:val="28"/>
        </w:rPr>
        <w:t xml:space="preserve"> на очередной финансовый год и плановый период;</w:t>
      </w:r>
    </w:p>
    <w:p w:rsidR="006D31FD" w:rsidRPr="006D31FD" w:rsidRDefault="006D31FD" w:rsidP="006D31FD">
      <w:pPr>
        <w:spacing w:before="100" w:beforeAutospacing="1" w:after="100" w:afterAutospacing="1"/>
        <w:jc w:val="center"/>
        <w:rPr>
          <w:b/>
          <w:bCs/>
          <w:sz w:val="28"/>
          <w:szCs w:val="28"/>
        </w:rPr>
      </w:pPr>
      <w:r>
        <w:rPr>
          <w:b/>
          <w:sz w:val="28"/>
          <w:szCs w:val="28"/>
        </w:rPr>
        <w:t>Статья 19.</w:t>
      </w:r>
      <w:r w:rsidRPr="006D31FD">
        <w:rPr>
          <w:bCs/>
          <w:sz w:val="28"/>
          <w:szCs w:val="28"/>
        </w:rPr>
        <w:t xml:space="preserve"> </w:t>
      </w:r>
      <w:r w:rsidRPr="006D31FD">
        <w:rPr>
          <w:b/>
          <w:bCs/>
          <w:sz w:val="28"/>
          <w:szCs w:val="28"/>
        </w:rPr>
        <w:t>Срок утверждения  решения  о бюджете поселения на очередной финансовый год</w:t>
      </w:r>
    </w:p>
    <w:p w:rsidR="006D31FD" w:rsidRDefault="006D31FD" w:rsidP="006D31FD">
      <w:pPr>
        <w:jc w:val="both"/>
        <w:rPr>
          <w:bCs/>
          <w:sz w:val="28"/>
          <w:szCs w:val="28"/>
        </w:rPr>
      </w:pPr>
      <w:r w:rsidRPr="00C0289A">
        <w:rPr>
          <w:bCs/>
          <w:sz w:val="28"/>
          <w:szCs w:val="28"/>
        </w:rPr>
        <w:t>1. Решение о бюджете поселения на очередной финансовый год принимается  Советом поселения до 30 декабря текущего года.</w:t>
      </w:r>
    </w:p>
    <w:p w:rsidR="006D31FD" w:rsidRPr="00C0289A" w:rsidRDefault="006D31FD" w:rsidP="006D31FD">
      <w:pPr>
        <w:jc w:val="both"/>
        <w:rPr>
          <w:bCs/>
          <w:sz w:val="28"/>
          <w:szCs w:val="28"/>
        </w:rPr>
      </w:pPr>
      <w:r w:rsidRPr="00C0289A">
        <w:rPr>
          <w:bCs/>
          <w:sz w:val="28"/>
          <w:szCs w:val="28"/>
        </w:rPr>
        <w:t>2. Принятое решение о бюджете пос</w:t>
      </w:r>
      <w:r>
        <w:rPr>
          <w:bCs/>
          <w:sz w:val="28"/>
          <w:szCs w:val="28"/>
        </w:rPr>
        <w:t xml:space="preserve">еления </w:t>
      </w:r>
      <w:r w:rsidRPr="00C0289A">
        <w:rPr>
          <w:bCs/>
          <w:sz w:val="28"/>
          <w:szCs w:val="28"/>
        </w:rPr>
        <w:t xml:space="preserve">направляется Главе поселения  для подписания  и </w:t>
      </w:r>
      <w:r w:rsidRPr="00843B2A">
        <w:rPr>
          <w:bCs/>
          <w:sz w:val="28"/>
          <w:szCs w:val="28"/>
        </w:rPr>
        <w:t>опубликования.</w:t>
      </w:r>
    </w:p>
    <w:p w:rsidR="00BC02C1" w:rsidRPr="00BC02C1" w:rsidRDefault="00BC02C1" w:rsidP="00BC02C1">
      <w:pPr>
        <w:spacing w:before="100" w:beforeAutospacing="1" w:after="100" w:afterAutospacing="1"/>
        <w:jc w:val="center"/>
        <w:rPr>
          <w:b/>
          <w:bCs/>
          <w:sz w:val="28"/>
          <w:szCs w:val="28"/>
        </w:rPr>
      </w:pPr>
      <w:r>
        <w:rPr>
          <w:b/>
          <w:sz w:val="28"/>
          <w:szCs w:val="28"/>
        </w:rPr>
        <w:t>Статья 20</w:t>
      </w:r>
      <w:r w:rsidRPr="00BC02C1">
        <w:rPr>
          <w:sz w:val="28"/>
          <w:szCs w:val="28"/>
        </w:rPr>
        <w:t xml:space="preserve">. </w:t>
      </w:r>
      <w:r w:rsidRPr="00BC02C1">
        <w:rPr>
          <w:b/>
          <w:bCs/>
          <w:sz w:val="28"/>
          <w:szCs w:val="28"/>
        </w:rPr>
        <w:t>Внесение изменений в решение о бюджете поселения</w:t>
      </w:r>
    </w:p>
    <w:p w:rsidR="00161961" w:rsidRPr="00C55BC6" w:rsidRDefault="00161961" w:rsidP="00161961">
      <w:pPr>
        <w:autoSpaceDE w:val="0"/>
        <w:autoSpaceDN w:val="0"/>
        <w:adjustRightInd w:val="0"/>
        <w:ind w:firstLine="426"/>
        <w:jc w:val="both"/>
        <w:rPr>
          <w:sz w:val="28"/>
          <w:szCs w:val="28"/>
        </w:rPr>
      </w:pPr>
      <w:r w:rsidRPr="00C55BC6">
        <w:rPr>
          <w:sz w:val="28"/>
          <w:szCs w:val="28"/>
        </w:rPr>
        <w:t xml:space="preserve">1. Администрация поселения разрабатывает и представляет в Совет поселения проекты решений о внесении изменений в решение о бюджете поселения </w:t>
      </w:r>
      <w:r>
        <w:rPr>
          <w:sz w:val="28"/>
          <w:szCs w:val="28"/>
        </w:rPr>
        <w:t>по вопросам, являющимся предметом ее правового регулирования</w:t>
      </w:r>
      <w:r w:rsidRPr="00C55BC6">
        <w:rPr>
          <w:sz w:val="28"/>
          <w:szCs w:val="28"/>
        </w:rPr>
        <w:t>.</w:t>
      </w:r>
    </w:p>
    <w:p w:rsidR="00161961" w:rsidRPr="00C55BC6" w:rsidRDefault="00161961" w:rsidP="00161961">
      <w:pPr>
        <w:autoSpaceDE w:val="0"/>
        <w:autoSpaceDN w:val="0"/>
        <w:adjustRightInd w:val="0"/>
        <w:ind w:firstLine="426"/>
        <w:jc w:val="both"/>
        <w:rPr>
          <w:sz w:val="28"/>
          <w:szCs w:val="28"/>
        </w:rPr>
      </w:pPr>
      <w:r w:rsidRPr="00C55BC6">
        <w:rPr>
          <w:sz w:val="28"/>
          <w:szCs w:val="28"/>
        </w:rPr>
        <w:t>2. Одновременно с проектом решения о внесении изменений в решение о бюджете поселения представляется пояснительная записка с обоснованием предлагаемых изменений в решение о бюджете поселения.</w:t>
      </w:r>
    </w:p>
    <w:p w:rsidR="00161961" w:rsidRPr="00C55BC6" w:rsidRDefault="00161961" w:rsidP="00161961">
      <w:pPr>
        <w:autoSpaceDE w:val="0"/>
        <w:autoSpaceDN w:val="0"/>
        <w:adjustRightInd w:val="0"/>
        <w:ind w:firstLine="426"/>
        <w:jc w:val="both"/>
        <w:rPr>
          <w:sz w:val="28"/>
          <w:szCs w:val="28"/>
        </w:rPr>
      </w:pPr>
      <w:r w:rsidRPr="00C55BC6">
        <w:rPr>
          <w:sz w:val="28"/>
          <w:szCs w:val="28"/>
        </w:rPr>
        <w:t xml:space="preserve">3. В случае снижения в соответствии с ожидаемыми итогами социально-экономического развития городского поселения </w:t>
      </w:r>
      <w:r>
        <w:rPr>
          <w:sz w:val="28"/>
          <w:szCs w:val="28"/>
        </w:rPr>
        <w:t>Лянтор</w:t>
      </w:r>
      <w:r w:rsidRPr="00C55BC6">
        <w:rPr>
          <w:sz w:val="28"/>
          <w:szCs w:val="28"/>
        </w:rPr>
        <w:t xml:space="preserve">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поселения, положения указанного решения в части, относящейся к плановому периоду, могут быть признаны утратившими силу.</w:t>
      </w:r>
    </w:p>
    <w:p w:rsidR="00161961" w:rsidRPr="00C55BC6" w:rsidRDefault="00161961" w:rsidP="00161961">
      <w:pPr>
        <w:autoSpaceDE w:val="0"/>
        <w:autoSpaceDN w:val="0"/>
        <w:adjustRightInd w:val="0"/>
        <w:ind w:firstLine="426"/>
        <w:jc w:val="both"/>
        <w:rPr>
          <w:sz w:val="28"/>
          <w:szCs w:val="28"/>
        </w:rPr>
      </w:pPr>
      <w:r w:rsidRPr="00C55BC6">
        <w:rPr>
          <w:sz w:val="28"/>
          <w:szCs w:val="28"/>
        </w:rPr>
        <w:t xml:space="preserve">4. При внесении в Совет </w:t>
      </w:r>
      <w:r>
        <w:rPr>
          <w:sz w:val="28"/>
          <w:szCs w:val="28"/>
        </w:rPr>
        <w:t>поселения</w:t>
      </w:r>
      <w:r w:rsidRPr="00C55BC6">
        <w:rPr>
          <w:sz w:val="28"/>
          <w:szCs w:val="28"/>
        </w:rPr>
        <w:t xml:space="preserve"> проекта решения о внесении изменений в решение о бюджете поселения, предусматривающего признание </w:t>
      </w:r>
      <w:r w:rsidRPr="00C55BC6">
        <w:rPr>
          <w:sz w:val="28"/>
          <w:szCs w:val="28"/>
        </w:rPr>
        <w:lastRenderedPageBreak/>
        <w:t xml:space="preserve">утратившими силу положений решения о бюджете поселения в части, относящейся к плановому периоду, уточненный прогноз социально-экономического развития городского поселения </w:t>
      </w:r>
      <w:r>
        <w:rPr>
          <w:sz w:val="28"/>
          <w:szCs w:val="28"/>
        </w:rPr>
        <w:t>Лянтор</w:t>
      </w:r>
      <w:r w:rsidRPr="00C55BC6">
        <w:rPr>
          <w:sz w:val="28"/>
          <w:szCs w:val="28"/>
        </w:rPr>
        <w:t xml:space="preserve"> в плановом периоде не представляется.</w:t>
      </w:r>
    </w:p>
    <w:p w:rsidR="00161961" w:rsidRDefault="00161961" w:rsidP="00161961">
      <w:pPr>
        <w:autoSpaceDE w:val="0"/>
        <w:autoSpaceDN w:val="0"/>
        <w:adjustRightInd w:val="0"/>
        <w:ind w:firstLine="426"/>
        <w:jc w:val="both"/>
        <w:rPr>
          <w:sz w:val="28"/>
          <w:szCs w:val="28"/>
        </w:rPr>
      </w:pPr>
      <w:r w:rsidRPr="00C55BC6">
        <w:rPr>
          <w:sz w:val="28"/>
          <w:szCs w:val="28"/>
        </w:rPr>
        <w:t xml:space="preserve">5. Проект решения Совета депутатов поселения о внесении изменений в решение о бюджете поселения в течение 1 дня со дня его получения направляется председателем Совета депутатов поселения в </w:t>
      </w:r>
      <w:r w:rsidR="00B2303B">
        <w:rPr>
          <w:sz w:val="28"/>
          <w:szCs w:val="28"/>
        </w:rPr>
        <w:t>бюджетно- финансовую комиссию</w:t>
      </w:r>
      <w:r w:rsidR="00B2303B" w:rsidRPr="00C55BC6">
        <w:rPr>
          <w:sz w:val="28"/>
          <w:szCs w:val="28"/>
        </w:rPr>
        <w:t xml:space="preserve"> </w:t>
      </w:r>
      <w:r w:rsidRPr="00C55BC6">
        <w:rPr>
          <w:sz w:val="28"/>
          <w:szCs w:val="28"/>
        </w:rPr>
        <w:t>для проведения экспертизы.</w:t>
      </w:r>
    </w:p>
    <w:p w:rsidR="00F85AAB" w:rsidRPr="00C55BC6" w:rsidRDefault="00F85AAB" w:rsidP="00161961">
      <w:pPr>
        <w:autoSpaceDE w:val="0"/>
        <w:autoSpaceDN w:val="0"/>
        <w:adjustRightInd w:val="0"/>
        <w:ind w:firstLine="426"/>
        <w:jc w:val="both"/>
        <w:rPr>
          <w:sz w:val="28"/>
          <w:szCs w:val="28"/>
        </w:rPr>
      </w:pPr>
      <w:r>
        <w:rPr>
          <w:sz w:val="28"/>
          <w:szCs w:val="28"/>
        </w:rPr>
        <w:t xml:space="preserve">6. По итогам рассмотрения проекта решения о внесении изменений и дополнений в решение о бюджете поселения Совет поселения принимает решение </w:t>
      </w:r>
      <w:r w:rsidR="00721121">
        <w:rPr>
          <w:sz w:val="28"/>
          <w:szCs w:val="28"/>
        </w:rPr>
        <w:t>о</w:t>
      </w:r>
      <w:r>
        <w:rPr>
          <w:sz w:val="28"/>
          <w:szCs w:val="28"/>
        </w:rPr>
        <w:t xml:space="preserve"> принятии либо отклонении решения о внесении изменений и дополнений в решение Совета поселения.</w:t>
      </w:r>
    </w:p>
    <w:p w:rsidR="001D2BB4" w:rsidRDefault="00E06649" w:rsidP="001D2BB4">
      <w:pPr>
        <w:spacing w:before="100" w:beforeAutospacing="1" w:after="100" w:afterAutospacing="1"/>
        <w:jc w:val="center"/>
        <w:rPr>
          <w:bCs/>
          <w:sz w:val="28"/>
          <w:szCs w:val="28"/>
        </w:rPr>
      </w:pPr>
      <w:r>
        <w:rPr>
          <w:b/>
          <w:sz w:val="28"/>
          <w:szCs w:val="28"/>
        </w:rPr>
        <w:t>Статья 21.</w:t>
      </w:r>
      <w:r w:rsidR="001D2BB4">
        <w:rPr>
          <w:b/>
          <w:sz w:val="28"/>
          <w:szCs w:val="28"/>
        </w:rPr>
        <w:t xml:space="preserve"> </w:t>
      </w:r>
      <w:r w:rsidR="001D2BB4" w:rsidRPr="001D2BB4">
        <w:rPr>
          <w:b/>
          <w:bCs/>
          <w:sz w:val="28"/>
          <w:szCs w:val="28"/>
        </w:rPr>
        <w:t>Временное управление бюджетом  поселения</w:t>
      </w:r>
    </w:p>
    <w:p w:rsidR="0015768C" w:rsidRPr="00C55BC6" w:rsidRDefault="001D2BB4" w:rsidP="0015768C">
      <w:pPr>
        <w:autoSpaceDE w:val="0"/>
        <w:autoSpaceDN w:val="0"/>
        <w:adjustRightInd w:val="0"/>
        <w:ind w:firstLine="425"/>
        <w:jc w:val="both"/>
        <w:rPr>
          <w:sz w:val="28"/>
          <w:szCs w:val="28"/>
        </w:rPr>
      </w:pPr>
      <w:r w:rsidRPr="00C0289A">
        <w:rPr>
          <w:bCs/>
          <w:sz w:val="28"/>
          <w:szCs w:val="28"/>
        </w:rPr>
        <w:t>1.</w:t>
      </w:r>
      <w:r w:rsidR="0015768C" w:rsidRPr="0015768C">
        <w:rPr>
          <w:sz w:val="28"/>
          <w:szCs w:val="28"/>
        </w:rPr>
        <w:t xml:space="preserve"> </w:t>
      </w:r>
      <w:r w:rsidR="0015768C" w:rsidRPr="00C55BC6">
        <w:rPr>
          <w:sz w:val="28"/>
          <w:szCs w:val="28"/>
        </w:rPr>
        <w:t xml:space="preserve">Временное управление бюджетом городского поселения </w:t>
      </w:r>
      <w:r w:rsidR="0015768C">
        <w:rPr>
          <w:sz w:val="28"/>
          <w:szCs w:val="28"/>
        </w:rPr>
        <w:t xml:space="preserve">Лянтор </w:t>
      </w:r>
      <w:r w:rsidR="0015768C" w:rsidRPr="00C55BC6">
        <w:rPr>
          <w:sz w:val="28"/>
          <w:szCs w:val="28"/>
        </w:rPr>
        <w:t xml:space="preserve">осуществляется в случаях и в порядке, определенных Бюджетным </w:t>
      </w:r>
      <w:hyperlink r:id="rId20" w:history="1">
        <w:r w:rsidR="0015768C" w:rsidRPr="00C55BC6">
          <w:rPr>
            <w:sz w:val="28"/>
            <w:szCs w:val="28"/>
          </w:rPr>
          <w:t>кодексом</w:t>
        </w:r>
      </w:hyperlink>
      <w:r w:rsidR="0015768C" w:rsidRPr="00C55BC6">
        <w:rPr>
          <w:sz w:val="28"/>
          <w:szCs w:val="28"/>
        </w:rPr>
        <w:t xml:space="preserve"> Российской Федерации.</w:t>
      </w:r>
    </w:p>
    <w:p w:rsidR="00D27DE8" w:rsidRPr="00D27DE8" w:rsidRDefault="00D27DE8" w:rsidP="00D27DE8">
      <w:pPr>
        <w:spacing w:before="100" w:beforeAutospacing="1" w:after="100" w:afterAutospacing="1"/>
        <w:jc w:val="center"/>
        <w:rPr>
          <w:b/>
          <w:bCs/>
          <w:sz w:val="28"/>
          <w:szCs w:val="28"/>
        </w:rPr>
      </w:pPr>
      <w:r>
        <w:rPr>
          <w:b/>
          <w:sz w:val="28"/>
          <w:szCs w:val="28"/>
        </w:rPr>
        <w:t xml:space="preserve">Статья 22. </w:t>
      </w:r>
      <w:r w:rsidRPr="00D27DE8">
        <w:rPr>
          <w:b/>
          <w:bCs/>
          <w:sz w:val="28"/>
          <w:szCs w:val="28"/>
        </w:rPr>
        <w:t>Завершение бюджетного года</w:t>
      </w:r>
    </w:p>
    <w:p w:rsidR="00D27DE8" w:rsidRDefault="00D27DE8" w:rsidP="00346C57">
      <w:pPr>
        <w:ind w:firstLine="360"/>
        <w:jc w:val="both"/>
        <w:rPr>
          <w:bCs/>
          <w:sz w:val="28"/>
          <w:szCs w:val="28"/>
        </w:rPr>
      </w:pPr>
      <w:r w:rsidRPr="00C0289A">
        <w:rPr>
          <w:bCs/>
          <w:sz w:val="28"/>
          <w:szCs w:val="28"/>
        </w:rPr>
        <w:t>1. Завершение опер</w:t>
      </w:r>
      <w:r>
        <w:rPr>
          <w:bCs/>
          <w:sz w:val="28"/>
          <w:szCs w:val="28"/>
        </w:rPr>
        <w:t>аций</w:t>
      </w:r>
      <w:r w:rsidR="000D4891">
        <w:rPr>
          <w:bCs/>
          <w:sz w:val="28"/>
          <w:szCs w:val="28"/>
        </w:rPr>
        <w:t xml:space="preserve"> по исполнению бюджета</w:t>
      </w:r>
      <w:r>
        <w:rPr>
          <w:bCs/>
          <w:sz w:val="28"/>
          <w:szCs w:val="28"/>
        </w:rPr>
        <w:t xml:space="preserve"> текущего финансового года </w:t>
      </w:r>
      <w:r w:rsidRPr="00C0289A">
        <w:rPr>
          <w:bCs/>
          <w:sz w:val="28"/>
          <w:szCs w:val="28"/>
        </w:rPr>
        <w:t>осуществляется в соответствии с Бюджетным кодексом  Российской Федерации.</w:t>
      </w:r>
    </w:p>
    <w:p w:rsidR="00D27DE8" w:rsidRDefault="00D27DE8" w:rsidP="00346C57">
      <w:pPr>
        <w:ind w:firstLine="360"/>
        <w:jc w:val="both"/>
        <w:rPr>
          <w:bCs/>
          <w:sz w:val="28"/>
          <w:szCs w:val="28"/>
        </w:rPr>
      </w:pPr>
      <w:r w:rsidRPr="00C0289A">
        <w:rPr>
          <w:bCs/>
          <w:sz w:val="28"/>
          <w:szCs w:val="28"/>
        </w:rPr>
        <w:t>2. В целях завершения операций текущего финансового года администрация  поселения устанавливает:</w:t>
      </w:r>
    </w:p>
    <w:p w:rsidR="00D27DE8" w:rsidRDefault="00D27DE8" w:rsidP="00D27DE8">
      <w:pPr>
        <w:jc w:val="both"/>
        <w:rPr>
          <w:bCs/>
          <w:sz w:val="28"/>
          <w:szCs w:val="28"/>
        </w:rPr>
      </w:pPr>
      <w:r>
        <w:rPr>
          <w:bCs/>
          <w:sz w:val="28"/>
          <w:szCs w:val="28"/>
        </w:rPr>
        <w:t>-</w:t>
      </w:r>
      <w:r w:rsidRPr="00C0289A">
        <w:rPr>
          <w:bCs/>
          <w:sz w:val="28"/>
          <w:szCs w:val="28"/>
        </w:rPr>
        <w:t xml:space="preserve">порядок завершения </w:t>
      </w:r>
      <w:r>
        <w:rPr>
          <w:bCs/>
          <w:sz w:val="28"/>
          <w:szCs w:val="28"/>
        </w:rPr>
        <w:t xml:space="preserve">операций по исполнению бюджета </w:t>
      </w:r>
      <w:r w:rsidRPr="00C0289A">
        <w:rPr>
          <w:bCs/>
          <w:sz w:val="28"/>
          <w:szCs w:val="28"/>
        </w:rPr>
        <w:t>поселения в текущем финансовом году;</w:t>
      </w:r>
    </w:p>
    <w:p w:rsidR="00D27DE8" w:rsidRPr="00375048" w:rsidRDefault="00D27DE8" w:rsidP="00D27DE8">
      <w:pPr>
        <w:jc w:val="both"/>
        <w:rPr>
          <w:bCs/>
          <w:sz w:val="28"/>
          <w:szCs w:val="28"/>
        </w:rPr>
      </w:pPr>
      <w:r>
        <w:rPr>
          <w:bCs/>
          <w:sz w:val="28"/>
          <w:szCs w:val="28"/>
        </w:rPr>
        <w:t xml:space="preserve">-порядок обеспечения </w:t>
      </w:r>
      <w:r w:rsidRPr="00843B2A">
        <w:rPr>
          <w:bCs/>
          <w:sz w:val="28"/>
          <w:szCs w:val="28"/>
        </w:rPr>
        <w:t>получателей бюджетных средств</w:t>
      </w:r>
      <w:r>
        <w:rPr>
          <w:bCs/>
          <w:sz w:val="28"/>
          <w:szCs w:val="28"/>
        </w:rPr>
        <w:t xml:space="preserve"> при </w:t>
      </w:r>
      <w:r w:rsidRPr="00C0289A">
        <w:rPr>
          <w:bCs/>
          <w:sz w:val="28"/>
          <w:szCs w:val="28"/>
        </w:rPr>
        <w:t>завершении текущ</w:t>
      </w:r>
      <w:r>
        <w:rPr>
          <w:bCs/>
          <w:sz w:val="28"/>
          <w:szCs w:val="28"/>
        </w:rPr>
        <w:t xml:space="preserve">его финансового года наличными </w:t>
      </w:r>
      <w:r w:rsidRPr="00C0289A">
        <w:rPr>
          <w:bCs/>
          <w:sz w:val="28"/>
          <w:szCs w:val="28"/>
        </w:rPr>
        <w:t xml:space="preserve">деньгами, необходимыми для </w:t>
      </w:r>
      <w:r>
        <w:rPr>
          <w:bCs/>
          <w:sz w:val="28"/>
          <w:szCs w:val="28"/>
        </w:rPr>
        <w:t xml:space="preserve">осуществления </w:t>
      </w:r>
      <w:r w:rsidRPr="00C0289A">
        <w:rPr>
          <w:bCs/>
          <w:sz w:val="28"/>
          <w:szCs w:val="28"/>
        </w:rPr>
        <w:t>их деятель</w:t>
      </w:r>
      <w:r>
        <w:rPr>
          <w:bCs/>
          <w:sz w:val="28"/>
          <w:szCs w:val="28"/>
        </w:rPr>
        <w:t xml:space="preserve">ности в нерабочие  праздничные </w:t>
      </w:r>
      <w:r w:rsidRPr="00C0289A">
        <w:rPr>
          <w:bCs/>
          <w:sz w:val="28"/>
          <w:szCs w:val="28"/>
        </w:rPr>
        <w:t>дни в Российской Федерации в январе очередного финансового года.</w:t>
      </w:r>
    </w:p>
    <w:p w:rsidR="001D2BB4" w:rsidRPr="00C0289A" w:rsidRDefault="001D2BB4" w:rsidP="00D27DE8">
      <w:pPr>
        <w:jc w:val="center"/>
        <w:rPr>
          <w:bCs/>
          <w:sz w:val="28"/>
          <w:szCs w:val="28"/>
        </w:rPr>
      </w:pPr>
    </w:p>
    <w:p w:rsidR="005C1A1A" w:rsidRDefault="00640135" w:rsidP="00E06649">
      <w:pPr>
        <w:spacing w:before="100" w:beforeAutospacing="1" w:after="100" w:afterAutospacing="1"/>
        <w:ind w:firstLine="540"/>
        <w:jc w:val="center"/>
        <w:rPr>
          <w:b/>
          <w:bCs/>
          <w:sz w:val="28"/>
          <w:szCs w:val="28"/>
        </w:rPr>
      </w:pPr>
      <w:r>
        <w:rPr>
          <w:b/>
          <w:bCs/>
          <w:sz w:val="28"/>
          <w:szCs w:val="28"/>
        </w:rPr>
        <w:t xml:space="preserve">Глава 4. </w:t>
      </w:r>
      <w:r w:rsidRPr="00EC42C5">
        <w:rPr>
          <w:b/>
          <w:bCs/>
          <w:sz w:val="28"/>
          <w:szCs w:val="28"/>
        </w:rPr>
        <w:t>ИСПОЛНЕНИЕ БЮДЖЕТА ПОСЕЛЕНИЯ</w:t>
      </w:r>
    </w:p>
    <w:p w:rsidR="00B82DC7" w:rsidRPr="00B82DC7" w:rsidRDefault="00C80F89" w:rsidP="00B82DC7">
      <w:pPr>
        <w:spacing w:before="100" w:beforeAutospacing="1" w:after="100" w:afterAutospacing="1"/>
        <w:jc w:val="center"/>
        <w:rPr>
          <w:b/>
          <w:bCs/>
          <w:sz w:val="28"/>
          <w:szCs w:val="28"/>
        </w:rPr>
      </w:pPr>
      <w:r>
        <w:rPr>
          <w:b/>
          <w:sz w:val="28"/>
          <w:szCs w:val="28"/>
        </w:rPr>
        <w:t>Статья 23.</w:t>
      </w:r>
      <w:r w:rsidR="00B82DC7" w:rsidRPr="00B82DC7">
        <w:rPr>
          <w:bCs/>
          <w:sz w:val="28"/>
          <w:szCs w:val="28"/>
        </w:rPr>
        <w:t xml:space="preserve"> </w:t>
      </w:r>
      <w:r w:rsidR="00B82DC7" w:rsidRPr="00B82DC7">
        <w:rPr>
          <w:b/>
          <w:bCs/>
          <w:sz w:val="28"/>
          <w:szCs w:val="28"/>
        </w:rPr>
        <w:t>Организация исполнения бюджета поселения</w:t>
      </w:r>
    </w:p>
    <w:p w:rsidR="00B82DC7" w:rsidRPr="00C0289A" w:rsidRDefault="00B82DC7" w:rsidP="00346C57">
      <w:pPr>
        <w:ind w:firstLine="360"/>
        <w:jc w:val="both"/>
        <w:rPr>
          <w:bCs/>
          <w:sz w:val="28"/>
          <w:szCs w:val="28"/>
        </w:rPr>
      </w:pPr>
      <w:r w:rsidRPr="00C0289A">
        <w:rPr>
          <w:bCs/>
          <w:sz w:val="28"/>
          <w:szCs w:val="28"/>
        </w:rPr>
        <w:t>1</w:t>
      </w:r>
      <w:r>
        <w:rPr>
          <w:bCs/>
          <w:sz w:val="28"/>
          <w:szCs w:val="28"/>
        </w:rPr>
        <w:t xml:space="preserve">. Исполнение бюджета поселения </w:t>
      </w:r>
      <w:r w:rsidRPr="00C0289A">
        <w:rPr>
          <w:bCs/>
          <w:sz w:val="28"/>
          <w:szCs w:val="28"/>
        </w:rPr>
        <w:t>в соответствии с Бюджетным кодексом Российской Федерации организуется на основе сводной бюджетной  росписи и кассового плана.</w:t>
      </w:r>
    </w:p>
    <w:p w:rsidR="00DB7AC8" w:rsidRDefault="00B82DC7" w:rsidP="00DB7AC8">
      <w:pPr>
        <w:autoSpaceDE w:val="0"/>
        <w:autoSpaceDN w:val="0"/>
        <w:adjustRightInd w:val="0"/>
        <w:ind w:firstLine="360"/>
        <w:jc w:val="both"/>
        <w:rPr>
          <w:sz w:val="28"/>
          <w:szCs w:val="28"/>
        </w:rPr>
      </w:pPr>
      <w:r w:rsidRPr="00D514D3">
        <w:rPr>
          <w:bCs/>
          <w:sz w:val="28"/>
          <w:szCs w:val="28"/>
        </w:rPr>
        <w:t>2.</w:t>
      </w:r>
      <w:r w:rsidR="00D514D3" w:rsidRPr="00D514D3">
        <w:rPr>
          <w:sz w:val="28"/>
          <w:szCs w:val="28"/>
        </w:rPr>
        <w:t xml:space="preserve"> </w:t>
      </w:r>
      <w:r w:rsidR="00D514D3" w:rsidRPr="00C55BC6">
        <w:rPr>
          <w:sz w:val="28"/>
          <w:szCs w:val="28"/>
        </w:rPr>
        <w:t xml:space="preserve">Организация исполнения бюджета поселения возлагается на управление </w:t>
      </w:r>
      <w:r w:rsidR="00346C57">
        <w:rPr>
          <w:sz w:val="28"/>
          <w:szCs w:val="28"/>
        </w:rPr>
        <w:t>бюджетного учета и отчетности А</w:t>
      </w:r>
      <w:r w:rsidR="00D514D3" w:rsidRPr="00C55BC6">
        <w:rPr>
          <w:sz w:val="28"/>
          <w:szCs w:val="28"/>
        </w:rPr>
        <w:t xml:space="preserve">дминистрации </w:t>
      </w:r>
      <w:r w:rsidR="00D514D3" w:rsidRPr="00C55BC6">
        <w:rPr>
          <w:bCs/>
          <w:sz w:val="28"/>
          <w:szCs w:val="28"/>
        </w:rPr>
        <w:t xml:space="preserve">городского поселения </w:t>
      </w:r>
      <w:r w:rsidR="00346C57">
        <w:rPr>
          <w:bCs/>
          <w:sz w:val="28"/>
          <w:szCs w:val="28"/>
        </w:rPr>
        <w:t>Лянтор</w:t>
      </w:r>
      <w:r w:rsidR="00D514D3" w:rsidRPr="00C55BC6">
        <w:rPr>
          <w:sz w:val="28"/>
          <w:szCs w:val="28"/>
        </w:rPr>
        <w:t>.</w:t>
      </w:r>
      <w:r w:rsidR="00DB7AC8">
        <w:rPr>
          <w:sz w:val="28"/>
          <w:szCs w:val="28"/>
        </w:rPr>
        <w:t xml:space="preserve"> </w:t>
      </w:r>
    </w:p>
    <w:p w:rsidR="00DB7AC8" w:rsidRPr="00C55BC6" w:rsidRDefault="00D514D3" w:rsidP="00DB7AC8">
      <w:pPr>
        <w:autoSpaceDE w:val="0"/>
        <w:autoSpaceDN w:val="0"/>
        <w:adjustRightInd w:val="0"/>
        <w:ind w:firstLine="360"/>
        <w:jc w:val="both"/>
        <w:rPr>
          <w:sz w:val="28"/>
          <w:szCs w:val="28"/>
        </w:rPr>
      </w:pPr>
      <w:r w:rsidRPr="00C55BC6">
        <w:rPr>
          <w:sz w:val="28"/>
          <w:szCs w:val="28"/>
        </w:rPr>
        <w:t xml:space="preserve">Бюджет исполняется на основе </w:t>
      </w:r>
      <w:hyperlink r:id="rId21" w:history="1">
        <w:r w:rsidRPr="00C55BC6">
          <w:rPr>
            <w:sz w:val="28"/>
            <w:szCs w:val="28"/>
          </w:rPr>
          <w:t>единства кассы</w:t>
        </w:r>
      </w:hyperlink>
      <w:r w:rsidRPr="00C55BC6">
        <w:rPr>
          <w:sz w:val="28"/>
          <w:szCs w:val="28"/>
        </w:rPr>
        <w:t xml:space="preserve"> и </w:t>
      </w:r>
      <w:hyperlink r:id="rId22" w:history="1">
        <w:r w:rsidRPr="00C55BC6">
          <w:rPr>
            <w:sz w:val="28"/>
            <w:szCs w:val="28"/>
          </w:rPr>
          <w:t>подведомственности расходов</w:t>
        </w:r>
      </w:hyperlink>
      <w:r w:rsidRPr="00C55BC6">
        <w:rPr>
          <w:sz w:val="28"/>
          <w:szCs w:val="28"/>
        </w:rPr>
        <w:t>.</w:t>
      </w:r>
    </w:p>
    <w:p w:rsidR="00B82DC7" w:rsidRPr="00DB7AC8" w:rsidRDefault="00B82DC7" w:rsidP="00DB7AC8">
      <w:pPr>
        <w:autoSpaceDE w:val="0"/>
        <w:autoSpaceDN w:val="0"/>
        <w:adjustRightInd w:val="0"/>
        <w:ind w:firstLine="360"/>
        <w:jc w:val="both"/>
        <w:rPr>
          <w:sz w:val="28"/>
          <w:szCs w:val="28"/>
        </w:rPr>
      </w:pPr>
      <w:r w:rsidRPr="00C0289A">
        <w:rPr>
          <w:bCs/>
          <w:sz w:val="28"/>
          <w:szCs w:val="28"/>
        </w:rPr>
        <w:lastRenderedPageBreak/>
        <w:t>Право открытия и зак</w:t>
      </w:r>
      <w:r w:rsidR="00346C57">
        <w:rPr>
          <w:bCs/>
          <w:sz w:val="28"/>
          <w:szCs w:val="28"/>
        </w:rPr>
        <w:t xml:space="preserve">рытия счетов бюджета поселения </w:t>
      </w:r>
      <w:r w:rsidRPr="00C0289A">
        <w:rPr>
          <w:bCs/>
          <w:sz w:val="28"/>
          <w:szCs w:val="28"/>
        </w:rPr>
        <w:t xml:space="preserve">осуществляется  </w:t>
      </w:r>
      <w:r w:rsidR="00346C57">
        <w:rPr>
          <w:bCs/>
          <w:sz w:val="28"/>
          <w:szCs w:val="28"/>
        </w:rPr>
        <w:t>А</w:t>
      </w:r>
      <w:r w:rsidRPr="00C0289A">
        <w:rPr>
          <w:bCs/>
          <w:sz w:val="28"/>
          <w:szCs w:val="28"/>
        </w:rPr>
        <w:t>дминистрацией поселения</w:t>
      </w:r>
      <w:r w:rsidRPr="00DB7AC8">
        <w:rPr>
          <w:bCs/>
          <w:sz w:val="28"/>
          <w:szCs w:val="28"/>
        </w:rPr>
        <w:t>.</w:t>
      </w:r>
      <w:r w:rsidR="00DB7AC8" w:rsidRPr="00DB7AC8">
        <w:rPr>
          <w:bCs/>
          <w:sz w:val="28"/>
          <w:szCs w:val="28"/>
        </w:rPr>
        <w:t xml:space="preserve"> Распорядителем счетов, на которых учитываются  средства бюджета поселения, является  Глава  поселения.</w:t>
      </w:r>
    </w:p>
    <w:p w:rsidR="00B82DC7" w:rsidRPr="00C0289A" w:rsidRDefault="00B82DC7" w:rsidP="00346C57">
      <w:pPr>
        <w:ind w:firstLine="360"/>
        <w:jc w:val="both"/>
        <w:rPr>
          <w:bCs/>
          <w:sz w:val="28"/>
          <w:szCs w:val="28"/>
        </w:rPr>
      </w:pPr>
      <w:r w:rsidRPr="00C0289A">
        <w:rPr>
          <w:bCs/>
          <w:sz w:val="28"/>
          <w:szCs w:val="28"/>
        </w:rPr>
        <w:t xml:space="preserve">3. Кассовое обслуживание </w:t>
      </w:r>
      <w:r w:rsidR="00851BBB">
        <w:rPr>
          <w:bCs/>
          <w:sz w:val="28"/>
          <w:szCs w:val="28"/>
        </w:rPr>
        <w:t>исполнения</w:t>
      </w:r>
      <w:r w:rsidRPr="00C0289A">
        <w:rPr>
          <w:bCs/>
          <w:sz w:val="28"/>
          <w:szCs w:val="28"/>
        </w:rPr>
        <w:t xml:space="preserve"> бюджета поселе</w:t>
      </w:r>
      <w:r w:rsidR="00D8223A">
        <w:rPr>
          <w:bCs/>
          <w:sz w:val="28"/>
          <w:szCs w:val="28"/>
        </w:rPr>
        <w:t xml:space="preserve">ния осуществляется </w:t>
      </w:r>
      <w:r w:rsidR="00D8223A" w:rsidRPr="00843B2A">
        <w:rPr>
          <w:bCs/>
          <w:sz w:val="28"/>
          <w:szCs w:val="28"/>
        </w:rPr>
        <w:t>Управлением</w:t>
      </w:r>
      <w:r w:rsidR="00D8223A">
        <w:rPr>
          <w:bCs/>
          <w:sz w:val="28"/>
          <w:szCs w:val="28"/>
        </w:rPr>
        <w:t xml:space="preserve"> </w:t>
      </w:r>
      <w:r w:rsidRPr="00C0289A">
        <w:rPr>
          <w:bCs/>
          <w:sz w:val="28"/>
          <w:szCs w:val="28"/>
        </w:rPr>
        <w:t xml:space="preserve">федерального казначейства </w:t>
      </w:r>
      <w:r w:rsidRPr="00BC3EB8">
        <w:rPr>
          <w:bCs/>
          <w:sz w:val="28"/>
          <w:szCs w:val="28"/>
        </w:rPr>
        <w:t>по Ханты-М</w:t>
      </w:r>
      <w:r w:rsidR="00D8223A" w:rsidRPr="00BC3EB8">
        <w:rPr>
          <w:bCs/>
          <w:sz w:val="28"/>
          <w:szCs w:val="28"/>
        </w:rPr>
        <w:t xml:space="preserve">ансийскому автономному </w:t>
      </w:r>
      <w:r w:rsidRPr="00BC3EB8">
        <w:rPr>
          <w:bCs/>
          <w:sz w:val="28"/>
          <w:szCs w:val="28"/>
        </w:rPr>
        <w:t>округу - Югре.</w:t>
      </w:r>
      <w:r w:rsidR="002723AE">
        <w:rPr>
          <w:bCs/>
          <w:sz w:val="28"/>
          <w:szCs w:val="28"/>
        </w:rPr>
        <w:t xml:space="preserve"> </w:t>
      </w:r>
    </w:p>
    <w:p w:rsidR="00C80F89" w:rsidRDefault="0006026D" w:rsidP="00E06649">
      <w:pPr>
        <w:spacing w:before="100" w:beforeAutospacing="1" w:after="100" w:afterAutospacing="1"/>
        <w:ind w:firstLine="540"/>
        <w:jc w:val="center"/>
        <w:rPr>
          <w:b/>
          <w:bCs/>
          <w:sz w:val="28"/>
          <w:szCs w:val="28"/>
        </w:rPr>
      </w:pPr>
      <w:r>
        <w:rPr>
          <w:b/>
          <w:sz w:val="28"/>
          <w:szCs w:val="28"/>
        </w:rPr>
        <w:t xml:space="preserve">Статья 24. </w:t>
      </w:r>
      <w:r>
        <w:rPr>
          <w:b/>
          <w:bCs/>
          <w:sz w:val="28"/>
          <w:szCs w:val="28"/>
        </w:rPr>
        <w:t xml:space="preserve">Исполнение бюджета поселения </w:t>
      </w:r>
      <w:r w:rsidRPr="0006026D">
        <w:rPr>
          <w:b/>
          <w:bCs/>
          <w:sz w:val="28"/>
          <w:szCs w:val="28"/>
        </w:rPr>
        <w:t>по доходам.</w:t>
      </w:r>
    </w:p>
    <w:p w:rsidR="00B771A2" w:rsidRDefault="00B771A2" w:rsidP="00B771A2">
      <w:pPr>
        <w:spacing w:before="100" w:beforeAutospacing="1" w:after="100" w:afterAutospacing="1"/>
        <w:ind w:firstLine="540"/>
        <w:jc w:val="both"/>
        <w:rPr>
          <w:bCs/>
          <w:sz w:val="28"/>
          <w:szCs w:val="28"/>
        </w:rPr>
      </w:pPr>
      <w:r w:rsidRPr="00C0289A">
        <w:rPr>
          <w:bCs/>
          <w:sz w:val="28"/>
          <w:szCs w:val="28"/>
        </w:rPr>
        <w:t>Исполнение бюджета по доходам предусматривает:</w:t>
      </w:r>
    </w:p>
    <w:p w:rsidR="00B771A2" w:rsidRDefault="002D67D1" w:rsidP="00B771A2">
      <w:pPr>
        <w:ind w:firstLine="539"/>
        <w:jc w:val="both"/>
        <w:rPr>
          <w:bCs/>
          <w:sz w:val="28"/>
          <w:szCs w:val="28"/>
        </w:rPr>
      </w:pPr>
      <w:r>
        <w:rPr>
          <w:bCs/>
          <w:sz w:val="28"/>
          <w:szCs w:val="28"/>
        </w:rPr>
        <w:t>1.</w:t>
      </w:r>
      <w:r w:rsidR="00B771A2" w:rsidRPr="00C0289A">
        <w:rPr>
          <w:bCs/>
          <w:sz w:val="28"/>
          <w:szCs w:val="28"/>
        </w:rPr>
        <w:t>Зачисление на</w:t>
      </w:r>
      <w:r w:rsidR="002D12A3">
        <w:rPr>
          <w:bCs/>
          <w:sz w:val="28"/>
          <w:szCs w:val="28"/>
        </w:rPr>
        <w:t xml:space="preserve"> единый счет бюджета поселения </w:t>
      </w:r>
      <w:r w:rsidR="00B771A2" w:rsidRPr="00C0289A">
        <w:rPr>
          <w:bCs/>
          <w:sz w:val="28"/>
          <w:szCs w:val="28"/>
        </w:rPr>
        <w:t>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w:t>
      </w:r>
      <w:r w:rsidR="00205B60">
        <w:rPr>
          <w:bCs/>
          <w:sz w:val="28"/>
          <w:szCs w:val="28"/>
        </w:rPr>
        <w:t xml:space="preserve"> законами ХМАО-Югры,</w:t>
      </w:r>
      <w:r w:rsidR="00B771A2" w:rsidRPr="00C0289A">
        <w:rPr>
          <w:bCs/>
          <w:sz w:val="28"/>
          <w:szCs w:val="28"/>
        </w:rPr>
        <w:t xml:space="preserve"> решением Совета поселения о бюджете  поселения  и иными решениями Совета поселения, со счетов органов Федерального</w:t>
      </w:r>
      <w:r w:rsidR="00B771A2" w:rsidRPr="00C0289A">
        <w:rPr>
          <w:b/>
          <w:bCs/>
          <w:sz w:val="28"/>
          <w:szCs w:val="28"/>
        </w:rPr>
        <w:t xml:space="preserve"> </w:t>
      </w:r>
      <w:r w:rsidR="00B771A2" w:rsidRPr="00C0289A">
        <w:rPr>
          <w:bCs/>
          <w:sz w:val="28"/>
          <w:szCs w:val="28"/>
        </w:rPr>
        <w:t>казначейства и иных п</w:t>
      </w:r>
      <w:r w:rsidR="002D12A3">
        <w:rPr>
          <w:bCs/>
          <w:sz w:val="28"/>
          <w:szCs w:val="28"/>
        </w:rPr>
        <w:t>оступлений в бюджет  поселения;</w:t>
      </w:r>
    </w:p>
    <w:p w:rsidR="00B771A2" w:rsidRDefault="00B771A2" w:rsidP="00B771A2">
      <w:pPr>
        <w:ind w:firstLine="539"/>
        <w:jc w:val="both"/>
        <w:rPr>
          <w:bCs/>
          <w:sz w:val="28"/>
          <w:szCs w:val="28"/>
        </w:rPr>
      </w:pPr>
      <w:r w:rsidRPr="00C0289A">
        <w:rPr>
          <w:bCs/>
          <w:sz w:val="28"/>
          <w:szCs w:val="28"/>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771A2" w:rsidRDefault="002D67D1" w:rsidP="00B771A2">
      <w:pPr>
        <w:ind w:firstLine="539"/>
        <w:jc w:val="both"/>
        <w:rPr>
          <w:bCs/>
          <w:sz w:val="28"/>
          <w:szCs w:val="28"/>
        </w:rPr>
      </w:pPr>
      <w:r>
        <w:rPr>
          <w:bCs/>
          <w:sz w:val="28"/>
          <w:szCs w:val="28"/>
        </w:rPr>
        <w:t>3.</w:t>
      </w:r>
      <w:r w:rsidR="00B771A2" w:rsidRPr="00C0289A">
        <w:rPr>
          <w:bCs/>
          <w:sz w:val="28"/>
          <w:szCs w:val="28"/>
        </w:rPr>
        <w:t>Зачет излишне уплаченных или излишне вз</w:t>
      </w:r>
      <w:r w:rsidR="002D12A3">
        <w:rPr>
          <w:bCs/>
          <w:sz w:val="28"/>
          <w:szCs w:val="28"/>
        </w:rPr>
        <w:t xml:space="preserve">ысканных сумм в соответствии с </w:t>
      </w:r>
      <w:r w:rsidR="00FD4DED">
        <w:rPr>
          <w:bCs/>
          <w:sz w:val="28"/>
          <w:szCs w:val="28"/>
        </w:rPr>
        <w:t>законодательством Российской Федерации</w:t>
      </w:r>
      <w:r w:rsidR="00B771A2" w:rsidRPr="00C0289A">
        <w:rPr>
          <w:bCs/>
          <w:sz w:val="28"/>
          <w:szCs w:val="28"/>
        </w:rPr>
        <w:t>;</w:t>
      </w:r>
    </w:p>
    <w:p w:rsidR="00B771A2" w:rsidRPr="00C0289A" w:rsidRDefault="00B771A2" w:rsidP="00B771A2">
      <w:pPr>
        <w:ind w:firstLine="539"/>
        <w:jc w:val="both"/>
        <w:rPr>
          <w:bCs/>
          <w:sz w:val="28"/>
          <w:szCs w:val="28"/>
        </w:rPr>
      </w:pPr>
      <w:r w:rsidRPr="00C0289A">
        <w:rPr>
          <w:bCs/>
          <w:sz w:val="28"/>
          <w:szCs w:val="28"/>
        </w:rPr>
        <w:t>4. Уточнение администрато</w:t>
      </w:r>
      <w:r w:rsidR="002D12A3">
        <w:rPr>
          <w:bCs/>
          <w:sz w:val="28"/>
          <w:szCs w:val="28"/>
        </w:rPr>
        <w:t xml:space="preserve">ром доходов бюджета поселения </w:t>
      </w:r>
      <w:r w:rsidRPr="00C0289A">
        <w:rPr>
          <w:bCs/>
          <w:sz w:val="28"/>
          <w:szCs w:val="28"/>
        </w:rPr>
        <w:t xml:space="preserve">платежей в бюджет </w:t>
      </w:r>
      <w:r>
        <w:rPr>
          <w:bCs/>
          <w:sz w:val="28"/>
          <w:szCs w:val="28"/>
        </w:rPr>
        <w:t>поселения</w:t>
      </w:r>
      <w:r w:rsidRPr="00C0289A">
        <w:rPr>
          <w:bCs/>
          <w:sz w:val="28"/>
          <w:szCs w:val="28"/>
        </w:rPr>
        <w:t>;</w:t>
      </w:r>
    </w:p>
    <w:p w:rsidR="00B771A2" w:rsidRPr="00C0289A" w:rsidRDefault="002D67D1" w:rsidP="00B771A2">
      <w:pPr>
        <w:ind w:firstLine="539"/>
        <w:jc w:val="both"/>
        <w:rPr>
          <w:bCs/>
          <w:sz w:val="28"/>
          <w:szCs w:val="28"/>
        </w:rPr>
      </w:pPr>
      <w:r>
        <w:rPr>
          <w:bCs/>
          <w:sz w:val="28"/>
          <w:szCs w:val="28"/>
        </w:rPr>
        <w:t>5.</w:t>
      </w:r>
      <w:r w:rsidR="002D12A3">
        <w:rPr>
          <w:bCs/>
          <w:sz w:val="28"/>
          <w:szCs w:val="28"/>
        </w:rPr>
        <w:t xml:space="preserve">Перечисление </w:t>
      </w:r>
      <w:r w:rsidR="00B771A2" w:rsidRPr="00C0289A">
        <w:rPr>
          <w:bCs/>
          <w:sz w:val="28"/>
          <w:szCs w:val="28"/>
        </w:rPr>
        <w:t>органами Федеральн</w:t>
      </w:r>
      <w:r w:rsidR="00B771A2">
        <w:rPr>
          <w:bCs/>
          <w:sz w:val="28"/>
          <w:szCs w:val="28"/>
        </w:rPr>
        <w:t>ого</w:t>
      </w:r>
      <w:r w:rsidR="00B771A2" w:rsidRPr="00C0289A">
        <w:rPr>
          <w:bCs/>
          <w:sz w:val="28"/>
          <w:szCs w:val="28"/>
        </w:rPr>
        <w:t xml:space="preserve"> казначейств</w:t>
      </w:r>
      <w:r w:rsidR="00B771A2">
        <w:rPr>
          <w:bCs/>
          <w:sz w:val="28"/>
          <w:szCs w:val="28"/>
        </w:rPr>
        <w:t>а</w:t>
      </w:r>
      <w:r w:rsidR="00B771A2" w:rsidRPr="00C0289A">
        <w:rPr>
          <w:bCs/>
          <w:sz w:val="28"/>
          <w:szCs w:val="28"/>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w:t>
      </w:r>
      <w:r w:rsidR="002D12A3">
        <w:rPr>
          <w:bCs/>
          <w:sz w:val="28"/>
          <w:szCs w:val="28"/>
        </w:rPr>
        <w:t xml:space="preserve"> </w:t>
      </w:r>
      <w:r w:rsidR="00B771A2" w:rsidRPr="00C0289A">
        <w:rPr>
          <w:bCs/>
          <w:sz w:val="28"/>
          <w:szCs w:val="28"/>
        </w:rPr>
        <w:t>процентов</w:t>
      </w:r>
      <w:r w:rsidR="00B771A2" w:rsidRPr="00C0289A">
        <w:rPr>
          <w:b/>
          <w:bCs/>
          <w:sz w:val="28"/>
          <w:szCs w:val="28"/>
        </w:rPr>
        <w:t xml:space="preserve">, </w:t>
      </w:r>
      <w:r w:rsidR="00B771A2" w:rsidRPr="00C0289A">
        <w:rPr>
          <w:bCs/>
          <w:sz w:val="28"/>
          <w:szCs w:val="28"/>
        </w:rPr>
        <w:t>начисленных на излишне взысканные суммы, с единого счета  бюджета  посе</w:t>
      </w:r>
      <w:r w:rsidR="002D12A3">
        <w:rPr>
          <w:bCs/>
          <w:sz w:val="28"/>
          <w:szCs w:val="28"/>
        </w:rPr>
        <w:t xml:space="preserve">ления на соответствующие счета </w:t>
      </w:r>
      <w:r w:rsidR="00B771A2" w:rsidRPr="00C0289A">
        <w:rPr>
          <w:bCs/>
          <w:sz w:val="28"/>
          <w:szCs w:val="28"/>
        </w:rPr>
        <w:t>органов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83500A" w:rsidRDefault="0083500A" w:rsidP="00B771A2">
      <w:pPr>
        <w:ind w:firstLine="539"/>
        <w:jc w:val="center"/>
        <w:rPr>
          <w:b/>
          <w:sz w:val="28"/>
          <w:szCs w:val="28"/>
        </w:rPr>
      </w:pPr>
    </w:p>
    <w:p w:rsidR="0083500A" w:rsidRPr="0083500A" w:rsidRDefault="0083500A" w:rsidP="0083500A">
      <w:pPr>
        <w:spacing w:before="100" w:beforeAutospacing="1" w:after="100" w:afterAutospacing="1"/>
        <w:jc w:val="center"/>
        <w:rPr>
          <w:b/>
          <w:bCs/>
          <w:sz w:val="28"/>
          <w:szCs w:val="28"/>
        </w:rPr>
      </w:pPr>
      <w:r>
        <w:rPr>
          <w:b/>
          <w:sz w:val="28"/>
          <w:szCs w:val="28"/>
        </w:rPr>
        <w:t xml:space="preserve">Статья 25. </w:t>
      </w:r>
      <w:r w:rsidRPr="0083500A">
        <w:rPr>
          <w:b/>
          <w:bCs/>
          <w:sz w:val="28"/>
          <w:szCs w:val="28"/>
        </w:rPr>
        <w:t>Исполнение бюджета  поселения  по расходам.</w:t>
      </w:r>
    </w:p>
    <w:p w:rsidR="0083500A" w:rsidRDefault="0083500A" w:rsidP="0083500A">
      <w:pPr>
        <w:jc w:val="both"/>
        <w:rPr>
          <w:bCs/>
          <w:sz w:val="28"/>
          <w:szCs w:val="28"/>
        </w:rPr>
      </w:pPr>
      <w:r>
        <w:rPr>
          <w:bCs/>
          <w:sz w:val="28"/>
          <w:szCs w:val="28"/>
        </w:rPr>
        <w:t xml:space="preserve">1. Исполнение бюджета поселения </w:t>
      </w:r>
      <w:r w:rsidRPr="00C0289A">
        <w:rPr>
          <w:bCs/>
          <w:sz w:val="28"/>
          <w:szCs w:val="28"/>
        </w:rPr>
        <w:t>по расходам осуществляется в порядке, установленном бюджетным законодательством.</w:t>
      </w:r>
    </w:p>
    <w:p w:rsidR="0083500A" w:rsidRDefault="0083500A" w:rsidP="0083500A">
      <w:pPr>
        <w:jc w:val="both"/>
        <w:rPr>
          <w:bCs/>
          <w:sz w:val="28"/>
          <w:szCs w:val="28"/>
        </w:rPr>
      </w:pPr>
      <w:r w:rsidRPr="00C0289A">
        <w:rPr>
          <w:bCs/>
          <w:sz w:val="28"/>
          <w:szCs w:val="28"/>
        </w:rPr>
        <w:t>2.</w:t>
      </w:r>
      <w:r>
        <w:rPr>
          <w:bCs/>
          <w:sz w:val="28"/>
          <w:szCs w:val="28"/>
        </w:rPr>
        <w:t xml:space="preserve"> Исполнение бюджета  поселения </w:t>
      </w:r>
      <w:r w:rsidRPr="00C0289A">
        <w:rPr>
          <w:bCs/>
          <w:sz w:val="28"/>
          <w:szCs w:val="28"/>
        </w:rPr>
        <w:t>по расходам предусматривает:</w:t>
      </w:r>
    </w:p>
    <w:p w:rsidR="0083500A" w:rsidRDefault="0083500A" w:rsidP="0083500A">
      <w:pPr>
        <w:jc w:val="both"/>
        <w:rPr>
          <w:bCs/>
          <w:sz w:val="28"/>
          <w:szCs w:val="28"/>
        </w:rPr>
      </w:pPr>
      <w:r w:rsidRPr="00C0289A">
        <w:rPr>
          <w:bCs/>
          <w:sz w:val="28"/>
          <w:szCs w:val="28"/>
        </w:rPr>
        <w:t>-принятие бюджетных обязательств;</w:t>
      </w:r>
    </w:p>
    <w:p w:rsidR="0083500A" w:rsidRDefault="0083500A" w:rsidP="0083500A">
      <w:pPr>
        <w:jc w:val="both"/>
        <w:rPr>
          <w:bCs/>
          <w:sz w:val="28"/>
          <w:szCs w:val="28"/>
        </w:rPr>
      </w:pPr>
      <w:r w:rsidRPr="00C0289A">
        <w:rPr>
          <w:bCs/>
          <w:sz w:val="28"/>
          <w:szCs w:val="28"/>
        </w:rPr>
        <w:t>- подтверждение денежных обязательств;</w:t>
      </w:r>
    </w:p>
    <w:p w:rsidR="0083500A" w:rsidRDefault="0083500A" w:rsidP="0083500A">
      <w:pPr>
        <w:jc w:val="both"/>
        <w:rPr>
          <w:bCs/>
          <w:sz w:val="28"/>
          <w:szCs w:val="28"/>
        </w:rPr>
      </w:pPr>
      <w:r w:rsidRPr="00C0289A">
        <w:rPr>
          <w:bCs/>
          <w:sz w:val="28"/>
          <w:szCs w:val="28"/>
        </w:rPr>
        <w:t>-санкционирование оплаты денежных обязательств;</w:t>
      </w:r>
    </w:p>
    <w:p w:rsidR="0083500A" w:rsidRPr="00C0289A" w:rsidRDefault="0083500A" w:rsidP="0083500A">
      <w:pPr>
        <w:jc w:val="both"/>
        <w:rPr>
          <w:bCs/>
          <w:sz w:val="28"/>
          <w:szCs w:val="28"/>
        </w:rPr>
      </w:pPr>
      <w:r w:rsidRPr="00C0289A">
        <w:rPr>
          <w:bCs/>
          <w:sz w:val="28"/>
          <w:szCs w:val="28"/>
        </w:rPr>
        <w:lastRenderedPageBreak/>
        <w:t>-подтверждение исполнения денежных обязательств;</w:t>
      </w:r>
    </w:p>
    <w:p w:rsidR="0094478F" w:rsidRDefault="0083500A" w:rsidP="00F0713F">
      <w:pPr>
        <w:autoSpaceDE w:val="0"/>
        <w:autoSpaceDN w:val="0"/>
        <w:adjustRightInd w:val="0"/>
        <w:jc w:val="both"/>
        <w:rPr>
          <w:sz w:val="28"/>
          <w:szCs w:val="28"/>
        </w:rPr>
      </w:pPr>
      <w:r w:rsidRPr="00165437">
        <w:rPr>
          <w:sz w:val="28"/>
          <w:szCs w:val="28"/>
        </w:rPr>
        <w:t>3.</w:t>
      </w:r>
      <w:r w:rsidR="00F0713F" w:rsidRPr="00F0713F">
        <w:rPr>
          <w:sz w:val="28"/>
          <w:szCs w:val="28"/>
        </w:rPr>
        <w:t xml:space="preserve"> </w:t>
      </w:r>
      <w:r w:rsidR="00F0713F">
        <w:rPr>
          <w:sz w:val="28"/>
          <w:szCs w:val="28"/>
        </w:rPr>
        <w:t xml:space="preserve">В сводную бюджетную роспись Администрация поселения </w:t>
      </w:r>
      <w:r w:rsidR="0094478F" w:rsidRPr="00165437">
        <w:rPr>
          <w:sz w:val="28"/>
          <w:szCs w:val="28"/>
        </w:rPr>
        <w:t xml:space="preserve">вправе вносить изменения без внесения изменений в решение о бюджете в случаях, определенных Бюджетным </w:t>
      </w:r>
      <w:hyperlink r:id="rId23" w:history="1">
        <w:r w:rsidR="0094478F" w:rsidRPr="00165437">
          <w:rPr>
            <w:sz w:val="28"/>
            <w:szCs w:val="28"/>
          </w:rPr>
          <w:t>кодексом</w:t>
        </w:r>
      </w:hyperlink>
      <w:r w:rsidR="0094478F" w:rsidRPr="00165437">
        <w:rPr>
          <w:sz w:val="28"/>
          <w:szCs w:val="28"/>
        </w:rPr>
        <w:t xml:space="preserve"> Российской Федерации</w:t>
      </w:r>
    </w:p>
    <w:p w:rsidR="008359D2" w:rsidRPr="008359D2" w:rsidRDefault="008359D2" w:rsidP="008359D2">
      <w:pPr>
        <w:spacing w:before="100" w:beforeAutospacing="1" w:after="100" w:afterAutospacing="1"/>
        <w:jc w:val="center"/>
        <w:rPr>
          <w:b/>
          <w:bCs/>
          <w:sz w:val="28"/>
          <w:szCs w:val="28"/>
        </w:rPr>
      </w:pPr>
      <w:r>
        <w:rPr>
          <w:b/>
          <w:sz w:val="28"/>
          <w:szCs w:val="28"/>
        </w:rPr>
        <w:t xml:space="preserve">Статья 26. </w:t>
      </w:r>
      <w:r w:rsidRPr="008359D2">
        <w:rPr>
          <w:b/>
          <w:bCs/>
          <w:sz w:val="28"/>
          <w:szCs w:val="28"/>
        </w:rPr>
        <w:t>Б</w:t>
      </w:r>
      <w:r>
        <w:rPr>
          <w:b/>
          <w:bCs/>
          <w:sz w:val="28"/>
          <w:szCs w:val="28"/>
        </w:rPr>
        <w:t xml:space="preserve">юджетный учет и бюджетная отчетность об исполнении бюджета </w:t>
      </w:r>
      <w:r w:rsidRPr="008359D2">
        <w:rPr>
          <w:b/>
          <w:bCs/>
          <w:sz w:val="28"/>
          <w:szCs w:val="28"/>
        </w:rPr>
        <w:t>поселения</w:t>
      </w:r>
    </w:p>
    <w:p w:rsidR="008359D2" w:rsidRPr="00C55BC6" w:rsidRDefault="008359D2" w:rsidP="008359D2">
      <w:pPr>
        <w:autoSpaceDE w:val="0"/>
        <w:autoSpaceDN w:val="0"/>
        <w:adjustRightInd w:val="0"/>
        <w:jc w:val="both"/>
        <w:rPr>
          <w:sz w:val="28"/>
          <w:szCs w:val="28"/>
        </w:rPr>
      </w:pPr>
      <w:r>
        <w:rPr>
          <w:bCs/>
          <w:sz w:val="28"/>
          <w:szCs w:val="28"/>
        </w:rPr>
        <w:t>1.А</w:t>
      </w:r>
      <w:r w:rsidRPr="00C55BC6">
        <w:rPr>
          <w:sz w:val="28"/>
          <w:szCs w:val="28"/>
        </w:rPr>
        <w:t>дминистраци</w:t>
      </w:r>
      <w:r>
        <w:rPr>
          <w:sz w:val="28"/>
          <w:szCs w:val="28"/>
        </w:rPr>
        <w:t>я</w:t>
      </w:r>
      <w:r w:rsidRPr="00C55BC6">
        <w:rPr>
          <w:sz w:val="28"/>
          <w:szCs w:val="28"/>
        </w:rPr>
        <w:t xml:space="preserve"> </w:t>
      </w:r>
      <w:r w:rsidR="00001DA5">
        <w:rPr>
          <w:bCs/>
          <w:sz w:val="28"/>
          <w:szCs w:val="28"/>
        </w:rPr>
        <w:t>поселения</w:t>
      </w:r>
      <w:r>
        <w:rPr>
          <w:bCs/>
          <w:sz w:val="28"/>
          <w:szCs w:val="28"/>
        </w:rPr>
        <w:t xml:space="preserve"> </w:t>
      </w:r>
      <w:r w:rsidRPr="00C55BC6">
        <w:rPr>
          <w:sz w:val="28"/>
          <w:szCs w:val="28"/>
        </w:rPr>
        <w:t>составляет отчеты об исполнении бюджета поселения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r w:rsidR="00C6712C">
        <w:rPr>
          <w:sz w:val="28"/>
          <w:szCs w:val="28"/>
        </w:rPr>
        <w:t xml:space="preserve"> Непосредственное составление отчётов об исполнении </w:t>
      </w:r>
      <w:r w:rsidR="00C6712C" w:rsidRPr="00C55BC6">
        <w:rPr>
          <w:sz w:val="28"/>
          <w:szCs w:val="28"/>
        </w:rPr>
        <w:t>бюджета поселения</w:t>
      </w:r>
      <w:r w:rsidR="00C6712C">
        <w:rPr>
          <w:sz w:val="28"/>
          <w:szCs w:val="28"/>
        </w:rPr>
        <w:t xml:space="preserve"> осуществляет управление бюджетного учёта и отчётности.</w:t>
      </w:r>
    </w:p>
    <w:p w:rsidR="008359D2" w:rsidRDefault="00C6712C" w:rsidP="008359D2">
      <w:pPr>
        <w:tabs>
          <w:tab w:val="left" w:pos="1212"/>
        </w:tabs>
        <w:jc w:val="both"/>
        <w:rPr>
          <w:bCs/>
          <w:sz w:val="28"/>
          <w:szCs w:val="28"/>
        </w:rPr>
      </w:pPr>
      <w:r>
        <w:rPr>
          <w:bCs/>
          <w:sz w:val="28"/>
          <w:szCs w:val="28"/>
        </w:rPr>
        <w:t>2. Бюджетная отчетность включает:</w:t>
      </w:r>
    </w:p>
    <w:p w:rsidR="008359D2" w:rsidRDefault="008359D2" w:rsidP="008359D2">
      <w:pPr>
        <w:tabs>
          <w:tab w:val="left" w:pos="1212"/>
        </w:tabs>
        <w:jc w:val="both"/>
        <w:rPr>
          <w:bCs/>
          <w:sz w:val="28"/>
          <w:szCs w:val="28"/>
        </w:rPr>
      </w:pPr>
      <w:r>
        <w:rPr>
          <w:bCs/>
          <w:sz w:val="28"/>
          <w:szCs w:val="28"/>
        </w:rPr>
        <w:t xml:space="preserve">1). Отчет об исполнении </w:t>
      </w:r>
      <w:r w:rsidRPr="00C0289A">
        <w:rPr>
          <w:bCs/>
          <w:sz w:val="28"/>
          <w:szCs w:val="28"/>
        </w:rPr>
        <w:t>бюджета</w:t>
      </w:r>
      <w:r>
        <w:rPr>
          <w:bCs/>
          <w:sz w:val="28"/>
          <w:szCs w:val="28"/>
        </w:rPr>
        <w:t>;</w:t>
      </w:r>
    </w:p>
    <w:p w:rsidR="008359D2" w:rsidRDefault="008359D2" w:rsidP="008359D2">
      <w:pPr>
        <w:tabs>
          <w:tab w:val="left" w:pos="1212"/>
        </w:tabs>
        <w:jc w:val="both"/>
        <w:rPr>
          <w:bCs/>
          <w:sz w:val="28"/>
          <w:szCs w:val="28"/>
        </w:rPr>
      </w:pPr>
      <w:r>
        <w:rPr>
          <w:bCs/>
          <w:sz w:val="28"/>
          <w:szCs w:val="28"/>
        </w:rPr>
        <w:t>2). Баланс исполнения бюджета;</w:t>
      </w:r>
    </w:p>
    <w:p w:rsidR="008359D2" w:rsidRDefault="008359D2" w:rsidP="008359D2">
      <w:pPr>
        <w:tabs>
          <w:tab w:val="left" w:pos="1212"/>
        </w:tabs>
        <w:jc w:val="both"/>
        <w:rPr>
          <w:bCs/>
          <w:sz w:val="28"/>
          <w:szCs w:val="28"/>
        </w:rPr>
      </w:pPr>
      <w:r w:rsidRPr="00C0289A">
        <w:rPr>
          <w:bCs/>
          <w:sz w:val="28"/>
          <w:szCs w:val="28"/>
        </w:rPr>
        <w:t>3). Отчет о фина</w:t>
      </w:r>
      <w:r>
        <w:rPr>
          <w:bCs/>
          <w:sz w:val="28"/>
          <w:szCs w:val="28"/>
        </w:rPr>
        <w:t>нсовых результатах деятельности;</w:t>
      </w:r>
    </w:p>
    <w:p w:rsidR="008359D2" w:rsidRDefault="008359D2" w:rsidP="008359D2">
      <w:pPr>
        <w:tabs>
          <w:tab w:val="left" w:pos="1212"/>
        </w:tabs>
        <w:jc w:val="both"/>
        <w:rPr>
          <w:bCs/>
          <w:sz w:val="28"/>
          <w:szCs w:val="28"/>
        </w:rPr>
      </w:pPr>
      <w:r w:rsidRPr="00C0289A">
        <w:rPr>
          <w:bCs/>
          <w:sz w:val="28"/>
          <w:szCs w:val="28"/>
        </w:rPr>
        <w:t>4). Отчет о движении денежных средств;</w:t>
      </w:r>
    </w:p>
    <w:p w:rsidR="008359D2" w:rsidRPr="00C0289A" w:rsidRDefault="008359D2" w:rsidP="008359D2">
      <w:pPr>
        <w:tabs>
          <w:tab w:val="left" w:pos="1212"/>
        </w:tabs>
        <w:jc w:val="both"/>
        <w:rPr>
          <w:bCs/>
          <w:sz w:val="28"/>
          <w:szCs w:val="28"/>
        </w:rPr>
      </w:pPr>
      <w:r w:rsidRPr="00C0289A">
        <w:rPr>
          <w:bCs/>
          <w:sz w:val="28"/>
          <w:szCs w:val="28"/>
        </w:rPr>
        <w:t>5). Пояснительную записку</w:t>
      </w:r>
      <w:r>
        <w:rPr>
          <w:bCs/>
          <w:sz w:val="28"/>
          <w:szCs w:val="28"/>
        </w:rPr>
        <w:t>.</w:t>
      </w:r>
    </w:p>
    <w:p w:rsidR="008359D2" w:rsidRDefault="00C6712C" w:rsidP="008359D2">
      <w:pPr>
        <w:tabs>
          <w:tab w:val="left" w:pos="1212"/>
        </w:tabs>
        <w:jc w:val="both"/>
        <w:rPr>
          <w:bCs/>
          <w:sz w:val="28"/>
          <w:szCs w:val="28"/>
        </w:rPr>
      </w:pPr>
      <w:r>
        <w:rPr>
          <w:bCs/>
          <w:sz w:val="28"/>
          <w:szCs w:val="28"/>
        </w:rPr>
        <w:t>3</w:t>
      </w:r>
      <w:r w:rsidR="008359D2">
        <w:rPr>
          <w:bCs/>
          <w:sz w:val="28"/>
          <w:szCs w:val="28"/>
        </w:rPr>
        <w:t xml:space="preserve">. </w:t>
      </w:r>
      <w:r w:rsidR="008359D2" w:rsidRPr="00C0289A">
        <w:rPr>
          <w:bCs/>
          <w:sz w:val="28"/>
          <w:szCs w:val="28"/>
        </w:rPr>
        <w:t xml:space="preserve">Бюджетная отчетность  городского поселения  является  годовой. Отчет об исполнении  бюджета является ежеквартальным.  </w:t>
      </w:r>
    </w:p>
    <w:p w:rsidR="008359D2" w:rsidRDefault="00C6712C" w:rsidP="008359D2">
      <w:pPr>
        <w:tabs>
          <w:tab w:val="left" w:pos="1212"/>
        </w:tabs>
        <w:jc w:val="both"/>
        <w:rPr>
          <w:bCs/>
          <w:sz w:val="28"/>
          <w:szCs w:val="28"/>
        </w:rPr>
      </w:pPr>
      <w:r>
        <w:rPr>
          <w:bCs/>
          <w:sz w:val="28"/>
          <w:szCs w:val="28"/>
        </w:rPr>
        <w:t>4</w:t>
      </w:r>
      <w:r w:rsidR="008359D2" w:rsidRPr="00C0289A">
        <w:rPr>
          <w:bCs/>
          <w:sz w:val="28"/>
          <w:szCs w:val="28"/>
        </w:rPr>
        <w:t>. Отчеты о</w:t>
      </w:r>
      <w:r w:rsidR="008359D2">
        <w:rPr>
          <w:bCs/>
          <w:sz w:val="28"/>
          <w:szCs w:val="28"/>
        </w:rPr>
        <w:t xml:space="preserve">б исполнении бюджета поселения </w:t>
      </w:r>
      <w:r w:rsidR="008359D2" w:rsidRPr="00C0289A">
        <w:rPr>
          <w:bCs/>
          <w:sz w:val="28"/>
          <w:szCs w:val="28"/>
        </w:rPr>
        <w:t xml:space="preserve">за первый квартал, полугодие и девять месяцев текущего финансового года утверждаются </w:t>
      </w:r>
      <w:r w:rsidR="008359D2">
        <w:rPr>
          <w:bCs/>
          <w:sz w:val="28"/>
          <w:szCs w:val="28"/>
        </w:rPr>
        <w:t xml:space="preserve">Главой  поселения и в течение </w:t>
      </w:r>
      <w:r w:rsidR="008359D2" w:rsidRPr="00C0289A">
        <w:rPr>
          <w:bCs/>
          <w:sz w:val="28"/>
          <w:szCs w:val="28"/>
        </w:rPr>
        <w:t>45 дней, с</w:t>
      </w:r>
      <w:r w:rsidR="008359D2">
        <w:rPr>
          <w:bCs/>
          <w:sz w:val="28"/>
          <w:szCs w:val="28"/>
        </w:rPr>
        <w:t xml:space="preserve">ледующих за отчетным периодом, направляются </w:t>
      </w:r>
      <w:r w:rsidR="008359D2" w:rsidRPr="00C0289A">
        <w:rPr>
          <w:bCs/>
          <w:sz w:val="28"/>
          <w:szCs w:val="28"/>
        </w:rPr>
        <w:t>в Совет поселения.</w:t>
      </w:r>
    </w:p>
    <w:p w:rsidR="008359D2" w:rsidRDefault="00C6712C" w:rsidP="008359D2">
      <w:pPr>
        <w:tabs>
          <w:tab w:val="left" w:pos="1212"/>
        </w:tabs>
        <w:jc w:val="both"/>
        <w:rPr>
          <w:bCs/>
          <w:sz w:val="28"/>
          <w:szCs w:val="28"/>
        </w:rPr>
      </w:pPr>
      <w:r>
        <w:rPr>
          <w:bCs/>
          <w:sz w:val="28"/>
          <w:szCs w:val="28"/>
        </w:rPr>
        <w:t>5</w:t>
      </w:r>
      <w:r w:rsidR="008359D2" w:rsidRPr="00C0289A">
        <w:rPr>
          <w:bCs/>
          <w:sz w:val="28"/>
          <w:szCs w:val="28"/>
        </w:rPr>
        <w:t>. Годов</w:t>
      </w:r>
      <w:r w:rsidR="00D616EB">
        <w:rPr>
          <w:bCs/>
          <w:sz w:val="28"/>
          <w:szCs w:val="28"/>
        </w:rPr>
        <w:t xml:space="preserve">ой отчет об исполнении бюджета поселения </w:t>
      </w:r>
      <w:r w:rsidR="008359D2" w:rsidRPr="00C0289A">
        <w:rPr>
          <w:bCs/>
          <w:sz w:val="28"/>
          <w:szCs w:val="28"/>
        </w:rPr>
        <w:t xml:space="preserve">в форме проекта решения  об </w:t>
      </w:r>
      <w:r w:rsidR="00D616EB">
        <w:rPr>
          <w:bCs/>
          <w:sz w:val="28"/>
          <w:szCs w:val="28"/>
        </w:rPr>
        <w:t xml:space="preserve">исполнении бюджета поселения </w:t>
      </w:r>
      <w:r w:rsidR="008359D2" w:rsidRPr="00C0289A">
        <w:rPr>
          <w:bCs/>
          <w:sz w:val="28"/>
          <w:szCs w:val="28"/>
        </w:rPr>
        <w:t>за отчетный финансовый год   внос</w:t>
      </w:r>
      <w:r w:rsidR="007B3FB8">
        <w:rPr>
          <w:bCs/>
          <w:sz w:val="28"/>
          <w:szCs w:val="28"/>
        </w:rPr>
        <w:t>ится А</w:t>
      </w:r>
      <w:r w:rsidR="00D616EB">
        <w:rPr>
          <w:bCs/>
          <w:sz w:val="28"/>
          <w:szCs w:val="28"/>
        </w:rPr>
        <w:t xml:space="preserve">дминистрацией поселения </w:t>
      </w:r>
      <w:r w:rsidR="008359D2" w:rsidRPr="00C0289A">
        <w:rPr>
          <w:bCs/>
          <w:sz w:val="28"/>
          <w:szCs w:val="28"/>
        </w:rPr>
        <w:t>на рассмотрение в Сове</w:t>
      </w:r>
      <w:r w:rsidR="00D616EB">
        <w:rPr>
          <w:bCs/>
          <w:sz w:val="28"/>
          <w:szCs w:val="28"/>
        </w:rPr>
        <w:t xml:space="preserve">т поселения  ежегодно не менее </w:t>
      </w:r>
      <w:r w:rsidR="008359D2" w:rsidRPr="00C0289A">
        <w:rPr>
          <w:bCs/>
          <w:sz w:val="28"/>
          <w:szCs w:val="28"/>
        </w:rPr>
        <w:t>чем за 15 календарных дней до дня проведения публичных слушаний по годовому отчету об исп</w:t>
      </w:r>
      <w:r w:rsidR="00D616EB">
        <w:rPr>
          <w:bCs/>
          <w:sz w:val="28"/>
          <w:szCs w:val="28"/>
        </w:rPr>
        <w:t xml:space="preserve">олнении бюджета поселения, но </w:t>
      </w:r>
      <w:r w:rsidR="008359D2" w:rsidRPr="00C0289A">
        <w:rPr>
          <w:bCs/>
          <w:sz w:val="28"/>
          <w:szCs w:val="28"/>
        </w:rPr>
        <w:t xml:space="preserve">не позднее 1 мая </w:t>
      </w:r>
      <w:r w:rsidR="00D616EB">
        <w:rPr>
          <w:bCs/>
          <w:sz w:val="28"/>
          <w:szCs w:val="28"/>
        </w:rPr>
        <w:t xml:space="preserve">текущего года. Решение </w:t>
      </w:r>
      <w:r w:rsidR="008359D2" w:rsidRPr="00C0289A">
        <w:rPr>
          <w:bCs/>
          <w:sz w:val="28"/>
          <w:szCs w:val="28"/>
        </w:rPr>
        <w:t>о назначении публичных слушаний по годовому отчету об исполнении бюджета поселения  принимается  Главой поселения.</w:t>
      </w:r>
    </w:p>
    <w:p w:rsidR="001B3A4E" w:rsidRDefault="00C6712C" w:rsidP="008359D2">
      <w:pPr>
        <w:tabs>
          <w:tab w:val="left" w:pos="1212"/>
        </w:tabs>
        <w:jc w:val="both"/>
        <w:rPr>
          <w:bCs/>
          <w:sz w:val="28"/>
          <w:szCs w:val="28"/>
        </w:rPr>
      </w:pPr>
      <w:r>
        <w:rPr>
          <w:bCs/>
          <w:sz w:val="28"/>
          <w:szCs w:val="28"/>
        </w:rPr>
        <w:t>6</w:t>
      </w:r>
      <w:r w:rsidR="00D616EB">
        <w:rPr>
          <w:bCs/>
          <w:sz w:val="28"/>
          <w:szCs w:val="28"/>
        </w:rPr>
        <w:t xml:space="preserve">.Отчет об исполнении бюджета поселения </w:t>
      </w:r>
      <w:r w:rsidR="008359D2" w:rsidRPr="00C0289A">
        <w:rPr>
          <w:bCs/>
          <w:sz w:val="28"/>
          <w:szCs w:val="28"/>
        </w:rPr>
        <w:t>должен быть составлен в со</w:t>
      </w:r>
      <w:r w:rsidR="00D616EB">
        <w:rPr>
          <w:bCs/>
          <w:sz w:val="28"/>
          <w:szCs w:val="28"/>
        </w:rPr>
        <w:t xml:space="preserve">ответствии с той же структурой </w:t>
      </w:r>
      <w:r w:rsidR="008359D2" w:rsidRPr="00C0289A">
        <w:rPr>
          <w:bCs/>
          <w:sz w:val="28"/>
          <w:szCs w:val="28"/>
        </w:rPr>
        <w:t>и бюджетной классификацией, которые применялись пр</w:t>
      </w:r>
      <w:r w:rsidR="00591042">
        <w:rPr>
          <w:bCs/>
          <w:sz w:val="28"/>
          <w:szCs w:val="28"/>
        </w:rPr>
        <w:t xml:space="preserve">и утверждении бюджета </w:t>
      </w:r>
      <w:r w:rsidR="008359D2" w:rsidRPr="00C0289A">
        <w:rPr>
          <w:bCs/>
          <w:sz w:val="28"/>
          <w:szCs w:val="28"/>
        </w:rPr>
        <w:t xml:space="preserve">поселения. </w:t>
      </w:r>
    </w:p>
    <w:p w:rsidR="00B957F7" w:rsidRPr="00001DA5" w:rsidRDefault="00C6712C" w:rsidP="008359D2">
      <w:pPr>
        <w:tabs>
          <w:tab w:val="left" w:pos="1212"/>
        </w:tabs>
        <w:jc w:val="both"/>
        <w:rPr>
          <w:bCs/>
          <w:sz w:val="28"/>
          <w:szCs w:val="28"/>
        </w:rPr>
      </w:pPr>
      <w:r>
        <w:rPr>
          <w:bCs/>
          <w:sz w:val="28"/>
          <w:szCs w:val="28"/>
        </w:rPr>
        <w:t>7</w:t>
      </w:r>
      <w:r w:rsidR="00D616EB" w:rsidRPr="00001DA5">
        <w:rPr>
          <w:bCs/>
          <w:sz w:val="28"/>
          <w:szCs w:val="28"/>
        </w:rPr>
        <w:t xml:space="preserve">. </w:t>
      </w:r>
      <w:r w:rsidR="00B957F7" w:rsidRPr="00001DA5">
        <w:rPr>
          <w:bCs/>
          <w:sz w:val="28"/>
          <w:szCs w:val="28"/>
        </w:rPr>
        <w:t xml:space="preserve">Годовой отчет об исполнении бюджета поселения утверждается решением Совета поселения. </w:t>
      </w:r>
      <w:r w:rsidR="00D616EB" w:rsidRPr="00001DA5">
        <w:rPr>
          <w:bCs/>
          <w:sz w:val="28"/>
          <w:szCs w:val="28"/>
        </w:rPr>
        <w:t xml:space="preserve">Одновременно </w:t>
      </w:r>
      <w:r w:rsidR="008359D2" w:rsidRPr="00001DA5">
        <w:rPr>
          <w:bCs/>
          <w:sz w:val="28"/>
          <w:szCs w:val="28"/>
        </w:rPr>
        <w:t xml:space="preserve">с годовым </w:t>
      </w:r>
      <w:r w:rsidR="00D616EB" w:rsidRPr="00001DA5">
        <w:rPr>
          <w:bCs/>
          <w:sz w:val="28"/>
          <w:szCs w:val="28"/>
        </w:rPr>
        <w:t>отчетом об исполнении бюджета поселения</w:t>
      </w:r>
      <w:r w:rsidR="00B957F7" w:rsidRPr="00001DA5">
        <w:rPr>
          <w:bCs/>
          <w:sz w:val="28"/>
          <w:szCs w:val="28"/>
        </w:rPr>
        <w:t>, проектом решения Совета поселения об исполнении бюджета поселения за отчетный финансовый год Администрацией предоставляются в Совет поселения следующие материалы и документы:</w:t>
      </w:r>
      <w:r w:rsidR="00D616EB" w:rsidRPr="00001DA5">
        <w:rPr>
          <w:bCs/>
          <w:sz w:val="28"/>
          <w:szCs w:val="28"/>
        </w:rPr>
        <w:t xml:space="preserve"> </w:t>
      </w:r>
    </w:p>
    <w:p w:rsidR="00672F69" w:rsidRDefault="00C6712C" w:rsidP="00672F69">
      <w:pPr>
        <w:tabs>
          <w:tab w:val="left" w:pos="1212"/>
        </w:tabs>
        <w:jc w:val="both"/>
        <w:rPr>
          <w:bCs/>
          <w:sz w:val="28"/>
          <w:szCs w:val="28"/>
        </w:rPr>
      </w:pPr>
      <w:r>
        <w:rPr>
          <w:bCs/>
          <w:sz w:val="28"/>
          <w:szCs w:val="28"/>
        </w:rPr>
        <w:t>7</w:t>
      </w:r>
      <w:r w:rsidR="008359D2" w:rsidRPr="00001DA5">
        <w:rPr>
          <w:bCs/>
          <w:sz w:val="28"/>
          <w:szCs w:val="28"/>
        </w:rPr>
        <w:t xml:space="preserve">.1. </w:t>
      </w:r>
      <w:r w:rsidR="00D616EB" w:rsidRPr="00001DA5">
        <w:rPr>
          <w:bCs/>
          <w:sz w:val="28"/>
          <w:szCs w:val="28"/>
        </w:rPr>
        <w:t xml:space="preserve">Итоги социально-экономического </w:t>
      </w:r>
      <w:r w:rsidR="008359D2" w:rsidRPr="00001DA5">
        <w:rPr>
          <w:bCs/>
          <w:sz w:val="28"/>
          <w:szCs w:val="28"/>
        </w:rPr>
        <w:t>развития городского посел</w:t>
      </w:r>
      <w:r w:rsidR="00D37AF7">
        <w:rPr>
          <w:bCs/>
          <w:sz w:val="28"/>
          <w:szCs w:val="28"/>
        </w:rPr>
        <w:t>ения за отчетный финансовый год</w:t>
      </w:r>
      <w:r w:rsidR="00672F69">
        <w:rPr>
          <w:bCs/>
          <w:sz w:val="28"/>
          <w:szCs w:val="28"/>
        </w:rPr>
        <w:t>;</w:t>
      </w:r>
    </w:p>
    <w:p w:rsidR="00001DA5" w:rsidRPr="00E24BCA" w:rsidRDefault="00672F69" w:rsidP="00672F69">
      <w:pPr>
        <w:tabs>
          <w:tab w:val="left" w:pos="1212"/>
        </w:tabs>
        <w:jc w:val="both"/>
        <w:rPr>
          <w:sz w:val="28"/>
          <w:szCs w:val="28"/>
        </w:rPr>
      </w:pPr>
      <w:r>
        <w:rPr>
          <w:sz w:val="28"/>
          <w:szCs w:val="28"/>
        </w:rPr>
        <w:lastRenderedPageBreak/>
        <w:t xml:space="preserve"> </w:t>
      </w:r>
      <w:r w:rsidR="00C6712C">
        <w:rPr>
          <w:sz w:val="28"/>
          <w:szCs w:val="28"/>
        </w:rPr>
        <w:t>7</w:t>
      </w:r>
      <w:r w:rsidR="00001DA5">
        <w:rPr>
          <w:sz w:val="28"/>
          <w:szCs w:val="28"/>
        </w:rPr>
        <w:t>.2.И</w:t>
      </w:r>
      <w:r w:rsidR="00001DA5" w:rsidRPr="00E24BCA">
        <w:rPr>
          <w:sz w:val="28"/>
          <w:szCs w:val="28"/>
        </w:rPr>
        <w:t xml:space="preserve">нформация о расходовании средств резервного фонда </w:t>
      </w:r>
      <w:r w:rsidR="00001DA5">
        <w:rPr>
          <w:sz w:val="28"/>
          <w:szCs w:val="28"/>
        </w:rPr>
        <w:t>А</w:t>
      </w:r>
      <w:r w:rsidR="00001DA5" w:rsidRPr="00E24BCA">
        <w:rPr>
          <w:sz w:val="28"/>
          <w:szCs w:val="28"/>
        </w:rPr>
        <w:t xml:space="preserve">дминистрации </w:t>
      </w:r>
      <w:r w:rsidR="00001DA5">
        <w:rPr>
          <w:sz w:val="28"/>
          <w:szCs w:val="28"/>
        </w:rPr>
        <w:t>поселения</w:t>
      </w:r>
      <w:r w:rsidR="00001DA5" w:rsidRPr="00E24BCA">
        <w:rPr>
          <w:sz w:val="28"/>
          <w:szCs w:val="28"/>
        </w:rPr>
        <w:t>;</w:t>
      </w:r>
    </w:p>
    <w:p w:rsidR="00672F69" w:rsidRDefault="00F73BF0" w:rsidP="00672F69">
      <w:pPr>
        <w:autoSpaceDE w:val="0"/>
        <w:autoSpaceDN w:val="0"/>
        <w:adjustRightInd w:val="0"/>
        <w:jc w:val="both"/>
        <w:rPr>
          <w:sz w:val="28"/>
          <w:szCs w:val="28"/>
        </w:rPr>
      </w:pPr>
      <w:r>
        <w:rPr>
          <w:sz w:val="28"/>
          <w:szCs w:val="28"/>
        </w:rPr>
        <w:t>7</w:t>
      </w:r>
      <w:r w:rsidR="00672F69">
        <w:rPr>
          <w:sz w:val="28"/>
          <w:szCs w:val="28"/>
        </w:rPr>
        <w:t>.3.И</w:t>
      </w:r>
      <w:r w:rsidR="00672F69" w:rsidRPr="00E24BCA">
        <w:rPr>
          <w:sz w:val="28"/>
          <w:szCs w:val="28"/>
        </w:rPr>
        <w:t>нформация об использовании бюджетных ассигнований муниципального дорожного фонда</w:t>
      </w:r>
      <w:r w:rsidR="00177691">
        <w:rPr>
          <w:sz w:val="28"/>
          <w:szCs w:val="28"/>
        </w:rPr>
        <w:t xml:space="preserve"> городского поселения Лянтор за отчетный период</w:t>
      </w:r>
      <w:r w:rsidR="00672F69" w:rsidRPr="00E24BCA">
        <w:rPr>
          <w:sz w:val="28"/>
          <w:szCs w:val="28"/>
        </w:rPr>
        <w:t>;</w:t>
      </w:r>
    </w:p>
    <w:p w:rsidR="00672F69" w:rsidRDefault="00C6712C" w:rsidP="00672F69">
      <w:pPr>
        <w:autoSpaceDE w:val="0"/>
        <w:autoSpaceDN w:val="0"/>
        <w:adjustRightInd w:val="0"/>
        <w:jc w:val="both"/>
        <w:rPr>
          <w:bCs/>
          <w:sz w:val="28"/>
          <w:szCs w:val="28"/>
        </w:rPr>
      </w:pPr>
      <w:r>
        <w:rPr>
          <w:bCs/>
          <w:sz w:val="28"/>
          <w:szCs w:val="28"/>
        </w:rPr>
        <w:t>7</w:t>
      </w:r>
      <w:r w:rsidR="00672F69" w:rsidRPr="00001DA5">
        <w:rPr>
          <w:bCs/>
          <w:sz w:val="28"/>
          <w:szCs w:val="28"/>
        </w:rPr>
        <w:t>.</w:t>
      </w:r>
      <w:r w:rsidR="00672F69">
        <w:rPr>
          <w:bCs/>
          <w:sz w:val="28"/>
          <w:szCs w:val="28"/>
        </w:rPr>
        <w:t>4.</w:t>
      </w:r>
      <w:r w:rsidR="00672F69" w:rsidRPr="00001DA5">
        <w:rPr>
          <w:bCs/>
          <w:sz w:val="28"/>
          <w:szCs w:val="28"/>
        </w:rPr>
        <w:t xml:space="preserve">Информация о состоянии дебиторской и кредиторской задолженности бюджетополучателей </w:t>
      </w:r>
      <w:r w:rsidR="00672F69">
        <w:rPr>
          <w:bCs/>
          <w:sz w:val="28"/>
          <w:szCs w:val="28"/>
        </w:rPr>
        <w:t xml:space="preserve">по состоянию на начало и </w:t>
      </w:r>
      <w:r w:rsidR="00F73BF0">
        <w:rPr>
          <w:bCs/>
          <w:sz w:val="28"/>
          <w:szCs w:val="28"/>
        </w:rPr>
        <w:t>конец отчетного периода;</w:t>
      </w:r>
    </w:p>
    <w:p w:rsidR="00F73BF0" w:rsidRDefault="00F73BF0" w:rsidP="00672F69">
      <w:pPr>
        <w:autoSpaceDE w:val="0"/>
        <w:autoSpaceDN w:val="0"/>
        <w:adjustRightInd w:val="0"/>
        <w:jc w:val="both"/>
        <w:rPr>
          <w:sz w:val="28"/>
          <w:szCs w:val="28"/>
        </w:rPr>
      </w:pPr>
      <w:r>
        <w:rPr>
          <w:bCs/>
          <w:sz w:val="28"/>
          <w:szCs w:val="28"/>
        </w:rPr>
        <w:t>7.5. Сводная информация по оценке эффективности и реализации муниципальных программ.</w:t>
      </w:r>
    </w:p>
    <w:p w:rsidR="007B6D5F" w:rsidRPr="007B6D5F" w:rsidRDefault="007B6D5F" w:rsidP="007B6D5F">
      <w:pPr>
        <w:tabs>
          <w:tab w:val="left" w:pos="1212"/>
        </w:tabs>
        <w:jc w:val="center"/>
        <w:rPr>
          <w:b/>
          <w:bCs/>
          <w:sz w:val="28"/>
          <w:szCs w:val="28"/>
        </w:rPr>
      </w:pPr>
    </w:p>
    <w:p w:rsidR="007B6D5F" w:rsidRDefault="007B6D5F" w:rsidP="007B6D5F">
      <w:pPr>
        <w:tabs>
          <w:tab w:val="left" w:pos="1212"/>
        </w:tabs>
        <w:jc w:val="center"/>
        <w:rPr>
          <w:b/>
          <w:bCs/>
          <w:sz w:val="28"/>
          <w:szCs w:val="28"/>
        </w:rPr>
      </w:pPr>
      <w:r w:rsidRPr="007B6D5F">
        <w:rPr>
          <w:b/>
          <w:bCs/>
          <w:sz w:val="28"/>
          <w:szCs w:val="28"/>
        </w:rPr>
        <w:t>Статья 27. Внешняя проверка годового отчета об исполнении бюджета  поселения</w:t>
      </w:r>
    </w:p>
    <w:p w:rsidR="0014294D" w:rsidRPr="00C0289A" w:rsidRDefault="0014294D" w:rsidP="0014294D">
      <w:pPr>
        <w:jc w:val="both"/>
        <w:rPr>
          <w:bCs/>
          <w:sz w:val="28"/>
          <w:szCs w:val="28"/>
        </w:rPr>
      </w:pPr>
      <w:r>
        <w:rPr>
          <w:bCs/>
          <w:sz w:val="28"/>
          <w:szCs w:val="28"/>
        </w:rPr>
        <w:t xml:space="preserve">1. Годовой отчет об исполнении бюджета поселения </w:t>
      </w:r>
      <w:r w:rsidRPr="00C0289A">
        <w:rPr>
          <w:bCs/>
          <w:sz w:val="28"/>
          <w:szCs w:val="28"/>
        </w:rPr>
        <w:t>до его рассмотрения  в Совете поселения подлежит внешней проверке, которая включает  внешнюю</w:t>
      </w:r>
      <w:r>
        <w:rPr>
          <w:bCs/>
          <w:sz w:val="28"/>
          <w:szCs w:val="28"/>
        </w:rPr>
        <w:t xml:space="preserve"> проверку бюджетной отчетности </w:t>
      </w:r>
      <w:r w:rsidRPr="00C0289A">
        <w:rPr>
          <w:bCs/>
          <w:sz w:val="28"/>
          <w:szCs w:val="28"/>
        </w:rPr>
        <w:t>главного администратора бюджетны</w:t>
      </w:r>
      <w:r>
        <w:rPr>
          <w:bCs/>
          <w:sz w:val="28"/>
          <w:szCs w:val="28"/>
        </w:rPr>
        <w:t xml:space="preserve">х средств </w:t>
      </w:r>
      <w:r w:rsidRPr="00C0289A">
        <w:rPr>
          <w:bCs/>
          <w:sz w:val="28"/>
          <w:szCs w:val="28"/>
        </w:rPr>
        <w:t>и подготовку заключения на годовой отчет об исполнении бюджета поселения.</w:t>
      </w:r>
    </w:p>
    <w:p w:rsidR="0014294D" w:rsidRPr="00DD4BF3" w:rsidRDefault="0014294D" w:rsidP="00C37195">
      <w:pPr>
        <w:jc w:val="both"/>
        <w:rPr>
          <w:bCs/>
          <w:sz w:val="28"/>
          <w:szCs w:val="28"/>
        </w:rPr>
      </w:pPr>
      <w:r w:rsidRPr="00DD4BF3">
        <w:rPr>
          <w:bCs/>
          <w:sz w:val="28"/>
          <w:szCs w:val="28"/>
        </w:rPr>
        <w:t>2</w:t>
      </w:r>
      <w:r w:rsidR="00C37195" w:rsidRPr="00DD4BF3">
        <w:rPr>
          <w:bCs/>
          <w:sz w:val="28"/>
          <w:szCs w:val="28"/>
        </w:rPr>
        <w:t>. С целью проведения в</w:t>
      </w:r>
      <w:r w:rsidR="004E2194" w:rsidRPr="00DD4BF3">
        <w:rPr>
          <w:bCs/>
          <w:sz w:val="28"/>
          <w:szCs w:val="28"/>
        </w:rPr>
        <w:t>нешн</w:t>
      </w:r>
      <w:r w:rsidR="00C37195" w:rsidRPr="00DD4BF3">
        <w:rPr>
          <w:bCs/>
          <w:sz w:val="28"/>
          <w:szCs w:val="28"/>
        </w:rPr>
        <w:t>ей</w:t>
      </w:r>
      <w:r w:rsidR="004E2194" w:rsidRPr="00DD4BF3">
        <w:rPr>
          <w:bCs/>
          <w:sz w:val="28"/>
          <w:szCs w:val="28"/>
        </w:rPr>
        <w:t xml:space="preserve"> проверк</w:t>
      </w:r>
      <w:r w:rsidR="00C37195" w:rsidRPr="00DD4BF3">
        <w:rPr>
          <w:bCs/>
          <w:sz w:val="28"/>
          <w:szCs w:val="28"/>
        </w:rPr>
        <w:t>и</w:t>
      </w:r>
      <w:r w:rsidR="004E2194" w:rsidRPr="00DD4BF3">
        <w:rPr>
          <w:bCs/>
          <w:sz w:val="28"/>
          <w:szCs w:val="28"/>
        </w:rPr>
        <w:t xml:space="preserve"> годового отчёта об исполнении бюджета </w:t>
      </w:r>
      <w:r w:rsidR="00C37195" w:rsidRPr="00DD4BF3">
        <w:rPr>
          <w:bCs/>
          <w:sz w:val="28"/>
          <w:szCs w:val="28"/>
        </w:rPr>
        <w:t>поселения и подготовки заключения  на годовой отчёт об исполнении бюджета поселения ежегодно заключается соглашение с К</w:t>
      </w:r>
      <w:r w:rsidR="00C37195" w:rsidRPr="00DD4BF3">
        <w:rPr>
          <w:sz w:val="28"/>
          <w:szCs w:val="28"/>
        </w:rPr>
        <w:t>онтрольно-счетным органом Сургутского района.</w:t>
      </w:r>
    </w:p>
    <w:p w:rsidR="0014294D" w:rsidRPr="00C55BC6" w:rsidRDefault="004C733F" w:rsidP="0014294D">
      <w:pPr>
        <w:autoSpaceDE w:val="0"/>
        <w:autoSpaceDN w:val="0"/>
        <w:adjustRightInd w:val="0"/>
        <w:ind w:firstLine="540"/>
        <w:jc w:val="both"/>
        <w:rPr>
          <w:sz w:val="28"/>
          <w:szCs w:val="28"/>
        </w:rPr>
      </w:pPr>
      <w:r>
        <w:rPr>
          <w:sz w:val="28"/>
          <w:szCs w:val="28"/>
        </w:rPr>
        <w:t>Подготовка заключения на годовой отчет об исполнении бюджета поселения проводится в срок, не превышающий один месяц.</w:t>
      </w:r>
    </w:p>
    <w:p w:rsidR="0014294D" w:rsidRPr="00C55BC6" w:rsidRDefault="000966F5" w:rsidP="0014294D">
      <w:pPr>
        <w:autoSpaceDE w:val="0"/>
        <w:autoSpaceDN w:val="0"/>
        <w:adjustRightInd w:val="0"/>
        <w:jc w:val="both"/>
        <w:rPr>
          <w:sz w:val="28"/>
          <w:szCs w:val="28"/>
        </w:rPr>
      </w:pPr>
      <w:r>
        <w:rPr>
          <w:sz w:val="28"/>
          <w:szCs w:val="28"/>
        </w:rPr>
        <w:t>3</w:t>
      </w:r>
      <w:r w:rsidR="0014294D" w:rsidRPr="00C55BC6">
        <w:rPr>
          <w:sz w:val="28"/>
          <w:szCs w:val="28"/>
        </w:rPr>
        <w:t xml:space="preserve">. Администрация поселения </w:t>
      </w:r>
      <w:r w:rsidR="00460CFD">
        <w:rPr>
          <w:sz w:val="28"/>
          <w:szCs w:val="28"/>
        </w:rPr>
        <w:t xml:space="preserve">ежегодно </w:t>
      </w:r>
      <w:r w:rsidR="0014294D" w:rsidRPr="00C55BC6">
        <w:rPr>
          <w:sz w:val="28"/>
          <w:szCs w:val="28"/>
        </w:rPr>
        <w:t xml:space="preserve">представляет в Совет поселения годовой отчет об исполнении </w:t>
      </w:r>
      <w:r w:rsidR="00F50717">
        <w:rPr>
          <w:sz w:val="28"/>
          <w:szCs w:val="28"/>
        </w:rPr>
        <w:t xml:space="preserve"> бюджета </w:t>
      </w:r>
      <w:r w:rsidR="0014294D" w:rsidRPr="00C55BC6">
        <w:rPr>
          <w:sz w:val="28"/>
          <w:szCs w:val="28"/>
        </w:rPr>
        <w:t>поселения не позднее 1 апреля текущего года. Одновременно с годовым отчетом об исполнении бюджета поселения представляется проект решения Совета депутатов поселения об исполнении бюджета поселения, иная бюджетная отчетность об исполнении бюджета поселения.</w:t>
      </w:r>
    </w:p>
    <w:p w:rsidR="00782DF4" w:rsidRDefault="00782DF4" w:rsidP="007B6D5F">
      <w:pPr>
        <w:tabs>
          <w:tab w:val="left" w:pos="1212"/>
        </w:tabs>
        <w:jc w:val="both"/>
        <w:rPr>
          <w:b/>
          <w:bCs/>
          <w:sz w:val="28"/>
          <w:szCs w:val="28"/>
        </w:rPr>
      </w:pPr>
    </w:p>
    <w:p w:rsidR="00782DF4" w:rsidRDefault="00782DF4" w:rsidP="00782DF4">
      <w:pPr>
        <w:spacing w:before="100" w:beforeAutospacing="1" w:after="100" w:afterAutospacing="1"/>
        <w:jc w:val="center"/>
        <w:rPr>
          <w:b/>
          <w:bCs/>
          <w:sz w:val="28"/>
          <w:szCs w:val="28"/>
        </w:rPr>
      </w:pPr>
      <w:r w:rsidRPr="007B6D5F">
        <w:rPr>
          <w:b/>
          <w:bCs/>
          <w:sz w:val="28"/>
          <w:szCs w:val="28"/>
        </w:rPr>
        <w:t>Статья</w:t>
      </w:r>
      <w:r>
        <w:rPr>
          <w:b/>
          <w:bCs/>
          <w:sz w:val="28"/>
          <w:szCs w:val="28"/>
        </w:rPr>
        <w:t xml:space="preserve"> 28.</w:t>
      </w:r>
      <w:r w:rsidRPr="00782DF4">
        <w:rPr>
          <w:bCs/>
          <w:sz w:val="28"/>
          <w:szCs w:val="28"/>
        </w:rPr>
        <w:t xml:space="preserve"> </w:t>
      </w:r>
      <w:r w:rsidR="00971EE2">
        <w:rPr>
          <w:b/>
          <w:bCs/>
          <w:sz w:val="28"/>
          <w:szCs w:val="28"/>
        </w:rPr>
        <w:t xml:space="preserve">Рассмотрение годового отчета об исполнении </w:t>
      </w:r>
      <w:r w:rsidRPr="00782DF4">
        <w:rPr>
          <w:b/>
          <w:bCs/>
          <w:sz w:val="28"/>
          <w:szCs w:val="28"/>
        </w:rPr>
        <w:t>бюджета поселения Советом поселения</w:t>
      </w:r>
    </w:p>
    <w:p w:rsidR="000966F5" w:rsidRPr="00C55BC6" w:rsidRDefault="00971EE2" w:rsidP="00971EE2">
      <w:pPr>
        <w:autoSpaceDE w:val="0"/>
        <w:autoSpaceDN w:val="0"/>
        <w:adjustRightInd w:val="0"/>
        <w:jc w:val="both"/>
        <w:rPr>
          <w:sz w:val="28"/>
          <w:szCs w:val="28"/>
        </w:rPr>
      </w:pPr>
      <w:r>
        <w:rPr>
          <w:bCs/>
          <w:sz w:val="28"/>
          <w:szCs w:val="28"/>
        </w:rPr>
        <w:t xml:space="preserve">1. </w:t>
      </w:r>
      <w:r w:rsidR="000966F5" w:rsidRPr="000966F5">
        <w:rPr>
          <w:sz w:val="28"/>
          <w:szCs w:val="28"/>
        </w:rPr>
        <w:t>Совет</w:t>
      </w:r>
      <w:r w:rsidR="000966F5">
        <w:rPr>
          <w:sz w:val="28"/>
          <w:szCs w:val="28"/>
        </w:rPr>
        <w:t xml:space="preserve"> поселения рассматривает годовой отчёт об исполнении  бюджета поселения на ближайшем заседании Совета поселения, в установленном порядке, после получения заключения по результатам публичных слушаний и заключения органа, осуществляющего внешнюю проверку годового отчёта и </w:t>
      </w:r>
      <w:r w:rsidRPr="00C55BC6">
        <w:rPr>
          <w:sz w:val="28"/>
          <w:szCs w:val="28"/>
        </w:rPr>
        <w:t>принимает решение о принятии либо отклонении решения об исполнении бюджета поселения.</w:t>
      </w:r>
    </w:p>
    <w:p w:rsidR="00971EE2" w:rsidRDefault="00971EE2" w:rsidP="00971EE2">
      <w:pPr>
        <w:jc w:val="both"/>
        <w:rPr>
          <w:bCs/>
          <w:sz w:val="28"/>
          <w:szCs w:val="28"/>
        </w:rPr>
      </w:pPr>
      <w:r>
        <w:rPr>
          <w:bCs/>
          <w:sz w:val="28"/>
          <w:szCs w:val="28"/>
        </w:rPr>
        <w:t xml:space="preserve">2. По итогам рассмотрения годового отчета об исполнении </w:t>
      </w:r>
      <w:r w:rsidRPr="00C0289A">
        <w:rPr>
          <w:bCs/>
          <w:sz w:val="28"/>
          <w:szCs w:val="28"/>
        </w:rPr>
        <w:t>бюд</w:t>
      </w:r>
      <w:r>
        <w:rPr>
          <w:bCs/>
          <w:sz w:val="28"/>
          <w:szCs w:val="28"/>
        </w:rPr>
        <w:t xml:space="preserve">жета поселения Совет поселения </w:t>
      </w:r>
      <w:r w:rsidRPr="00C0289A">
        <w:rPr>
          <w:bCs/>
          <w:sz w:val="28"/>
          <w:szCs w:val="28"/>
        </w:rPr>
        <w:t>принимает решение о пр</w:t>
      </w:r>
      <w:r>
        <w:rPr>
          <w:bCs/>
          <w:sz w:val="28"/>
          <w:szCs w:val="28"/>
        </w:rPr>
        <w:t xml:space="preserve">инятии либо отклонении решения об исполнении </w:t>
      </w:r>
      <w:r w:rsidRPr="00C0289A">
        <w:rPr>
          <w:bCs/>
          <w:sz w:val="28"/>
          <w:szCs w:val="28"/>
        </w:rPr>
        <w:t>бюджета поселения.</w:t>
      </w:r>
    </w:p>
    <w:p w:rsidR="00971EE2" w:rsidRDefault="00971EE2" w:rsidP="00971EE2">
      <w:pPr>
        <w:jc w:val="both"/>
        <w:rPr>
          <w:bCs/>
          <w:sz w:val="28"/>
          <w:szCs w:val="28"/>
        </w:rPr>
      </w:pPr>
      <w:r>
        <w:rPr>
          <w:bCs/>
          <w:sz w:val="28"/>
          <w:szCs w:val="28"/>
        </w:rPr>
        <w:t xml:space="preserve">3. В случае отклонения Советом поселения решения об исполнении </w:t>
      </w:r>
      <w:r w:rsidRPr="00C0289A">
        <w:rPr>
          <w:bCs/>
          <w:sz w:val="28"/>
          <w:szCs w:val="28"/>
        </w:rPr>
        <w:t>бюдж</w:t>
      </w:r>
      <w:r>
        <w:rPr>
          <w:bCs/>
          <w:sz w:val="28"/>
          <w:szCs w:val="28"/>
        </w:rPr>
        <w:t xml:space="preserve">ета поселения оно возвращается </w:t>
      </w:r>
      <w:r w:rsidRPr="00C0289A">
        <w:rPr>
          <w:bCs/>
          <w:sz w:val="28"/>
          <w:szCs w:val="28"/>
        </w:rPr>
        <w:t>д</w:t>
      </w:r>
      <w:r>
        <w:rPr>
          <w:bCs/>
          <w:sz w:val="28"/>
          <w:szCs w:val="28"/>
        </w:rPr>
        <w:t xml:space="preserve">ля устранения фактов неполного отражения </w:t>
      </w:r>
      <w:r w:rsidRPr="00C0289A">
        <w:rPr>
          <w:bCs/>
          <w:sz w:val="28"/>
          <w:szCs w:val="28"/>
        </w:rPr>
        <w:lastRenderedPageBreak/>
        <w:t>данных и повторного представления и расс</w:t>
      </w:r>
      <w:r>
        <w:rPr>
          <w:bCs/>
          <w:sz w:val="28"/>
          <w:szCs w:val="28"/>
        </w:rPr>
        <w:t xml:space="preserve">мотрения </w:t>
      </w:r>
      <w:r w:rsidRPr="00C0289A">
        <w:rPr>
          <w:bCs/>
          <w:sz w:val="28"/>
          <w:szCs w:val="28"/>
        </w:rPr>
        <w:t>в срок, не превышающий один месяц.</w:t>
      </w:r>
    </w:p>
    <w:p w:rsidR="00413504" w:rsidRPr="00413504" w:rsidRDefault="00413504" w:rsidP="00413504">
      <w:pPr>
        <w:spacing w:before="100" w:beforeAutospacing="1" w:after="100" w:afterAutospacing="1"/>
        <w:jc w:val="center"/>
        <w:rPr>
          <w:b/>
          <w:bCs/>
          <w:sz w:val="28"/>
          <w:szCs w:val="28"/>
        </w:rPr>
      </w:pPr>
      <w:r w:rsidRPr="007B6D5F">
        <w:rPr>
          <w:b/>
          <w:bCs/>
          <w:sz w:val="28"/>
          <w:szCs w:val="28"/>
        </w:rPr>
        <w:t>Статья</w:t>
      </w:r>
      <w:r>
        <w:rPr>
          <w:b/>
          <w:bCs/>
          <w:sz w:val="28"/>
          <w:szCs w:val="28"/>
        </w:rPr>
        <w:t xml:space="preserve"> 29. </w:t>
      </w:r>
      <w:r w:rsidRPr="00413504">
        <w:rPr>
          <w:b/>
          <w:bCs/>
          <w:sz w:val="28"/>
          <w:szCs w:val="28"/>
        </w:rPr>
        <w:t>Завершение исполнения бюджета  поселения</w:t>
      </w:r>
    </w:p>
    <w:p w:rsidR="00413504" w:rsidRDefault="00413504" w:rsidP="00413504">
      <w:pPr>
        <w:jc w:val="both"/>
        <w:rPr>
          <w:bCs/>
          <w:sz w:val="28"/>
          <w:szCs w:val="28"/>
        </w:rPr>
      </w:pPr>
      <w:r>
        <w:rPr>
          <w:bCs/>
          <w:sz w:val="28"/>
          <w:szCs w:val="28"/>
        </w:rPr>
        <w:t xml:space="preserve">1.Исполнение бюджета поселения </w:t>
      </w:r>
      <w:r w:rsidRPr="00C0289A">
        <w:rPr>
          <w:bCs/>
          <w:sz w:val="28"/>
          <w:szCs w:val="28"/>
        </w:rPr>
        <w:t>завершается 31 декабря.</w:t>
      </w:r>
    </w:p>
    <w:p w:rsidR="00413504" w:rsidRDefault="00413504" w:rsidP="00413504">
      <w:pPr>
        <w:jc w:val="both"/>
        <w:rPr>
          <w:bCs/>
          <w:sz w:val="28"/>
          <w:szCs w:val="28"/>
        </w:rPr>
      </w:pPr>
      <w:r w:rsidRPr="00C0289A">
        <w:rPr>
          <w:bCs/>
          <w:sz w:val="28"/>
          <w:szCs w:val="28"/>
        </w:rPr>
        <w:t>Завершение операций по исполнению б</w:t>
      </w:r>
      <w:r>
        <w:rPr>
          <w:bCs/>
          <w:sz w:val="28"/>
          <w:szCs w:val="28"/>
        </w:rPr>
        <w:t xml:space="preserve">юджета поселения </w:t>
      </w:r>
      <w:r w:rsidRPr="00C0289A">
        <w:rPr>
          <w:bCs/>
          <w:sz w:val="28"/>
          <w:szCs w:val="28"/>
        </w:rPr>
        <w:t>в текущем финансовом году осуществляется в соответствии с требованиями Бюджетного кодекса Российской Федерации.</w:t>
      </w:r>
    </w:p>
    <w:p w:rsidR="00413504" w:rsidRPr="00C0289A" w:rsidRDefault="00413504" w:rsidP="00413504">
      <w:pPr>
        <w:jc w:val="both"/>
        <w:rPr>
          <w:bCs/>
          <w:sz w:val="28"/>
          <w:szCs w:val="28"/>
        </w:rPr>
      </w:pPr>
      <w:r w:rsidRPr="00C0289A">
        <w:rPr>
          <w:bCs/>
          <w:sz w:val="28"/>
          <w:szCs w:val="28"/>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75567" w:rsidRPr="00D766A9" w:rsidRDefault="00A75567" w:rsidP="00A75567">
      <w:pPr>
        <w:spacing w:before="100" w:beforeAutospacing="1" w:after="100" w:afterAutospacing="1"/>
        <w:jc w:val="center"/>
        <w:rPr>
          <w:b/>
          <w:bCs/>
          <w:sz w:val="28"/>
          <w:szCs w:val="28"/>
        </w:rPr>
      </w:pPr>
      <w:r w:rsidRPr="00D766A9">
        <w:rPr>
          <w:b/>
          <w:bCs/>
          <w:sz w:val="28"/>
          <w:szCs w:val="28"/>
        </w:rPr>
        <w:t xml:space="preserve">Глава </w:t>
      </w:r>
      <w:r>
        <w:rPr>
          <w:b/>
          <w:bCs/>
          <w:sz w:val="28"/>
          <w:szCs w:val="28"/>
        </w:rPr>
        <w:t>5</w:t>
      </w:r>
      <w:r w:rsidRPr="00D766A9">
        <w:rPr>
          <w:b/>
          <w:bCs/>
          <w:sz w:val="28"/>
          <w:szCs w:val="28"/>
        </w:rPr>
        <w:t>. К</w:t>
      </w:r>
      <w:r w:rsidR="00B25046">
        <w:rPr>
          <w:b/>
          <w:bCs/>
          <w:sz w:val="28"/>
          <w:szCs w:val="28"/>
        </w:rPr>
        <w:t xml:space="preserve">ОНТРОЛЬ ЗА ИСПОЛНЕНИЕМ БЮДЖЕТА </w:t>
      </w:r>
      <w:r w:rsidRPr="00D766A9">
        <w:rPr>
          <w:b/>
          <w:bCs/>
          <w:sz w:val="28"/>
          <w:szCs w:val="28"/>
        </w:rPr>
        <w:t>ПОСЕЛЕНИЯ</w:t>
      </w:r>
    </w:p>
    <w:p w:rsidR="00A75567" w:rsidRPr="00A75567" w:rsidRDefault="00A75567" w:rsidP="00A75567">
      <w:pPr>
        <w:spacing w:before="100" w:beforeAutospacing="1" w:after="100" w:afterAutospacing="1"/>
        <w:ind w:firstLine="540"/>
        <w:jc w:val="center"/>
        <w:rPr>
          <w:b/>
          <w:bCs/>
          <w:sz w:val="28"/>
          <w:szCs w:val="28"/>
        </w:rPr>
      </w:pPr>
      <w:r w:rsidRPr="00A75567">
        <w:rPr>
          <w:b/>
          <w:bCs/>
          <w:sz w:val="28"/>
          <w:szCs w:val="28"/>
        </w:rPr>
        <w:t>Ст</w:t>
      </w:r>
      <w:r w:rsidR="008826BB">
        <w:rPr>
          <w:b/>
          <w:bCs/>
          <w:sz w:val="28"/>
          <w:szCs w:val="28"/>
        </w:rPr>
        <w:t>атья 30.Общие положения.</w:t>
      </w:r>
    </w:p>
    <w:p w:rsidR="008826BB" w:rsidRDefault="008826BB" w:rsidP="00A75567">
      <w:pPr>
        <w:jc w:val="both"/>
        <w:rPr>
          <w:bCs/>
          <w:sz w:val="28"/>
          <w:szCs w:val="28"/>
        </w:rPr>
      </w:pPr>
      <w:r>
        <w:rPr>
          <w:bCs/>
          <w:sz w:val="28"/>
          <w:szCs w:val="28"/>
        </w:rPr>
        <w:t xml:space="preserve">1. В целях контроля за </w:t>
      </w:r>
      <w:proofErr w:type="spellStart"/>
      <w:r w:rsidR="00B22B6D">
        <w:rPr>
          <w:bCs/>
          <w:sz w:val="28"/>
          <w:szCs w:val="28"/>
        </w:rPr>
        <w:t>исполнении</w:t>
      </w:r>
      <w:r>
        <w:rPr>
          <w:bCs/>
          <w:sz w:val="28"/>
          <w:szCs w:val="28"/>
        </w:rPr>
        <w:t>ем</w:t>
      </w:r>
      <w:proofErr w:type="spellEnd"/>
      <w:r>
        <w:rPr>
          <w:bCs/>
          <w:sz w:val="28"/>
          <w:szCs w:val="28"/>
        </w:rPr>
        <w:t xml:space="preserve"> бюджета поселения органами местного самоуправления организуется и осуществляется финансовый контроль в следующих формах:</w:t>
      </w:r>
    </w:p>
    <w:p w:rsidR="00C949AE" w:rsidRDefault="008826BB" w:rsidP="00A75567">
      <w:pPr>
        <w:jc w:val="both"/>
        <w:rPr>
          <w:bCs/>
          <w:sz w:val="28"/>
          <w:szCs w:val="28"/>
        </w:rPr>
      </w:pPr>
      <w:r>
        <w:rPr>
          <w:bCs/>
          <w:sz w:val="28"/>
          <w:szCs w:val="28"/>
        </w:rPr>
        <w:t>- внутренний муниципальны</w:t>
      </w:r>
      <w:r w:rsidR="00411D21">
        <w:rPr>
          <w:bCs/>
          <w:sz w:val="28"/>
          <w:szCs w:val="28"/>
        </w:rPr>
        <w:t>й</w:t>
      </w:r>
      <w:r>
        <w:rPr>
          <w:bCs/>
          <w:sz w:val="28"/>
          <w:szCs w:val="28"/>
        </w:rPr>
        <w:t xml:space="preserve"> финансовый контроль;</w:t>
      </w:r>
    </w:p>
    <w:p w:rsidR="00C949AE" w:rsidRPr="00384D29" w:rsidRDefault="00C949AE" w:rsidP="00A75567">
      <w:pPr>
        <w:jc w:val="both"/>
        <w:rPr>
          <w:bCs/>
          <w:sz w:val="28"/>
          <w:szCs w:val="28"/>
        </w:rPr>
      </w:pPr>
      <w:r w:rsidRPr="00384D29">
        <w:rPr>
          <w:bCs/>
          <w:sz w:val="28"/>
          <w:szCs w:val="28"/>
        </w:rPr>
        <w:t>- внутренний финансовый контроль;</w:t>
      </w:r>
    </w:p>
    <w:p w:rsidR="008826BB" w:rsidRDefault="00C949AE" w:rsidP="00A75567">
      <w:pPr>
        <w:jc w:val="both"/>
        <w:rPr>
          <w:bCs/>
          <w:sz w:val="28"/>
          <w:szCs w:val="28"/>
        </w:rPr>
      </w:pPr>
      <w:r w:rsidRPr="00384D29">
        <w:rPr>
          <w:bCs/>
          <w:sz w:val="28"/>
          <w:szCs w:val="28"/>
        </w:rPr>
        <w:t>- внутренний финансовый аудит.</w:t>
      </w:r>
      <w:r w:rsidR="008826BB">
        <w:rPr>
          <w:bCs/>
          <w:sz w:val="28"/>
          <w:szCs w:val="28"/>
        </w:rPr>
        <w:t xml:space="preserve"> </w:t>
      </w:r>
    </w:p>
    <w:p w:rsidR="00A75567" w:rsidRDefault="008826BB" w:rsidP="00A75567">
      <w:pPr>
        <w:jc w:val="both"/>
        <w:rPr>
          <w:bCs/>
          <w:sz w:val="28"/>
          <w:szCs w:val="28"/>
        </w:rPr>
      </w:pPr>
      <w:r>
        <w:rPr>
          <w:bCs/>
          <w:sz w:val="28"/>
          <w:szCs w:val="28"/>
        </w:rPr>
        <w:t>2</w:t>
      </w:r>
      <w:r w:rsidR="00C9637A">
        <w:rPr>
          <w:bCs/>
          <w:sz w:val="28"/>
          <w:szCs w:val="28"/>
        </w:rPr>
        <w:t xml:space="preserve">. Органами, осуществляющими </w:t>
      </w:r>
      <w:r w:rsidR="00A75567" w:rsidRPr="00C0289A">
        <w:rPr>
          <w:bCs/>
          <w:sz w:val="28"/>
          <w:szCs w:val="28"/>
        </w:rPr>
        <w:t>муниципальный финансовый контроль, являются:</w:t>
      </w:r>
    </w:p>
    <w:p w:rsidR="00A75567" w:rsidRDefault="00A75567" w:rsidP="00A75567">
      <w:pPr>
        <w:jc w:val="both"/>
        <w:rPr>
          <w:bCs/>
          <w:sz w:val="28"/>
          <w:szCs w:val="28"/>
        </w:rPr>
      </w:pPr>
      <w:r w:rsidRPr="00C0289A">
        <w:rPr>
          <w:bCs/>
          <w:sz w:val="28"/>
          <w:szCs w:val="28"/>
        </w:rPr>
        <w:t>-Совет поселения;</w:t>
      </w:r>
    </w:p>
    <w:p w:rsidR="00A75567" w:rsidRDefault="00A75567" w:rsidP="00A75567">
      <w:pPr>
        <w:jc w:val="both"/>
        <w:rPr>
          <w:bCs/>
          <w:sz w:val="28"/>
          <w:szCs w:val="28"/>
        </w:rPr>
      </w:pPr>
      <w:r w:rsidRPr="00384D29">
        <w:rPr>
          <w:bCs/>
          <w:sz w:val="28"/>
          <w:szCs w:val="28"/>
        </w:rPr>
        <w:t>-</w:t>
      </w:r>
      <w:proofErr w:type="spellStart"/>
      <w:r w:rsidR="00DE7D27" w:rsidRPr="00384D29">
        <w:rPr>
          <w:bCs/>
          <w:sz w:val="28"/>
          <w:szCs w:val="28"/>
        </w:rPr>
        <w:t>бюджетно</w:t>
      </w:r>
      <w:proofErr w:type="spellEnd"/>
      <w:r w:rsidR="00DE7D27" w:rsidRPr="00384D29">
        <w:rPr>
          <w:bCs/>
          <w:sz w:val="28"/>
          <w:szCs w:val="28"/>
        </w:rPr>
        <w:t xml:space="preserve"> – финансовая комиссия созданная </w:t>
      </w:r>
      <w:r w:rsidRPr="00384D29">
        <w:rPr>
          <w:bCs/>
          <w:sz w:val="28"/>
          <w:szCs w:val="28"/>
        </w:rPr>
        <w:t>Совет</w:t>
      </w:r>
      <w:r w:rsidR="00DE7D27" w:rsidRPr="00384D29">
        <w:rPr>
          <w:bCs/>
          <w:sz w:val="28"/>
          <w:szCs w:val="28"/>
        </w:rPr>
        <w:t>ом</w:t>
      </w:r>
      <w:r w:rsidRPr="00384D29">
        <w:rPr>
          <w:bCs/>
          <w:sz w:val="28"/>
          <w:szCs w:val="28"/>
        </w:rPr>
        <w:t xml:space="preserve"> поселения;</w:t>
      </w:r>
    </w:p>
    <w:p w:rsidR="00A75567" w:rsidRDefault="00A75567" w:rsidP="00A75567">
      <w:pPr>
        <w:jc w:val="both"/>
        <w:rPr>
          <w:bCs/>
          <w:sz w:val="28"/>
          <w:szCs w:val="28"/>
        </w:rPr>
      </w:pPr>
      <w:r w:rsidRPr="00C0289A">
        <w:rPr>
          <w:bCs/>
          <w:sz w:val="28"/>
          <w:szCs w:val="28"/>
        </w:rPr>
        <w:t>-Главный</w:t>
      </w:r>
      <w:r>
        <w:rPr>
          <w:bCs/>
          <w:sz w:val="28"/>
          <w:szCs w:val="28"/>
        </w:rPr>
        <w:t xml:space="preserve"> распорядитель средств бюджета </w:t>
      </w:r>
      <w:r w:rsidRPr="00C0289A">
        <w:rPr>
          <w:bCs/>
          <w:sz w:val="28"/>
          <w:szCs w:val="28"/>
        </w:rPr>
        <w:t>поселения;</w:t>
      </w:r>
    </w:p>
    <w:p w:rsidR="00A75567" w:rsidRDefault="00A75567" w:rsidP="00A75567">
      <w:pPr>
        <w:jc w:val="both"/>
        <w:rPr>
          <w:bCs/>
          <w:sz w:val="28"/>
          <w:szCs w:val="28"/>
        </w:rPr>
      </w:pPr>
      <w:r>
        <w:rPr>
          <w:bCs/>
          <w:sz w:val="28"/>
          <w:szCs w:val="28"/>
        </w:rPr>
        <w:t>-У</w:t>
      </w:r>
      <w:r w:rsidRPr="00C0289A">
        <w:rPr>
          <w:bCs/>
          <w:sz w:val="28"/>
          <w:szCs w:val="28"/>
        </w:rPr>
        <w:t xml:space="preserve">полномоченные органы (должностные лица </w:t>
      </w:r>
      <w:r>
        <w:rPr>
          <w:bCs/>
          <w:sz w:val="28"/>
          <w:szCs w:val="28"/>
        </w:rPr>
        <w:t>А</w:t>
      </w:r>
      <w:r w:rsidRPr="00C0289A">
        <w:rPr>
          <w:bCs/>
          <w:sz w:val="28"/>
          <w:szCs w:val="28"/>
        </w:rPr>
        <w:t>дминистрации поселения).</w:t>
      </w:r>
    </w:p>
    <w:p w:rsidR="00A75567" w:rsidRPr="0015468E" w:rsidRDefault="00A75567" w:rsidP="00A75567">
      <w:pPr>
        <w:jc w:val="both"/>
        <w:rPr>
          <w:bCs/>
          <w:sz w:val="28"/>
          <w:szCs w:val="28"/>
        </w:rPr>
      </w:pPr>
      <w:r w:rsidRPr="00C0289A">
        <w:rPr>
          <w:bCs/>
          <w:sz w:val="28"/>
          <w:szCs w:val="28"/>
        </w:rPr>
        <w:t>2. Формы и порядок осущ</w:t>
      </w:r>
      <w:r>
        <w:rPr>
          <w:bCs/>
          <w:sz w:val="28"/>
          <w:szCs w:val="28"/>
        </w:rPr>
        <w:t xml:space="preserve">ествления финансового контроля </w:t>
      </w:r>
      <w:r w:rsidRPr="00C0289A">
        <w:rPr>
          <w:bCs/>
          <w:sz w:val="28"/>
          <w:szCs w:val="28"/>
        </w:rPr>
        <w:t>р</w:t>
      </w:r>
      <w:r>
        <w:rPr>
          <w:bCs/>
          <w:sz w:val="28"/>
          <w:szCs w:val="28"/>
        </w:rPr>
        <w:t xml:space="preserve">егулируются Бюджетным кодексом </w:t>
      </w:r>
      <w:r w:rsidRPr="00C0289A">
        <w:rPr>
          <w:bCs/>
          <w:sz w:val="28"/>
          <w:szCs w:val="28"/>
        </w:rPr>
        <w:t>Российской Федерации, м</w:t>
      </w:r>
      <w:r>
        <w:rPr>
          <w:bCs/>
          <w:sz w:val="28"/>
          <w:szCs w:val="28"/>
        </w:rPr>
        <w:t xml:space="preserve">униципальными правовыми актами </w:t>
      </w:r>
      <w:r w:rsidRPr="00C0289A">
        <w:rPr>
          <w:bCs/>
          <w:sz w:val="28"/>
          <w:szCs w:val="28"/>
        </w:rPr>
        <w:t>городского поселения Лянтор и настоящим Положением.</w:t>
      </w:r>
      <w:r w:rsidRPr="00C0289A">
        <w:rPr>
          <w:bCs/>
          <w:color w:val="FF0000"/>
          <w:sz w:val="28"/>
          <w:szCs w:val="28"/>
        </w:rPr>
        <w:t xml:space="preserve">      </w:t>
      </w:r>
    </w:p>
    <w:p w:rsidR="00A75567" w:rsidRPr="00C0289A" w:rsidRDefault="00A75567" w:rsidP="00A75567">
      <w:pPr>
        <w:spacing w:before="100" w:beforeAutospacing="1" w:after="100" w:afterAutospacing="1"/>
        <w:jc w:val="center"/>
        <w:rPr>
          <w:b/>
          <w:sz w:val="28"/>
          <w:szCs w:val="28"/>
        </w:rPr>
      </w:pPr>
      <w:r w:rsidRPr="00C0289A">
        <w:rPr>
          <w:b/>
          <w:bCs/>
          <w:sz w:val="28"/>
          <w:szCs w:val="28"/>
        </w:rPr>
        <w:t>Глава 6. ЗАКЛЮЧИТЕЛЬНЫЕ ПОЛОЖЕНИЯ</w:t>
      </w:r>
    </w:p>
    <w:p w:rsidR="00A75567" w:rsidRDefault="00A75567" w:rsidP="00A75567">
      <w:pPr>
        <w:spacing w:before="100" w:beforeAutospacing="1" w:after="100" w:afterAutospacing="1"/>
        <w:jc w:val="center"/>
        <w:rPr>
          <w:bCs/>
          <w:sz w:val="28"/>
          <w:szCs w:val="28"/>
        </w:rPr>
      </w:pPr>
      <w:r w:rsidRPr="00C0289A">
        <w:rPr>
          <w:bCs/>
          <w:sz w:val="28"/>
          <w:szCs w:val="28"/>
        </w:rPr>
        <w:t>Статья 3</w:t>
      </w:r>
      <w:r>
        <w:rPr>
          <w:bCs/>
          <w:sz w:val="28"/>
          <w:szCs w:val="28"/>
        </w:rPr>
        <w:t>1</w:t>
      </w:r>
      <w:r w:rsidRPr="00C0289A">
        <w:rPr>
          <w:bCs/>
          <w:sz w:val="28"/>
          <w:szCs w:val="28"/>
        </w:rPr>
        <w:t>. Информационное обеспечение бюджетного процесса</w:t>
      </w:r>
    </w:p>
    <w:p w:rsidR="00A75567" w:rsidRDefault="00A75567" w:rsidP="00A75567">
      <w:pPr>
        <w:spacing w:before="100" w:beforeAutospacing="1" w:after="100" w:afterAutospacing="1"/>
        <w:ind w:firstLine="540"/>
        <w:jc w:val="both"/>
        <w:rPr>
          <w:sz w:val="28"/>
          <w:szCs w:val="28"/>
        </w:rPr>
      </w:pPr>
      <w:r w:rsidRPr="00C0289A">
        <w:rPr>
          <w:sz w:val="28"/>
          <w:szCs w:val="28"/>
        </w:rPr>
        <w:t>Решение о бюджете поселения, отчет об исполнении бюджета поселения  за финансовый год, ежеквартальная (оперативная) информация об исполнении бюджета п</w:t>
      </w:r>
      <w:r>
        <w:rPr>
          <w:sz w:val="28"/>
          <w:szCs w:val="28"/>
        </w:rPr>
        <w:t xml:space="preserve">оселения подлежат официальному </w:t>
      </w:r>
      <w:r w:rsidRPr="00C0289A">
        <w:rPr>
          <w:sz w:val="28"/>
          <w:szCs w:val="28"/>
        </w:rPr>
        <w:t xml:space="preserve">опубликованию </w:t>
      </w:r>
      <w:r>
        <w:rPr>
          <w:sz w:val="28"/>
          <w:szCs w:val="28"/>
        </w:rPr>
        <w:t>и размещению на официальном сайте Администрации поселения в сети  Интернет.</w:t>
      </w:r>
    </w:p>
    <w:p w:rsidR="00782DF4" w:rsidRDefault="00782DF4" w:rsidP="00971EE2">
      <w:pPr>
        <w:spacing w:before="100" w:beforeAutospacing="1" w:after="100" w:afterAutospacing="1"/>
        <w:rPr>
          <w:bCs/>
          <w:sz w:val="28"/>
          <w:szCs w:val="28"/>
        </w:rPr>
      </w:pPr>
    </w:p>
    <w:p w:rsidR="007B6D5F" w:rsidRDefault="00782DF4" w:rsidP="00782DF4">
      <w:pPr>
        <w:tabs>
          <w:tab w:val="left" w:pos="1212"/>
        </w:tabs>
        <w:jc w:val="center"/>
        <w:rPr>
          <w:bCs/>
          <w:sz w:val="28"/>
          <w:szCs w:val="28"/>
        </w:rPr>
      </w:pPr>
      <w:r>
        <w:rPr>
          <w:b/>
          <w:bCs/>
          <w:sz w:val="28"/>
          <w:szCs w:val="28"/>
        </w:rPr>
        <w:t xml:space="preserve"> </w:t>
      </w:r>
    </w:p>
    <w:p w:rsidR="00C52088" w:rsidRPr="00C4688F" w:rsidRDefault="00C52088" w:rsidP="00C52088">
      <w:pPr>
        <w:jc w:val="center"/>
        <w:rPr>
          <w:sz w:val="28"/>
          <w:szCs w:val="28"/>
        </w:rPr>
      </w:pPr>
      <w:r w:rsidRPr="00C4688F">
        <w:rPr>
          <w:sz w:val="28"/>
          <w:szCs w:val="28"/>
        </w:rPr>
        <w:lastRenderedPageBreak/>
        <w:t>Пояснительная записка</w:t>
      </w:r>
    </w:p>
    <w:p w:rsidR="00C52088" w:rsidRPr="00C4688F" w:rsidRDefault="00C52088" w:rsidP="00C52088">
      <w:pPr>
        <w:ind w:left="4248" w:firstLine="5"/>
        <w:rPr>
          <w:sz w:val="28"/>
          <w:szCs w:val="28"/>
        </w:rPr>
      </w:pPr>
    </w:p>
    <w:p w:rsidR="00C52088" w:rsidRDefault="00C52088" w:rsidP="00C52088">
      <w:pPr>
        <w:rPr>
          <w:sz w:val="28"/>
          <w:szCs w:val="28"/>
        </w:rPr>
      </w:pPr>
    </w:p>
    <w:p w:rsidR="00C52088" w:rsidRDefault="00C52088" w:rsidP="00C52088">
      <w:pPr>
        <w:rPr>
          <w:sz w:val="28"/>
          <w:szCs w:val="28"/>
        </w:rPr>
      </w:pPr>
    </w:p>
    <w:p w:rsidR="00C52088" w:rsidRDefault="00C52088" w:rsidP="00C52088">
      <w:pPr>
        <w:rPr>
          <w:sz w:val="28"/>
          <w:szCs w:val="28"/>
        </w:rPr>
      </w:pPr>
      <w:r>
        <w:rPr>
          <w:sz w:val="28"/>
          <w:szCs w:val="28"/>
        </w:rPr>
        <w:t xml:space="preserve">к проекту </w:t>
      </w:r>
      <w:r w:rsidRPr="00785A57">
        <w:rPr>
          <w:sz w:val="28"/>
          <w:szCs w:val="28"/>
        </w:rPr>
        <w:t xml:space="preserve">Решения </w:t>
      </w:r>
      <w:r>
        <w:rPr>
          <w:sz w:val="28"/>
          <w:szCs w:val="28"/>
        </w:rPr>
        <w:t xml:space="preserve">Совета депутатов </w:t>
      </w:r>
    </w:p>
    <w:p w:rsidR="00C52088" w:rsidRPr="00EC475D" w:rsidRDefault="00C52088" w:rsidP="00C52088">
      <w:pPr>
        <w:rPr>
          <w:color w:val="000000"/>
          <w:sz w:val="28"/>
          <w:szCs w:val="28"/>
        </w:rPr>
      </w:pPr>
      <w:r w:rsidRPr="00EC475D">
        <w:rPr>
          <w:bCs/>
          <w:sz w:val="28"/>
          <w:szCs w:val="28"/>
        </w:rPr>
        <w:t>городского поселения Лянтор</w:t>
      </w:r>
    </w:p>
    <w:p w:rsidR="00C52088" w:rsidRPr="00BA0370" w:rsidRDefault="00C52088" w:rsidP="00C52088">
      <w:pPr>
        <w:pStyle w:val="ConsPlusTitle"/>
        <w:widowControl/>
        <w:rPr>
          <w:rFonts w:ascii="Times New Roman" w:hAnsi="Times New Roman" w:cs="Times New Roman"/>
          <w:b w:val="0"/>
          <w:bCs w:val="0"/>
          <w:sz w:val="28"/>
          <w:szCs w:val="28"/>
        </w:rPr>
      </w:pPr>
      <w:r>
        <w:rPr>
          <w:rFonts w:ascii="Times New Roman" w:hAnsi="Times New Roman"/>
          <w:sz w:val="28"/>
          <w:szCs w:val="28"/>
          <w:lang w:eastAsia="en-US"/>
        </w:rPr>
        <w:t xml:space="preserve"> «</w:t>
      </w:r>
      <w:r w:rsidRPr="00BA0370">
        <w:rPr>
          <w:rFonts w:ascii="Times New Roman" w:hAnsi="Times New Roman" w:cs="Times New Roman"/>
          <w:b w:val="0"/>
          <w:bCs w:val="0"/>
          <w:sz w:val="28"/>
          <w:szCs w:val="28"/>
        </w:rPr>
        <w:t xml:space="preserve">Об утверждении Положения об </w:t>
      </w:r>
    </w:p>
    <w:p w:rsidR="00C52088" w:rsidRPr="00BA0370" w:rsidRDefault="00C52088" w:rsidP="00C52088">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отдельных вопросах организации и </w:t>
      </w:r>
    </w:p>
    <w:p w:rsidR="00C52088" w:rsidRPr="00BA0370" w:rsidRDefault="00C52088" w:rsidP="00C52088">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осуществления бюджетного процесса </w:t>
      </w:r>
    </w:p>
    <w:p w:rsidR="00C52088" w:rsidRDefault="00C52088" w:rsidP="00C52088">
      <w:pPr>
        <w:pStyle w:val="a6"/>
        <w:tabs>
          <w:tab w:val="left" w:pos="8640"/>
          <w:tab w:val="left" w:pos="9639"/>
        </w:tabs>
        <w:ind w:right="99"/>
        <w:jc w:val="both"/>
        <w:rPr>
          <w:rFonts w:ascii="Times New Roman" w:hAnsi="Times New Roman"/>
          <w:sz w:val="28"/>
          <w:szCs w:val="28"/>
          <w:lang w:eastAsia="en-US"/>
        </w:rPr>
      </w:pPr>
      <w:r w:rsidRPr="00C52088">
        <w:rPr>
          <w:rFonts w:ascii="Times New Roman" w:hAnsi="Times New Roman"/>
          <w:bCs/>
          <w:sz w:val="28"/>
          <w:szCs w:val="28"/>
        </w:rPr>
        <w:t>в городском поселении Лянтор</w:t>
      </w:r>
      <w:r>
        <w:rPr>
          <w:rFonts w:ascii="Times New Roman" w:hAnsi="Times New Roman"/>
          <w:sz w:val="28"/>
          <w:szCs w:val="28"/>
          <w:lang w:eastAsia="en-US"/>
        </w:rPr>
        <w:t>»</w:t>
      </w:r>
    </w:p>
    <w:p w:rsidR="00AC3EF6" w:rsidRDefault="00AC3EF6" w:rsidP="00C52088">
      <w:pPr>
        <w:pStyle w:val="a6"/>
        <w:tabs>
          <w:tab w:val="left" w:pos="8640"/>
          <w:tab w:val="left" w:pos="9639"/>
        </w:tabs>
        <w:ind w:right="99"/>
        <w:jc w:val="both"/>
        <w:rPr>
          <w:rFonts w:ascii="Times New Roman" w:hAnsi="Times New Roman"/>
          <w:sz w:val="28"/>
          <w:szCs w:val="28"/>
          <w:lang w:eastAsia="en-US"/>
        </w:rPr>
      </w:pPr>
    </w:p>
    <w:p w:rsidR="00FC7BCB" w:rsidRPr="00FC7BCB" w:rsidRDefault="00AC3EF6" w:rsidP="00FC7BCB">
      <w:pPr>
        <w:autoSpaceDE w:val="0"/>
        <w:autoSpaceDN w:val="0"/>
        <w:adjustRightInd w:val="0"/>
        <w:ind w:firstLine="540"/>
        <w:jc w:val="both"/>
        <w:rPr>
          <w:color w:val="000000"/>
          <w:sz w:val="28"/>
          <w:szCs w:val="28"/>
        </w:rPr>
      </w:pPr>
      <w:r>
        <w:rPr>
          <w:color w:val="000000"/>
          <w:sz w:val="28"/>
          <w:szCs w:val="28"/>
        </w:rPr>
        <w:t>В связи с внесением изменений в  «Бюджетный кодекс Российской Федерации» от 31.07.1998  145- ФЗ (ред. от 28.12.2013, с изм. от 03.02.2014г.)</w:t>
      </w:r>
      <w:r w:rsidR="00FC7BCB">
        <w:rPr>
          <w:color w:val="000000"/>
          <w:sz w:val="28"/>
          <w:szCs w:val="28"/>
        </w:rPr>
        <w:t xml:space="preserve"> и </w:t>
      </w:r>
      <w:r>
        <w:rPr>
          <w:sz w:val="28"/>
          <w:szCs w:val="28"/>
        </w:rPr>
        <w:t xml:space="preserve">с целью осуществления деятельности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 </w:t>
      </w:r>
      <w:r w:rsidR="00FC7BCB">
        <w:rPr>
          <w:sz w:val="28"/>
          <w:szCs w:val="28"/>
        </w:rPr>
        <w:t xml:space="preserve">возникла необходимость в разработке </w:t>
      </w:r>
      <w:r>
        <w:rPr>
          <w:sz w:val="28"/>
          <w:szCs w:val="28"/>
        </w:rPr>
        <w:t xml:space="preserve"> </w:t>
      </w:r>
      <w:r w:rsidR="00FC7BCB">
        <w:rPr>
          <w:sz w:val="28"/>
          <w:szCs w:val="28"/>
        </w:rPr>
        <w:t>данного</w:t>
      </w:r>
      <w:r>
        <w:rPr>
          <w:sz w:val="28"/>
          <w:szCs w:val="28"/>
        </w:rPr>
        <w:t xml:space="preserve"> </w:t>
      </w:r>
      <w:hyperlink r:id="rId24" w:history="1">
        <w:r w:rsidRPr="00FD392D">
          <w:rPr>
            <w:sz w:val="28"/>
            <w:szCs w:val="28"/>
          </w:rPr>
          <w:t>Положени</w:t>
        </w:r>
        <w:r w:rsidR="00FC7BCB">
          <w:rPr>
            <w:sz w:val="28"/>
            <w:szCs w:val="28"/>
          </w:rPr>
          <w:t>я</w:t>
        </w:r>
      </w:hyperlink>
      <w:r>
        <w:rPr>
          <w:sz w:val="28"/>
          <w:szCs w:val="28"/>
        </w:rPr>
        <w:t xml:space="preserve"> об отдельных вопросах организации и осуществления бюджетного процесса в </w:t>
      </w:r>
      <w:r w:rsidRPr="00FD392D">
        <w:rPr>
          <w:sz w:val="28"/>
          <w:szCs w:val="28"/>
        </w:rPr>
        <w:t xml:space="preserve">городском поселении </w:t>
      </w:r>
      <w:r>
        <w:rPr>
          <w:sz w:val="28"/>
          <w:szCs w:val="28"/>
        </w:rPr>
        <w:t>Лянтор</w:t>
      </w:r>
      <w:r w:rsidR="00FC7BCB">
        <w:rPr>
          <w:sz w:val="28"/>
          <w:szCs w:val="28"/>
        </w:rPr>
        <w:t>,</w:t>
      </w:r>
      <w:r w:rsidRPr="00B20A71">
        <w:rPr>
          <w:sz w:val="28"/>
          <w:szCs w:val="28"/>
        </w:rPr>
        <w:t xml:space="preserve"> </w:t>
      </w:r>
      <w:r w:rsidR="00FC7BCB">
        <w:rPr>
          <w:sz w:val="28"/>
          <w:szCs w:val="28"/>
        </w:rPr>
        <w:t xml:space="preserve"> и отмене </w:t>
      </w:r>
      <w:r>
        <w:rPr>
          <w:sz w:val="28"/>
          <w:szCs w:val="28"/>
        </w:rPr>
        <w:t xml:space="preserve"> </w:t>
      </w:r>
      <w:hyperlink r:id="rId25" w:history="1">
        <w:r w:rsidR="00FC7BCB" w:rsidRPr="00FD392D">
          <w:rPr>
            <w:sz w:val="28"/>
            <w:szCs w:val="28"/>
          </w:rPr>
          <w:t>решени</w:t>
        </w:r>
        <w:r w:rsidR="00FC7BCB">
          <w:rPr>
            <w:sz w:val="28"/>
            <w:szCs w:val="28"/>
          </w:rPr>
          <w:t>й</w:t>
        </w:r>
      </w:hyperlink>
      <w:r w:rsidR="00FC7BCB">
        <w:rPr>
          <w:sz w:val="28"/>
          <w:szCs w:val="28"/>
        </w:rPr>
        <w:t xml:space="preserve">  </w:t>
      </w:r>
      <w:r w:rsidR="00FC7BCB" w:rsidRPr="00B20A71">
        <w:rPr>
          <w:sz w:val="28"/>
          <w:szCs w:val="28"/>
        </w:rPr>
        <w:t>Совет</w:t>
      </w:r>
      <w:r w:rsidR="00FC7BCB">
        <w:rPr>
          <w:sz w:val="28"/>
          <w:szCs w:val="28"/>
        </w:rPr>
        <w:t>а</w:t>
      </w:r>
      <w:r w:rsidR="00FC7BCB" w:rsidRPr="00B20A71">
        <w:rPr>
          <w:sz w:val="28"/>
          <w:szCs w:val="28"/>
        </w:rPr>
        <w:t xml:space="preserve"> депутатов </w:t>
      </w:r>
      <w:r w:rsidR="00FC7BCB" w:rsidRPr="00FD392D">
        <w:rPr>
          <w:sz w:val="28"/>
          <w:szCs w:val="28"/>
        </w:rPr>
        <w:t xml:space="preserve">городского поселения </w:t>
      </w:r>
      <w:r w:rsidR="00FC7BCB">
        <w:rPr>
          <w:sz w:val="28"/>
          <w:szCs w:val="28"/>
        </w:rPr>
        <w:t>Лянтор:</w:t>
      </w:r>
    </w:p>
    <w:p w:rsidR="00FC7BCB" w:rsidRDefault="00FC7BCB" w:rsidP="00FC7BCB">
      <w:pPr>
        <w:autoSpaceDE w:val="0"/>
        <w:autoSpaceDN w:val="0"/>
        <w:adjustRightInd w:val="0"/>
        <w:ind w:firstLine="284"/>
        <w:jc w:val="both"/>
        <w:rPr>
          <w:sz w:val="28"/>
          <w:szCs w:val="28"/>
        </w:rPr>
      </w:pPr>
      <w:r>
        <w:rPr>
          <w:sz w:val="28"/>
          <w:szCs w:val="28"/>
        </w:rPr>
        <w:t>-</w:t>
      </w:r>
      <w:r w:rsidRPr="00B20A71">
        <w:rPr>
          <w:sz w:val="28"/>
          <w:szCs w:val="28"/>
        </w:rPr>
        <w:t xml:space="preserve"> </w:t>
      </w:r>
      <w:r>
        <w:rPr>
          <w:sz w:val="28"/>
          <w:szCs w:val="28"/>
        </w:rPr>
        <w:t xml:space="preserve">от 24.04.2008 № 110 «Об утверждении Положения о бюджетном процессе </w:t>
      </w:r>
      <w:r w:rsidRPr="00FD392D">
        <w:rPr>
          <w:sz w:val="28"/>
          <w:szCs w:val="28"/>
        </w:rPr>
        <w:t xml:space="preserve">в </w:t>
      </w:r>
      <w:r>
        <w:rPr>
          <w:sz w:val="28"/>
          <w:szCs w:val="28"/>
        </w:rPr>
        <w:t xml:space="preserve"> муниципальном образовании </w:t>
      </w:r>
      <w:r w:rsidRPr="00FD392D">
        <w:rPr>
          <w:sz w:val="28"/>
          <w:szCs w:val="28"/>
        </w:rPr>
        <w:t>городско</w:t>
      </w:r>
      <w:r>
        <w:rPr>
          <w:sz w:val="28"/>
          <w:szCs w:val="28"/>
        </w:rPr>
        <w:t>е</w:t>
      </w:r>
      <w:r w:rsidRPr="00FD392D">
        <w:rPr>
          <w:sz w:val="28"/>
          <w:szCs w:val="28"/>
        </w:rPr>
        <w:t xml:space="preserve"> поселени</w:t>
      </w:r>
      <w:r>
        <w:rPr>
          <w:sz w:val="28"/>
          <w:szCs w:val="28"/>
        </w:rPr>
        <w:t>е</w:t>
      </w:r>
      <w:r w:rsidRPr="00FD392D">
        <w:rPr>
          <w:sz w:val="28"/>
          <w:szCs w:val="28"/>
        </w:rPr>
        <w:t xml:space="preserve"> </w:t>
      </w:r>
      <w:r>
        <w:rPr>
          <w:sz w:val="28"/>
          <w:szCs w:val="28"/>
        </w:rPr>
        <w:t>Лянтор».</w:t>
      </w:r>
    </w:p>
    <w:p w:rsidR="00FC7BCB" w:rsidRDefault="00FC7BCB" w:rsidP="00FC7BCB">
      <w:pPr>
        <w:autoSpaceDE w:val="0"/>
        <w:autoSpaceDN w:val="0"/>
        <w:adjustRightInd w:val="0"/>
        <w:ind w:firstLine="284"/>
        <w:jc w:val="both"/>
        <w:rPr>
          <w:sz w:val="28"/>
          <w:szCs w:val="28"/>
        </w:rPr>
      </w:pPr>
      <w:r>
        <w:rPr>
          <w:sz w:val="28"/>
          <w:szCs w:val="28"/>
        </w:rPr>
        <w:t>-</w:t>
      </w:r>
      <w:r w:rsidRPr="00FD392D">
        <w:rPr>
          <w:sz w:val="28"/>
          <w:szCs w:val="28"/>
        </w:rPr>
        <w:t xml:space="preserve"> </w:t>
      </w:r>
      <w:r>
        <w:rPr>
          <w:sz w:val="28"/>
          <w:szCs w:val="28"/>
        </w:rPr>
        <w:t xml:space="preserve">от 28.04.2009 № 41 «О внесении изменений в решение </w:t>
      </w:r>
      <w:r w:rsidRPr="00FD392D">
        <w:rPr>
          <w:sz w:val="28"/>
          <w:szCs w:val="28"/>
        </w:rPr>
        <w:t xml:space="preserve">Совета депутатов городского поселения </w:t>
      </w:r>
      <w:r>
        <w:rPr>
          <w:sz w:val="28"/>
          <w:szCs w:val="28"/>
        </w:rPr>
        <w:t>Лянтор</w:t>
      </w:r>
      <w:r w:rsidRPr="00FD392D">
        <w:rPr>
          <w:sz w:val="28"/>
          <w:szCs w:val="28"/>
        </w:rPr>
        <w:t xml:space="preserve"> </w:t>
      </w:r>
      <w:r>
        <w:rPr>
          <w:sz w:val="28"/>
          <w:szCs w:val="28"/>
        </w:rPr>
        <w:t xml:space="preserve">от 24.04.2008 № 110 «Об утверждении Положения о бюджетном процессе </w:t>
      </w:r>
      <w:r w:rsidRPr="00FD392D">
        <w:rPr>
          <w:sz w:val="28"/>
          <w:szCs w:val="28"/>
        </w:rPr>
        <w:t xml:space="preserve">в </w:t>
      </w:r>
      <w:r>
        <w:rPr>
          <w:sz w:val="28"/>
          <w:szCs w:val="28"/>
        </w:rPr>
        <w:t xml:space="preserve"> муниципальном образовании </w:t>
      </w:r>
      <w:r w:rsidRPr="00FD392D">
        <w:rPr>
          <w:sz w:val="28"/>
          <w:szCs w:val="28"/>
        </w:rPr>
        <w:t>городско</w:t>
      </w:r>
      <w:r>
        <w:rPr>
          <w:sz w:val="28"/>
          <w:szCs w:val="28"/>
        </w:rPr>
        <w:t>е</w:t>
      </w:r>
      <w:r w:rsidRPr="00FD392D">
        <w:rPr>
          <w:sz w:val="28"/>
          <w:szCs w:val="28"/>
        </w:rPr>
        <w:t xml:space="preserve"> поселени</w:t>
      </w:r>
      <w:r>
        <w:rPr>
          <w:sz w:val="28"/>
          <w:szCs w:val="28"/>
        </w:rPr>
        <w:t>е</w:t>
      </w:r>
      <w:r w:rsidRPr="00FD392D">
        <w:rPr>
          <w:sz w:val="28"/>
          <w:szCs w:val="28"/>
        </w:rPr>
        <w:t xml:space="preserve"> </w:t>
      </w:r>
      <w:r>
        <w:rPr>
          <w:sz w:val="28"/>
          <w:szCs w:val="28"/>
        </w:rPr>
        <w:t>Лянтор».</w:t>
      </w:r>
    </w:p>
    <w:p w:rsidR="00FC7BCB" w:rsidRDefault="00FC7BCB" w:rsidP="00FC7BCB">
      <w:pPr>
        <w:autoSpaceDE w:val="0"/>
        <w:autoSpaceDN w:val="0"/>
        <w:adjustRightInd w:val="0"/>
        <w:ind w:firstLine="284"/>
        <w:jc w:val="both"/>
        <w:rPr>
          <w:sz w:val="28"/>
          <w:szCs w:val="28"/>
        </w:rPr>
      </w:pPr>
      <w:r>
        <w:rPr>
          <w:sz w:val="28"/>
          <w:szCs w:val="28"/>
        </w:rPr>
        <w:t xml:space="preserve">- от 14.08.2009 № 57 «О внесении изменений в решение </w:t>
      </w:r>
      <w:r w:rsidRPr="00FD392D">
        <w:rPr>
          <w:sz w:val="28"/>
          <w:szCs w:val="28"/>
        </w:rPr>
        <w:t xml:space="preserve">Совета депутатов городского поселения </w:t>
      </w:r>
      <w:r>
        <w:rPr>
          <w:sz w:val="28"/>
          <w:szCs w:val="28"/>
        </w:rPr>
        <w:t>Лянтор</w:t>
      </w:r>
      <w:r w:rsidRPr="00FD392D">
        <w:rPr>
          <w:sz w:val="28"/>
          <w:szCs w:val="28"/>
        </w:rPr>
        <w:t xml:space="preserve"> </w:t>
      </w:r>
      <w:r>
        <w:rPr>
          <w:sz w:val="28"/>
          <w:szCs w:val="28"/>
        </w:rPr>
        <w:t xml:space="preserve">от 24.04.2008 № 110 «Об утверждении Положения о бюджетном процессе </w:t>
      </w:r>
      <w:r w:rsidRPr="00FD392D">
        <w:rPr>
          <w:sz w:val="28"/>
          <w:szCs w:val="28"/>
        </w:rPr>
        <w:t xml:space="preserve">в </w:t>
      </w:r>
      <w:r>
        <w:rPr>
          <w:sz w:val="28"/>
          <w:szCs w:val="28"/>
        </w:rPr>
        <w:t xml:space="preserve">муниципальном образовании </w:t>
      </w:r>
      <w:r w:rsidRPr="00FD392D">
        <w:rPr>
          <w:sz w:val="28"/>
          <w:szCs w:val="28"/>
        </w:rPr>
        <w:t>городско</w:t>
      </w:r>
      <w:r>
        <w:rPr>
          <w:sz w:val="28"/>
          <w:szCs w:val="28"/>
        </w:rPr>
        <w:t>е</w:t>
      </w:r>
      <w:r w:rsidRPr="00FD392D">
        <w:rPr>
          <w:sz w:val="28"/>
          <w:szCs w:val="28"/>
        </w:rPr>
        <w:t xml:space="preserve"> поселени</w:t>
      </w:r>
      <w:r>
        <w:rPr>
          <w:sz w:val="28"/>
          <w:szCs w:val="28"/>
        </w:rPr>
        <w:t>е</w:t>
      </w:r>
      <w:r w:rsidRPr="00FD392D">
        <w:rPr>
          <w:sz w:val="28"/>
          <w:szCs w:val="28"/>
        </w:rPr>
        <w:t xml:space="preserve"> </w:t>
      </w:r>
      <w:r>
        <w:rPr>
          <w:sz w:val="28"/>
          <w:szCs w:val="28"/>
        </w:rPr>
        <w:t>Лянтор».</w:t>
      </w:r>
    </w:p>
    <w:p w:rsidR="00FC7BCB" w:rsidRDefault="00FC7BCB" w:rsidP="00FC7BCB">
      <w:pPr>
        <w:autoSpaceDE w:val="0"/>
        <w:autoSpaceDN w:val="0"/>
        <w:adjustRightInd w:val="0"/>
        <w:ind w:firstLine="284"/>
        <w:jc w:val="both"/>
        <w:rPr>
          <w:sz w:val="28"/>
          <w:szCs w:val="28"/>
        </w:rPr>
      </w:pPr>
      <w:r>
        <w:rPr>
          <w:sz w:val="28"/>
          <w:szCs w:val="28"/>
        </w:rPr>
        <w:t xml:space="preserve">- от 18.06.2013 № 306 «О внесении изменений в решение </w:t>
      </w:r>
      <w:r w:rsidRPr="00FD392D">
        <w:rPr>
          <w:sz w:val="28"/>
          <w:szCs w:val="28"/>
        </w:rPr>
        <w:t xml:space="preserve">Совета депутатов городского поселения </w:t>
      </w:r>
      <w:r>
        <w:rPr>
          <w:sz w:val="28"/>
          <w:szCs w:val="28"/>
        </w:rPr>
        <w:t>Лянтор</w:t>
      </w:r>
      <w:r w:rsidRPr="00FD392D">
        <w:rPr>
          <w:sz w:val="28"/>
          <w:szCs w:val="28"/>
        </w:rPr>
        <w:t xml:space="preserve"> </w:t>
      </w:r>
      <w:r>
        <w:rPr>
          <w:sz w:val="28"/>
          <w:szCs w:val="28"/>
        </w:rPr>
        <w:t xml:space="preserve">от 24.04.2008 № 110 «Об утверждении Положения о бюджетном процессе </w:t>
      </w:r>
      <w:r w:rsidRPr="00FD392D">
        <w:rPr>
          <w:sz w:val="28"/>
          <w:szCs w:val="28"/>
        </w:rPr>
        <w:t xml:space="preserve">в </w:t>
      </w:r>
      <w:r>
        <w:rPr>
          <w:sz w:val="28"/>
          <w:szCs w:val="28"/>
        </w:rPr>
        <w:t xml:space="preserve"> муниципальном образовании </w:t>
      </w:r>
      <w:r w:rsidRPr="00FD392D">
        <w:rPr>
          <w:sz w:val="28"/>
          <w:szCs w:val="28"/>
        </w:rPr>
        <w:t>городско</w:t>
      </w:r>
      <w:r>
        <w:rPr>
          <w:sz w:val="28"/>
          <w:szCs w:val="28"/>
        </w:rPr>
        <w:t>е</w:t>
      </w:r>
      <w:r w:rsidRPr="00FD392D">
        <w:rPr>
          <w:sz w:val="28"/>
          <w:szCs w:val="28"/>
        </w:rPr>
        <w:t xml:space="preserve"> поселени</w:t>
      </w:r>
      <w:r>
        <w:rPr>
          <w:sz w:val="28"/>
          <w:szCs w:val="28"/>
        </w:rPr>
        <w:t>е</w:t>
      </w:r>
      <w:r w:rsidRPr="00FD392D">
        <w:rPr>
          <w:sz w:val="28"/>
          <w:szCs w:val="28"/>
        </w:rPr>
        <w:t xml:space="preserve"> </w:t>
      </w:r>
      <w:r>
        <w:rPr>
          <w:sz w:val="28"/>
          <w:szCs w:val="28"/>
        </w:rPr>
        <w:t>Лянтор».</w:t>
      </w:r>
    </w:p>
    <w:p w:rsidR="00FC7BCB" w:rsidRPr="00531E66" w:rsidRDefault="00FC7BCB" w:rsidP="00FC7BCB">
      <w:pPr>
        <w:pStyle w:val="a5"/>
        <w:spacing w:before="0" w:beforeAutospacing="0" w:after="0" w:afterAutospacing="0"/>
        <w:ind w:firstLine="851"/>
        <w:jc w:val="both"/>
        <w:rPr>
          <w:color w:val="000000"/>
          <w:sz w:val="28"/>
          <w:szCs w:val="28"/>
        </w:rPr>
      </w:pPr>
      <w:r w:rsidRPr="00531E66">
        <w:rPr>
          <w:color w:val="000000"/>
          <w:sz w:val="28"/>
          <w:szCs w:val="28"/>
        </w:rPr>
        <w:t>На основании вышеизложенного просим рассмотреть предоставленный проект решения и принять соответствующее решение.</w:t>
      </w:r>
    </w:p>
    <w:p w:rsidR="00FC7BCB" w:rsidRPr="00531E66" w:rsidRDefault="00FC7BCB" w:rsidP="00FC7BCB">
      <w:pPr>
        <w:pStyle w:val="a5"/>
        <w:spacing w:before="0" w:beforeAutospacing="0" w:after="0" w:afterAutospacing="0"/>
        <w:ind w:firstLine="300"/>
        <w:jc w:val="both"/>
        <w:rPr>
          <w:color w:val="000000"/>
          <w:sz w:val="28"/>
          <w:szCs w:val="28"/>
        </w:rPr>
      </w:pPr>
    </w:p>
    <w:p w:rsidR="00FC7BCB" w:rsidRDefault="00FC7BCB" w:rsidP="00FC7BCB">
      <w:pPr>
        <w:autoSpaceDE w:val="0"/>
        <w:autoSpaceDN w:val="0"/>
        <w:adjustRightInd w:val="0"/>
        <w:ind w:firstLine="284"/>
        <w:jc w:val="both"/>
        <w:rPr>
          <w:sz w:val="28"/>
          <w:szCs w:val="28"/>
        </w:rPr>
      </w:pPr>
    </w:p>
    <w:p w:rsidR="00AC3EF6" w:rsidRDefault="00AC3EF6" w:rsidP="00AC3EF6">
      <w:pPr>
        <w:autoSpaceDE w:val="0"/>
        <w:autoSpaceDN w:val="0"/>
        <w:adjustRightInd w:val="0"/>
        <w:ind w:firstLine="540"/>
        <w:jc w:val="both"/>
        <w:rPr>
          <w:sz w:val="28"/>
          <w:szCs w:val="28"/>
        </w:rPr>
      </w:pPr>
    </w:p>
    <w:p w:rsidR="003E761C" w:rsidRDefault="003E761C" w:rsidP="00C52088">
      <w:pPr>
        <w:pStyle w:val="a6"/>
        <w:tabs>
          <w:tab w:val="left" w:pos="8640"/>
          <w:tab w:val="left" w:pos="9639"/>
        </w:tabs>
        <w:ind w:right="99"/>
        <w:jc w:val="both"/>
        <w:rPr>
          <w:rFonts w:ascii="Times New Roman" w:hAnsi="Times New Roman"/>
          <w:sz w:val="28"/>
          <w:szCs w:val="28"/>
          <w:lang w:eastAsia="en-US"/>
        </w:rPr>
      </w:pPr>
      <w:r>
        <w:rPr>
          <w:rFonts w:ascii="Times New Roman" w:hAnsi="Times New Roman"/>
          <w:sz w:val="28"/>
          <w:szCs w:val="28"/>
          <w:lang w:eastAsia="en-US"/>
        </w:rPr>
        <w:t>Начальник отдела по организации</w:t>
      </w:r>
    </w:p>
    <w:p w:rsidR="00AC3EF6" w:rsidRPr="00975E32" w:rsidRDefault="003E761C" w:rsidP="00C52088">
      <w:pPr>
        <w:pStyle w:val="a6"/>
        <w:tabs>
          <w:tab w:val="left" w:pos="8640"/>
          <w:tab w:val="left" w:pos="9639"/>
        </w:tabs>
        <w:ind w:right="99"/>
        <w:jc w:val="both"/>
        <w:rPr>
          <w:rFonts w:ascii="Times New Roman" w:hAnsi="Times New Roman"/>
          <w:sz w:val="28"/>
          <w:szCs w:val="28"/>
          <w:lang w:eastAsia="en-US"/>
        </w:rPr>
      </w:pPr>
      <w:r>
        <w:rPr>
          <w:rFonts w:ascii="Times New Roman" w:hAnsi="Times New Roman"/>
          <w:sz w:val="28"/>
          <w:szCs w:val="28"/>
          <w:lang w:eastAsia="en-US"/>
        </w:rPr>
        <w:t xml:space="preserve">исполнения бюджета и контролю                                       Н.А. </w:t>
      </w:r>
      <w:proofErr w:type="spellStart"/>
      <w:r>
        <w:rPr>
          <w:rFonts w:ascii="Times New Roman" w:hAnsi="Times New Roman"/>
          <w:sz w:val="28"/>
          <w:szCs w:val="28"/>
          <w:lang w:eastAsia="en-US"/>
        </w:rPr>
        <w:t>Рудницкая</w:t>
      </w:r>
      <w:proofErr w:type="spellEnd"/>
      <w:r>
        <w:rPr>
          <w:rFonts w:ascii="Times New Roman" w:hAnsi="Times New Roman"/>
          <w:sz w:val="28"/>
          <w:szCs w:val="28"/>
          <w:lang w:eastAsia="en-US"/>
        </w:rPr>
        <w:t xml:space="preserve"> </w:t>
      </w:r>
    </w:p>
    <w:p w:rsidR="00C52088" w:rsidRPr="00785A57" w:rsidRDefault="00C52088" w:rsidP="00C52088">
      <w:pPr>
        <w:pStyle w:val="a5"/>
        <w:spacing w:before="0" w:beforeAutospacing="0" w:after="0" w:afterAutospacing="0"/>
        <w:ind w:firstLine="300"/>
        <w:jc w:val="center"/>
        <w:rPr>
          <w:color w:val="000000"/>
          <w:sz w:val="28"/>
          <w:szCs w:val="28"/>
        </w:rPr>
      </w:pPr>
    </w:p>
    <w:sectPr w:rsidR="00C52088" w:rsidRPr="00785A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16" w:rsidRDefault="00DC7E16">
      <w:r>
        <w:separator/>
      </w:r>
    </w:p>
  </w:endnote>
  <w:endnote w:type="continuationSeparator" w:id="0">
    <w:p w:rsidR="00DC7E16" w:rsidRDefault="00DC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16" w:rsidRDefault="00DC7E16">
      <w:r>
        <w:separator/>
      </w:r>
    </w:p>
  </w:footnote>
  <w:footnote w:type="continuationSeparator" w:id="0">
    <w:p w:rsidR="00DC7E16" w:rsidRDefault="00DC7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65F"/>
    <w:multiLevelType w:val="hybridMultilevel"/>
    <w:tmpl w:val="645C9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CD"/>
    <w:rsid w:val="00001DA5"/>
    <w:rsid w:val="00002DAB"/>
    <w:rsid w:val="000042BD"/>
    <w:rsid w:val="00004518"/>
    <w:rsid w:val="00004C1A"/>
    <w:rsid w:val="000105BF"/>
    <w:rsid w:val="00011BB1"/>
    <w:rsid w:val="00024CA7"/>
    <w:rsid w:val="00026A08"/>
    <w:rsid w:val="00027F48"/>
    <w:rsid w:val="0003785A"/>
    <w:rsid w:val="00037F28"/>
    <w:rsid w:val="00040092"/>
    <w:rsid w:val="000405CA"/>
    <w:rsid w:val="00052158"/>
    <w:rsid w:val="00052B2B"/>
    <w:rsid w:val="00052C29"/>
    <w:rsid w:val="00053220"/>
    <w:rsid w:val="000566BE"/>
    <w:rsid w:val="0006026D"/>
    <w:rsid w:val="00062C76"/>
    <w:rsid w:val="00063900"/>
    <w:rsid w:val="00064268"/>
    <w:rsid w:val="0006553F"/>
    <w:rsid w:val="00065A6E"/>
    <w:rsid w:val="00071108"/>
    <w:rsid w:val="0007727C"/>
    <w:rsid w:val="0008179C"/>
    <w:rsid w:val="00081E81"/>
    <w:rsid w:val="0008503C"/>
    <w:rsid w:val="00086BB1"/>
    <w:rsid w:val="00087C31"/>
    <w:rsid w:val="00087E0A"/>
    <w:rsid w:val="00092C27"/>
    <w:rsid w:val="00092E43"/>
    <w:rsid w:val="00095DDF"/>
    <w:rsid w:val="000966F5"/>
    <w:rsid w:val="000A1CB8"/>
    <w:rsid w:val="000A3C5F"/>
    <w:rsid w:val="000A3FB3"/>
    <w:rsid w:val="000A4925"/>
    <w:rsid w:val="000A61A0"/>
    <w:rsid w:val="000A6466"/>
    <w:rsid w:val="000B1204"/>
    <w:rsid w:val="000C4611"/>
    <w:rsid w:val="000C4A7C"/>
    <w:rsid w:val="000C5676"/>
    <w:rsid w:val="000C6B57"/>
    <w:rsid w:val="000D019D"/>
    <w:rsid w:val="000D04DC"/>
    <w:rsid w:val="000D0DC5"/>
    <w:rsid w:val="000D18B3"/>
    <w:rsid w:val="000D2DA4"/>
    <w:rsid w:val="000D37DD"/>
    <w:rsid w:val="000D4891"/>
    <w:rsid w:val="000D50FF"/>
    <w:rsid w:val="000E387E"/>
    <w:rsid w:val="000E53D8"/>
    <w:rsid w:val="000F49D7"/>
    <w:rsid w:val="000F617D"/>
    <w:rsid w:val="000F65C5"/>
    <w:rsid w:val="000F65C6"/>
    <w:rsid w:val="00101778"/>
    <w:rsid w:val="001029EF"/>
    <w:rsid w:val="0010356D"/>
    <w:rsid w:val="00103B35"/>
    <w:rsid w:val="00106DDC"/>
    <w:rsid w:val="001107ED"/>
    <w:rsid w:val="001114FA"/>
    <w:rsid w:val="00114530"/>
    <w:rsid w:val="00115303"/>
    <w:rsid w:val="00116C20"/>
    <w:rsid w:val="00122461"/>
    <w:rsid w:val="00135D27"/>
    <w:rsid w:val="0014294D"/>
    <w:rsid w:val="001444DB"/>
    <w:rsid w:val="00144AC8"/>
    <w:rsid w:val="00144B1F"/>
    <w:rsid w:val="00147283"/>
    <w:rsid w:val="001479CE"/>
    <w:rsid w:val="00150CBF"/>
    <w:rsid w:val="00152229"/>
    <w:rsid w:val="001540CC"/>
    <w:rsid w:val="00156766"/>
    <w:rsid w:val="0015768C"/>
    <w:rsid w:val="00161961"/>
    <w:rsid w:val="00163ED9"/>
    <w:rsid w:val="00165437"/>
    <w:rsid w:val="00166EB0"/>
    <w:rsid w:val="0017173E"/>
    <w:rsid w:val="00173025"/>
    <w:rsid w:val="00173BCC"/>
    <w:rsid w:val="00173D45"/>
    <w:rsid w:val="00174C56"/>
    <w:rsid w:val="00177691"/>
    <w:rsid w:val="00177AF8"/>
    <w:rsid w:val="00181B88"/>
    <w:rsid w:val="00185901"/>
    <w:rsid w:val="001860F1"/>
    <w:rsid w:val="00186550"/>
    <w:rsid w:val="001870FE"/>
    <w:rsid w:val="0019545F"/>
    <w:rsid w:val="001955C3"/>
    <w:rsid w:val="00197EF5"/>
    <w:rsid w:val="001A3613"/>
    <w:rsid w:val="001A39F4"/>
    <w:rsid w:val="001B0919"/>
    <w:rsid w:val="001B0D74"/>
    <w:rsid w:val="001B141D"/>
    <w:rsid w:val="001B2A0E"/>
    <w:rsid w:val="001B3A4E"/>
    <w:rsid w:val="001B540F"/>
    <w:rsid w:val="001B7B1F"/>
    <w:rsid w:val="001C0461"/>
    <w:rsid w:val="001C2E4C"/>
    <w:rsid w:val="001C49BC"/>
    <w:rsid w:val="001C6723"/>
    <w:rsid w:val="001C7747"/>
    <w:rsid w:val="001C7D61"/>
    <w:rsid w:val="001C7DE4"/>
    <w:rsid w:val="001D1A03"/>
    <w:rsid w:val="001D2BB4"/>
    <w:rsid w:val="001D3947"/>
    <w:rsid w:val="001D56BE"/>
    <w:rsid w:val="001D5793"/>
    <w:rsid w:val="001D5EC5"/>
    <w:rsid w:val="001E0DCE"/>
    <w:rsid w:val="001E2C49"/>
    <w:rsid w:val="001E2F62"/>
    <w:rsid w:val="001F1423"/>
    <w:rsid w:val="001F2A4E"/>
    <w:rsid w:val="001F7915"/>
    <w:rsid w:val="001F7F05"/>
    <w:rsid w:val="002011EB"/>
    <w:rsid w:val="00201C88"/>
    <w:rsid w:val="00205B60"/>
    <w:rsid w:val="002070A4"/>
    <w:rsid w:val="0021253A"/>
    <w:rsid w:val="0021368D"/>
    <w:rsid w:val="002139EE"/>
    <w:rsid w:val="00213F4C"/>
    <w:rsid w:val="00217512"/>
    <w:rsid w:val="002253AB"/>
    <w:rsid w:val="0022608C"/>
    <w:rsid w:val="0022704B"/>
    <w:rsid w:val="002302BA"/>
    <w:rsid w:val="00231DE7"/>
    <w:rsid w:val="00232BC8"/>
    <w:rsid w:val="00234819"/>
    <w:rsid w:val="0023567D"/>
    <w:rsid w:val="0023664A"/>
    <w:rsid w:val="002375CD"/>
    <w:rsid w:val="0024030C"/>
    <w:rsid w:val="0024044A"/>
    <w:rsid w:val="002410ED"/>
    <w:rsid w:val="00244576"/>
    <w:rsid w:val="00244676"/>
    <w:rsid w:val="002471AC"/>
    <w:rsid w:val="00252EE6"/>
    <w:rsid w:val="00252F76"/>
    <w:rsid w:val="002538CF"/>
    <w:rsid w:val="0025586F"/>
    <w:rsid w:val="00261743"/>
    <w:rsid w:val="0026253C"/>
    <w:rsid w:val="002667EB"/>
    <w:rsid w:val="00271B4B"/>
    <w:rsid w:val="002723AE"/>
    <w:rsid w:val="00276DFF"/>
    <w:rsid w:val="00277AB8"/>
    <w:rsid w:val="002800CE"/>
    <w:rsid w:val="002843A8"/>
    <w:rsid w:val="0028597F"/>
    <w:rsid w:val="002878C5"/>
    <w:rsid w:val="00291048"/>
    <w:rsid w:val="0029483F"/>
    <w:rsid w:val="00294EE1"/>
    <w:rsid w:val="002A2633"/>
    <w:rsid w:val="002A3B42"/>
    <w:rsid w:val="002A4E8F"/>
    <w:rsid w:val="002B14E4"/>
    <w:rsid w:val="002B53BF"/>
    <w:rsid w:val="002C4D32"/>
    <w:rsid w:val="002D0AF2"/>
    <w:rsid w:val="002D12A3"/>
    <w:rsid w:val="002D67D1"/>
    <w:rsid w:val="002E3233"/>
    <w:rsid w:val="002E3BAE"/>
    <w:rsid w:val="002E521A"/>
    <w:rsid w:val="002E6AF5"/>
    <w:rsid w:val="002E6FB3"/>
    <w:rsid w:val="002F3A54"/>
    <w:rsid w:val="00302A95"/>
    <w:rsid w:val="00303A38"/>
    <w:rsid w:val="00306CD9"/>
    <w:rsid w:val="003071AE"/>
    <w:rsid w:val="00313305"/>
    <w:rsid w:val="00316069"/>
    <w:rsid w:val="00320A18"/>
    <w:rsid w:val="003215EB"/>
    <w:rsid w:val="00322CE1"/>
    <w:rsid w:val="00323E27"/>
    <w:rsid w:val="00327263"/>
    <w:rsid w:val="00334284"/>
    <w:rsid w:val="003375CD"/>
    <w:rsid w:val="00340B74"/>
    <w:rsid w:val="00340E9C"/>
    <w:rsid w:val="0034242C"/>
    <w:rsid w:val="003460A9"/>
    <w:rsid w:val="00346C57"/>
    <w:rsid w:val="003500FD"/>
    <w:rsid w:val="003510ED"/>
    <w:rsid w:val="003516DE"/>
    <w:rsid w:val="003519DD"/>
    <w:rsid w:val="00355D5A"/>
    <w:rsid w:val="003568EC"/>
    <w:rsid w:val="003622A3"/>
    <w:rsid w:val="00363484"/>
    <w:rsid w:val="00364C60"/>
    <w:rsid w:val="003669D5"/>
    <w:rsid w:val="00370844"/>
    <w:rsid w:val="00372371"/>
    <w:rsid w:val="003759B4"/>
    <w:rsid w:val="00380F05"/>
    <w:rsid w:val="00382FE8"/>
    <w:rsid w:val="00384415"/>
    <w:rsid w:val="00384AA8"/>
    <w:rsid w:val="00384D29"/>
    <w:rsid w:val="00384DDA"/>
    <w:rsid w:val="003903AF"/>
    <w:rsid w:val="00392783"/>
    <w:rsid w:val="00392C25"/>
    <w:rsid w:val="0039494B"/>
    <w:rsid w:val="00394FA3"/>
    <w:rsid w:val="003974D8"/>
    <w:rsid w:val="003A0533"/>
    <w:rsid w:val="003A136C"/>
    <w:rsid w:val="003A1D25"/>
    <w:rsid w:val="003A47BB"/>
    <w:rsid w:val="003A5BE2"/>
    <w:rsid w:val="003A6422"/>
    <w:rsid w:val="003B294D"/>
    <w:rsid w:val="003B2D8F"/>
    <w:rsid w:val="003C0161"/>
    <w:rsid w:val="003C34AB"/>
    <w:rsid w:val="003C687E"/>
    <w:rsid w:val="003D1C95"/>
    <w:rsid w:val="003D2442"/>
    <w:rsid w:val="003D266A"/>
    <w:rsid w:val="003D2AF0"/>
    <w:rsid w:val="003D2DF0"/>
    <w:rsid w:val="003D53FD"/>
    <w:rsid w:val="003E6FAF"/>
    <w:rsid w:val="003E73C3"/>
    <w:rsid w:val="003E761C"/>
    <w:rsid w:val="003F00B8"/>
    <w:rsid w:val="003F1CAE"/>
    <w:rsid w:val="003F3D94"/>
    <w:rsid w:val="003F4F3A"/>
    <w:rsid w:val="003F7F14"/>
    <w:rsid w:val="00411D21"/>
    <w:rsid w:val="00412A3E"/>
    <w:rsid w:val="00413504"/>
    <w:rsid w:val="00415FC0"/>
    <w:rsid w:val="0041606A"/>
    <w:rsid w:val="00416C80"/>
    <w:rsid w:val="00417B0A"/>
    <w:rsid w:val="0042001A"/>
    <w:rsid w:val="00423E6F"/>
    <w:rsid w:val="00424DAE"/>
    <w:rsid w:val="00430BF9"/>
    <w:rsid w:val="00432DE9"/>
    <w:rsid w:val="00437217"/>
    <w:rsid w:val="00437369"/>
    <w:rsid w:val="00437A69"/>
    <w:rsid w:val="00437E80"/>
    <w:rsid w:val="004424EA"/>
    <w:rsid w:val="00443FE4"/>
    <w:rsid w:val="004445EC"/>
    <w:rsid w:val="004458EA"/>
    <w:rsid w:val="0045114B"/>
    <w:rsid w:val="00456580"/>
    <w:rsid w:val="0046014F"/>
    <w:rsid w:val="00460CFD"/>
    <w:rsid w:val="00462743"/>
    <w:rsid w:val="00462C29"/>
    <w:rsid w:val="00462D23"/>
    <w:rsid w:val="0046357E"/>
    <w:rsid w:val="004711CE"/>
    <w:rsid w:val="0047297F"/>
    <w:rsid w:val="0048010D"/>
    <w:rsid w:val="0048039F"/>
    <w:rsid w:val="004805D6"/>
    <w:rsid w:val="004812CF"/>
    <w:rsid w:val="0048131D"/>
    <w:rsid w:val="004814D3"/>
    <w:rsid w:val="00482ACF"/>
    <w:rsid w:val="00485E9C"/>
    <w:rsid w:val="00487106"/>
    <w:rsid w:val="004922BD"/>
    <w:rsid w:val="00495DAF"/>
    <w:rsid w:val="00496D5A"/>
    <w:rsid w:val="004A412A"/>
    <w:rsid w:val="004A7042"/>
    <w:rsid w:val="004B27C1"/>
    <w:rsid w:val="004B4DC2"/>
    <w:rsid w:val="004B7045"/>
    <w:rsid w:val="004C08F8"/>
    <w:rsid w:val="004C1049"/>
    <w:rsid w:val="004C13F3"/>
    <w:rsid w:val="004C4417"/>
    <w:rsid w:val="004C5323"/>
    <w:rsid w:val="004C6C87"/>
    <w:rsid w:val="004C733F"/>
    <w:rsid w:val="004C7CE4"/>
    <w:rsid w:val="004D04E2"/>
    <w:rsid w:val="004D1C82"/>
    <w:rsid w:val="004D4DF9"/>
    <w:rsid w:val="004D6CD2"/>
    <w:rsid w:val="004D700E"/>
    <w:rsid w:val="004D7F2F"/>
    <w:rsid w:val="004E0976"/>
    <w:rsid w:val="004E13EF"/>
    <w:rsid w:val="004E2194"/>
    <w:rsid w:val="004E7145"/>
    <w:rsid w:val="004E7C74"/>
    <w:rsid w:val="004F0C49"/>
    <w:rsid w:val="004F19F1"/>
    <w:rsid w:val="004F5470"/>
    <w:rsid w:val="004F64EB"/>
    <w:rsid w:val="004F6BCE"/>
    <w:rsid w:val="00505388"/>
    <w:rsid w:val="0050612B"/>
    <w:rsid w:val="0051404B"/>
    <w:rsid w:val="0051549F"/>
    <w:rsid w:val="005159F4"/>
    <w:rsid w:val="0051660C"/>
    <w:rsid w:val="00520F03"/>
    <w:rsid w:val="00522D3A"/>
    <w:rsid w:val="00525B84"/>
    <w:rsid w:val="00525BCA"/>
    <w:rsid w:val="005271AA"/>
    <w:rsid w:val="0053069A"/>
    <w:rsid w:val="00530CC1"/>
    <w:rsid w:val="00531056"/>
    <w:rsid w:val="00531927"/>
    <w:rsid w:val="00531C9C"/>
    <w:rsid w:val="00535B03"/>
    <w:rsid w:val="00536A8B"/>
    <w:rsid w:val="00537459"/>
    <w:rsid w:val="0054036C"/>
    <w:rsid w:val="00543784"/>
    <w:rsid w:val="0054655F"/>
    <w:rsid w:val="00551272"/>
    <w:rsid w:val="00552332"/>
    <w:rsid w:val="00556C3E"/>
    <w:rsid w:val="00561341"/>
    <w:rsid w:val="005617F4"/>
    <w:rsid w:val="005624E9"/>
    <w:rsid w:val="00562B15"/>
    <w:rsid w:val="00563783"/>
    <w:rsid w:val="00574B52"/>
    <w:rsid w:val="00575A59"/>
    <w:rsid w:val="0057676C"/>
    <w:rsid w:val="00576939"/>
    <w:rsid w:val="00576B45"/>
    <w:rsid w:val="00576EF5"/>
    <w:rsid w:val="005773D7"/>
    <w:rsid w:val="00580C19"/>
    <w:rsid w:val="0058607A"/>
    <w:rsid w:val="0059089C"/>
    <w:rsid w:val="00591042"/>
    <w:rsid w:val="00591559"/>
    <w:rsid w:val="00591F10"/>
    <w:rsid w:val="00592260"/>
    <w:rsid w:val="005A1862"/>
    <w:rsid w:val="005A27B2"/>
    <w:rsid w:val="005A5BD3"/>
    <w:rsid w:val="005A77AA"/>
    <w:rsid w:val="005B62F1"/>
    <w:rsid w:val="005C1A1A"/>
    <w:rsid w:val="005C2BC7"/>
    <w:rsid w:val="005C67E6"/>
    <w:rsid w:val="005D1AAB"/>
    <w:rsid w:val="005D7BE1"/>
    <w:rsid w:val="005E2CD1"/>
    <w:rsid w:val="005E2CFB"/>
    <w:rsid w:val="005F04F4"/>
    <w:rsid w:val="005F1B50"/>
    <w:rsid w:val="005F4614"/>
    <w:rsid w:val="005F5317"/>
    <w:rsid w:val="005F60F6"/>
    <w:rsid w:val="00600533"/>
    <w:rsid w:val="00600871"/>
    <w:rsid w:val="006015DE"/>
    <w:rsid w:val="00606D65"/>
    <w:rsid w:val="00612097"/>
    <w:rsid w:val="00612D33"/>
    <w:rsid w:val="00614525"/>
    <w:rsid w:val="006200B9"/>
    <w:rsid w:val="00624C08"/>
    <w:rsid w:val="00627A04"/>
    <w:rsid w:val="006308BC"/>
    <w:rsid w:val="00632D2B"/>
    <w:rsid w:val="006335C2"/>
    <w:rsid w:val="00634309"/>
    <w:rsid w:val="006350BD"/>
    <w:rsid w:val="00637A32"/>
    <w:rsid w:val="00640135"/>
    <w:rsid w:val="0064686E"/>
    <w:rsid w:val="00647FE1"/>
    <w:rsid w:val="00655A33"/>
    <w:rsid w:val="00656566"/>
    <w:rsid w:val="006608F0"/>
    <w:rsid w:val="006624F2"/>
    <w:rsid w:val="00662E4A"/>
    <w:rsid w:val="00663EE5"/>
    <w:rsid w:val="00664EEE"/>
    <w:rsid w:val="0066798E"/>
    <w:rsid w:val="00672F69"/>
    <w:rsid w:val="0068351D"/>
    <w:rsid w:val="00684C3D"/>
    <w:rsid w:val="00685BCD"/>
    <w:rsid w:val="00686B81"/>
    <w:rsid w:val="006904A7"/>
    <w:rsid w:val="0069065D"/>
    <w:rsid w:val="00691FD8"/>
    <w:rsid w:val="0069330B"/>
    <w:rsid w:val="00693CFD"/>
    <w:rsid w:val="00694008"/>
    <w:rsid w:val="006A42C5"/>
    <w:rsid w:val="006A73B9"/>
    <w:rsid w:val="006A75B4"/>
    <w:rsid w:val="006A7C11"/>
    <w:rsid w:val="006B4310"/>
    <w:rsid w:val="006B7E66"/>
    <w:rsid w:val="006C09EA"/>
    <w:rsid w:val="006C294F"/>
    <w:rsid w:val="006C313B"/>
    <w:rsid w:val="006C67F5"/>
    <w:rsid w:val="006C7DCE"/>
    <w:rsid w:val="006D31FD"/>
    <w:rsid w:val="006D40B5"/>
    <w:rsid w:val="006D5AD3"/>
    <w:rsid w:val="006D781B"/>
    <w:rsid w:val="006E426F"/>
    <w:rsid w:val="006E432C"/>
    <w:rsid w:val="006E6264"/>
    <w:rsid w:val="006E6850"/>
    <w:rsid w:val="006E741C"/>
    <w:rsid w:val="006F06E6"/>
    <w:rsid w:val="006F161D"/>
    <w:rsid w:val="006F1D14"/>
    <w:rsid w:val="006F28D6"/>
    <w:rsid w:val="006F440C"/>
    <w:rsid w:val="006F50D9"/>
    <w:rsid w:val="00700310"/>
    <w:rsid w:val="00701149"/>
    <w:rsid w:val="0070169A"/>
    <w:rsid w:val="007021A3"/>
    <w:rsid w:val="00704C82"/>
    <w:rsid w:val="00706D7B"/>
    <w:rsid w:val="00707B22"/>
    <w:rsid w:val="00712F77"/>
    <w:rsid w:val="0071727A"/>
    <w:rsid w:val="00720E69"/>
    <w:rsid w:val="00721121"/>
    <w:rsid w:val="00725F01"/>
    <w:rsid w:val="00726196"/>
    <w:rsid w:val="007262D4"/>
    <w:rsid w:val="00726CC9"/>
    <w:rsid w:val="00727DBB"/>
    <w:rsid w:val="00730840"/>
    <w:rsid w:val="00731DFD"/>
    <w:rsid w:val="00734980"/>
    <w:rsid w:val="00735C06"/>
    <w:rsid w:val="00741B8F"/>
    <w:rsid w:val="00741F78"/>
    <w:rsid w:val="00742E96"/>
    <w:rsid w:val="007450DD"/>
    <w:rsid w:val="0074536C"/>
    <w:rsid w:val="00751283"/>
    <w:rsid w:val="007521FB"/>
    <w:rsid w:val="00753FE6"/>
    <w:rsid w:val="0075661F"/>
    <w:rsid w:val="00757D2A"/>
    <w:rsid w:val="00760126"/>
    <w:rsid w:val="007612D3"/>
    <w:rsid w:val="007622DF"/>
    <w:rsid w:val="007626C9"/>
    <w:rsid w:val="007641DB"/>
    <w:rsid w:val="00766D1A"/>
    <w:rsid w:val="00767168"/>
    <w:rsid w:val="00771496"/>
    <w:rsid w:val="007717F3"/>
    <w:rsid w:val="00773760"/>
    <w:rsid w:val="00773CE8"/>
    <w:rsid w:val="007755C3"/>
    <w:rsid w:val="00780220"/>
    <w:rsid w:val="00782DF4"/>
    <w:rsid w:val="00783769"/>
    <w:rsid w:val="00792618"/>
    <w:rsid w:val="00795847"/>
    <w:rsid w:val="00795918"/>
    <w:rsid w:val="0079600C"/>
    <w:rsid w:val="007A18C3"/>
    <w:rsid w:val="007A61B7"/>
    <w:rsid w:val="007A79D1"/>
    <w:rsid w:val="007A7EEF"/>
    <w:rsid w:val="007B07B7"/>
    <w:rsid w:val="007B3FB8"/>
    <w:rsid w:val="007B501F"/>
    <w:rsid w:val="007B6159"/>
    <w:rsid w:val="007B6795"/>
    <w:rsid w:val="007B6D5F"/>
    <w:rsid w:val="007C0730"/>
    <w:rsid w:val="007C199B"/>
    <w:rsid w:val="007C7604"/>
    <w:rsid w:val="007C78DC"/>
    <w:rsid w:val="007D0A61"/>
    <w:rsid w:val="007D0FD2"/>
    <w:rsid w:val="007D4FB6"/>
    <w:rsid w:val="007D6036"/>
    <w:rsid w:val="007E30EA"/>
    <w:rsid w:val="007E434D"/>
    <w:rsid w:val="007E4808"/>
    <w:rsid w:val="007E6A8D"/>
    <w:rsid w:val="007E7055"/>
    <w:rsid w:val="007F0BEF"/>
    <w:rsid w:val="007F22E6"/>
    <w:rsid w:val="007F4A77"/>
    <w:rsid w:val="007F64BB"/>
    <w:rsid w:val="007F6603"/>
    <w:rsid w:val="007F7449"/>
    <w:rsid w:val="007F74D5"/>
    <w:rsid w:val="00800C71"/>
    <w:rsid w:val="008022D6"/>
    <w:rsid w:val="00803BCC"/>
    <w:rsid w:val="00805368"/>
    <w:rsid w:val="00807099"/>
    <w:rsid w:val="00807618"/>
    <w:rsid w:val="008204A2"/>
    <w:rsid w:val="008216A7"/>
    <w:rsid w:val="0082450F"/>
    <w:rsid w:val="00824BF2"/>
    <w:rsid w:val="00827785"/>
    <w:rsid w:val="00830737"/>
    <w:rsid w:val="0083500A"/>
    <w:rsid w:val="008359D2"/>
    <w:rsid w:val="00837859"/>
    <w:rsid w:val="00843B2A"/>
    <w:rsid w:val="00845F22"/>
    <w:rsid w:val="0085110A"/>
    <w:rsid w:val="00851BBB"/>
    <w:rsid w:val="008520F1"/>
    <w:rsid w:val="008536B5"/>
    <w:rsid w:val="00856DAE"/>
    <w:rsid w:val="00861BCF"/>
    <w:rsid w:val="00862981"/>
    <w:rsid w:val="00865926"/>
    <w:rsid w:val="00866ACB"/>
    <w:rsid w:val="00866FE7"/>
    <w:rsid w:val="00873A62"/>
    <w:rsid w:val="00873B2D"/>
    <w:rsid w:val="00876B59"/>
    <w:rsid w:val="008779FD"/>
    <w:rsid w:val="00877E58"/>
    <w:rsid w:val="00882020"/>
    <w:rsid w:val="008826BB"/>
    <w:rsid w:val="00882750"/>
    <w:rsid w:val="00886F05"/>
    <w:rsid w:val="00887E86"/>
    <w:rsid w:val="008916E1"/>
    <w:rsid w:val="008929BC"/>
    <w:rsid w:val="008942B1"/>
    <w:rsid w:val="00896405"/>
    <w:rsid w:val="008A3BF5"/>
    <w:rsid w:val="008A4D84"/>
    <w:rsid w:val="008A4E1C"/>
    <w:rsid w:val="008A6567"/>
    <w:rsid w:val="008A6FFE"/>
    <w:rsid w:val="008A7053"/>
    <w:rsid w:val="008C05C7"/>
    <w:rsid w:val="008C401A"/>
    <w:rsid w:val="008C568B"/>
    <w:rsid w:val="008C5F92"/>
    <w:rsid w:val="008C6D7F"/>
    <w:rsid w:val="008D2753"/>
    <w:rsid w:val="008D5330"/>
    <w:rsid w:val="008E2286"/>
    <w:rsid w:val="008E2C39"/>
    <w:rsid w:val="008E4337"/>
    <w:rsid w:val="008F0510"/>
    <w:rsid w:val="008F0F61"/>
    <w:rsid w:val="008F29D0"/>
    <w:rsid w:val="008F3740"/>
    <w:rsid w:val="008F54BE"/>
    <w:rsid w:val="00903024"/>
    <w:rsid w:val="00903570"/>
    <w:rsid w:val="00903843"/>
    <w:rsid w:val="009060E6"/>
    <w:rsid w:val="00906B79"/>
    <w:rsid w:val="00910755"/>
    <w:rsid w:val="009140DD"/>
    <w:rsid w:val="009165C9"/>
    <w:rsid w:val="00917246"/>
    <w:rsid w:val="00917CFD"/>
    <w:rsid w:val="009202B9"/>
    <w:rsid w:val="00927736"/>
    <w:rsid w:val="009344C7"/>
    <w:rsid w:val="00935648"/>
    <w:rsid w:val="00935C26"/>
    <w:rsid w:val="00935E4F"/>
    <w:rsid w:val="00937BCF"/>
    <w:rsid w:val="00940326"/>
    <w:rsid w:val="00942366"/>
    <w:rsid w:val="0094478F"/>
    <w:rsid w:val="00945BB5"/>
    <w:rsid w:val="009471C3"/>
    <w:rsid w:val="00953D4D"/>
    <w:rsid w:val="00954A2E"/>
    <w:rsid w:val="00954C55"/>
    <w:rsid w:val="00955173"/>
    <w:rsid w:val="009564D4"/>
    <w:rsid w:val="009600FD"/>
    <w:rsid w:val="00960E23"/>
    <w:rsid w:val="00970058"/>
    <w:rsid w:val="009704C0"/>
    <w:rsid w:val="00971EE2"/>
    <w:rsid w:val="00973750"/>
    <w:rsid w:val="0097392D"/>
    <w:rsid w:val="00975635"/>
    <w:rsid w:val="00976212"/>
    <w:rsid w:val="00980705"/>
    <w:rsid w:val="00982322"/>
    <w:rsid w:val="00992E92"/>
    <w:rsid w:val="00993326"/>
    <w:rsid w:val="00993682"/>
    <w:rsid w:val="0099380D"/>
    <w:rsid w:val="009966B1"/>
    <w:rsid w:val="0099715C"/>
    <w:rsid w:val="00997FCB"/>
    <w:rsid w:val="009A01BB"/>
    <w:rsid w:val="009A1C31"/>
    <w:rsid w:val="009A261F"/>
    <w:rsid w:val="009A2EC8"/>
    <w:rsid w:val="009A4B00"/>
    <w:rsid w:val="009B09B0"/>
    <w:rsid w:val="009B2AB2"/>
    <w:rsid w:val="009B542A"/>
    <w:rsid w:val="009B6FC2"/>
    <w:rsid w:val="009C2B5B"/>
    <w:rsid w:val="009C2B91"/>
    <w:rsid w:val="009C44EF"/>
    <w:rsid w:val="009C7115"/>
    <w:rsid w:val="009D10FD"/>
    <w:rsid w:val="009D42BB"/>
    <w:rsid w:val="009D477D"/>
    <w:rsid w:val="009E1F30"/>
    <w:rsid w:val="009E243F"/>
    <w:rsid w:val="009F0105"/>
    <w:rsid w:val="009F09F7"/>
    <w:rsid w:val="009F0FCC"/>
    <w:rsid w:val="009F2806"/>
    <w:rsid w:val="009F3CFF"/>
    <w:rsid w:val="00A0324C"/>
    <w:rsid w:val="00A0626E"/>
    <w:rsid w:val="00A10ADD"/>
    <w:rsid w:val="00A114A6"/>
    <w:rsid w:val="00A12CFB"/>
    <w:rsid w:val="00A12DA0"/>
    <w:rsid w:val="00A1492F"/>
    <w:rsid w:val="00A26F46"/>
    <w:rsid w:val="00A34D61"/>
    <w:rsid w:val="00A37179"/>
    <w:rsid w:val="00A37F1F"/>
    <w:rsid w:val="00A42166"/>
    <w:rsid w:val="00A42F62"/>
    <w:rsid w:val="00A42F67"/>
    <w:rsid w:val="00A47370"/>
    <w:rsid w:val="00A5461D"/>
    <w:rsid w:val="00A55017"/>
    <w:rsid w:val="00A561D3"/>
    <w:rsid w:val="00A632C6"/>
    <w:rsid w:val="00A64CCC"/>
    <w:rsid w:val="00A65051"/>
    <w:rsid w:val="00A66726"/>
    <w:rsid w:val="00A676A1"/>
    <w:rsid w:val="00A70039"/>
    <w:rsid w:val="00A75567"/>
    <w:rsid w:val="00A7649F"/>
    <w:rsid w:val="00A764E8"/>
    <w:rsid w:val="00A77967"/>
    <w:rsid w:val="00A85CCD"/>
    <w:rsid w:val="00A86A61"/>
    <w:rsid w:val="00A86B02"/>
    <w:rsid w:val="00A94063"/>
    <w:rsid w:val="00A941B3"/>
    <w:rsid w:val="00A955F0"/>
    <w:rsid w:val="00A96526"/>
    <w:rsid w:val="00AA38DD"/>
    <w:rsid w:val="00AA50E7"/>
    <w:rsid w:val="00AA664B"/>
    <w:rsid w:val="00AA7894"/>
    <w:rsid w:val="00AB002C"/>
    <w:rsid w:val="00AB0F02"/>
    <w:rsid w:val="00AB138D"/>
    <w:rsid w:val="00AB152F"/>
    <w:rsid w:val="00AB46A5"/>
    <w:rsid w:val="00AB6D7D"/>
    <w:rsid w:val="00AB6DA4"/>
    <w:rsid w:val="00AC2A1D"/>
    <w:rsid w:val="00AC35DF"/>
    <w:rsid w:val="00AC3EF6"/>
    <w:rsid w:val="00AC7FBE"/>
    <w:rsid w:val="00AD1E90"/>
    <w:rsid w:val="00AD263E"/>
    <w:rsid w:val="00AD7681"/>
    <w:rsid w:val="00AE022D"/>
    <w:rsid w:val="00AE051C"/>
    <w:rsid w:val="00AE0E6A"/>
    <w:rsid w:val="00AE1437"/>
    <w:rsid w:val="00AE2F7A"/>
    <w:rsid w:val="00AE5F42"/>
    <w:rsid w:val="00AF06A2"/>
    <w:rsid w:val="00AF2D0E"/>
    <w:rsid w:val="00AF5A11"/>
    <w:rsid w:val="00AF62E9"/>
    <w:rsid w:val="00AF6EBD"/>
    <w:rsid w:val="00B02D0F"/>
    <w:rsid w:val="00B07316"/>
    <w:rsid w:val="00B1230F"/>
    <w:rsid w:val="00B13A6D"/>
    <w:rsid w:val="00B1439F"/>
    <w:rsid w:val="00B15EF4"/>
    <w:rsid w:val="00B15FD0"/>
    <w:rsid w:val="00B1661A"/>
    <w:rsid w:val="00B208B1"/>
    <w:rsid w:val="00B228EE"/>
    <w:rsid w:val="00B22B6D"/>
    <w:rsid w:val="00B2303B"/>
    <w:rsid w:val="00B24F8C"/>
    <w:rsid w:val="00B25046"/>
    <w:rsid w:val="00B323C8"/>
    <w:rsid w:val="00B36411"/>
    <w:rsid w:val="00B414B8"/>
    <w:rsid w:val="00B4328B"/>
    <w:rsid w:val="00B43911"/>
    <w:rsid w:val="00B4394C"/>
    <w:rsid w:val="00B43ED3"/>
    <w:rsid w:val="00B44462"/>
    <w:rsid w:val="00B46B35"/>
    <w:rsid w:val="00B47D74"/>
    <w:rsid w:val="00B56D29"/>
    <w:rsid w:val="00B56F55"/>
    <w:rsid w:val="00B576FD"/>
    <w:rsid w:val="00B619A1"/>
    <w:rsid w:val="00B704F2"/>
    <w:rsid w:val="00B71B77"/>
    <w:rsid w:val="00B72293"/>
    <w:rsid w:val="00B73360"/>
    <w:rsid w:val="00B7347A"/>
    <w:rsid w:val="00B76964"/>
    <w:rsid w:val="00B771A2"/>
    <w:rsid w:val="00B80352"/>
    <w:rsid w:val="00B80768"/>
    <w:rsid w:val="00B82DC7"/>
    <w:rsid w:val="00B83AEF"/>
    <w:rsid w:val="00B8579E"/>
    <w:rsid w:val="00B9084F"/>
    <w:rsid w:val="00B90E33"/>
    <w:rsid w:val="00B93AFB"/>
    <w:rsid w:val="00B952B9"/>
    <w:rsid w:val="00B957F7"/>
    <w:rsid w:val="00B963B4"/>
    <w:rsid w:val="00B97FE6"/>
    <w:rsid w:val="00BA1F5B"/>
    <w:rsid w:val="00BA27BA"/>
    <w:rsid w:val="00BA2CF3"/>
    <w:rsid w:val="00BA3987"/>
    <w:rsid w:val="00BB5AAE"/>
    <w:rsid w:val="00BB618A"/>
    <w:rsid w:val="00BC02C1"/>
    <w:rsid w:val="00BC0963"/>
    <w:rsid w:val="00BC0FD8"/>
    <w:rsid w:val="00BC141B"/>
    <w:rsid w:val="00BC308E"/>
    <w:rsid w:val="00BC3EB8"/>
    <w:rsid w:val="00BD0F71"/>
    <w:rsid w:val="00BD151D"/>
    <w:rsid w:val="00BD2680"/>
    <w:rsid w:val="00BD2BA8"/>
    <w:rsid w:val="00BD661C"/>
    <w:rsid w:val="00BE11A6"/>
    <w:rsid w:val="00BE1227"/>
    <w:rsid w:val="00BE2A2B"/>
    <w:rsid w:val="00BE7466"/>
    <w:rsid w:val="00BF2BD9"/>
    <w:rsid w:val="00BF625C"/>
    <w:rsid w:val="00BF65B1"/>
    <w:rsid w:val="00BF73C5"/>
    <w:rsid w:val="00BF7B60"/>
    <w:rsid w:val="00C016E1"/>
    <w:rsid w:val="00C01D17"/>
    <w:rsid w:val="00C02D8E"/>
    <w:rsid w:val="00C04300"/>
    <w:rsid w:val="00C1562B"/>
    <w:rsid w:val="00C15DB5"/>
    <w:rsid w:val="00C16352"/>
    <w:rsid w:val="00C2027D"/>
    <w:rsid w:val="00C20F2E"/>
    <w:rsid w:val="00C219E9"/>
    <w:rsid w:val="00C22941"/>
    <w:rsid w:val="00C262A1"/>
    <w:rsid w:val="00C33B1A"/>
    <w:rsid w:val="00C3425F"/>
    <w:rsid w:val="00C35314"/>
    <w:rsid w:val="00C37195"/>
    <w:rsid w:val="00C41678"/>
    <w:rsid w:val="00C431AC"/>
    <w:rsid w:val="00C4325F"/>
    <w:rsid w:val="00C43C8B"/>
    <w:rsid w:val="00C51AC9"/>
    <w:rsid w:val="00C52088"/>
    <w:rsid w:val="00C540B4"/>
    <w:rsid w:val="00C5418A"/>
    <w:rsid w:val="00C60A9C"/>
    <w:rsid w:val="00C60B40"/>
    <w:rsid w:val="00C65805"/>
    <w:rsid w:val="00C6712C"/>
    <w:rsid w:val="00C722F4"/>
    <w:rsid w:val="00C73F1C"/>
    <w:rsid w:val="00C80532"/>
    <w:rsid w:val="00C80EA9"/>
    <w:rsid w:val="00C80F89"/>
    <w:rsid w:val="00C83783"/>
    <w:rsid w:val="00C83AD3"/>
    <w:rsid w:val="00C86C11"/>
    <w:rsid w:val="00C870D7"/>
    <w:rsid w:val="00C90B4E"/>
    <w:rsid w:val="00C93D6B"/>
    <w:rsid w:val="00C94328"/>
    <w:rsid w:val="00C949AE"/>
    <w:rsid w:val="00C9637A"/>
    <w:rsid w:val="00CA04B9"/>
    <w:rsid w:val="00CA25D7"/>
    <w:rsid w:val="00CA2D38"/>
    <w:rsid w:val="00CA3A06"/>
    <w:rsid w:val="00CB39C7"/>
    <w:rsid w:val="00CB6E51"/>
    <w:rsid w:val="00CB7A24"/>
    <w:rsid w:val="00CC0C4C"/>
    <w:rsid w:val="00CC2C13"/>
    <w:rsid w:val="00CC43B0"/>
    <w:rsid w:val="00CC44C4"/>
    <w:rsid w:val="00CC490C"/>
    <w:rsid w:val="00CC4B84"/>
    <w:rsid w:val="00CD07D6"/>
    <w:rsid w:val="00CD0FBA"/>
    <w:rsid w:val="00CD4CF0"/>
    <w:rsid w:val="00CD4D90"/>
    <w:rsid w:val="00CD5A1A"/>
    <w:rsid w:val="00CE0A13"/>
    <w:rsid w:val="00CE3241"/>
    <w:rsid w:val="00CE388D"/>
    <w:rsid w:val="00CE5E92"/>
    <w:rsid w:val="00CF1FC6"/>
    <w:rsid w:val="00CF2F27"/>
    <w:rsid w:val="00CF5428"/>
    <w:rsid w:val="00CF5BBF"/>
    <w:rsid w:val="00D01108"/>
    <w:rsid w:val="00D01B40"/>
    <w:rsid w:val="00D05719"/>
    <w:rsid w:val="00D10977"/>
    <w:rsid w:val="00D11F44"/>
    <w:rsid w:val="00D13D9C"/>
    <w:rsid w:val="00D142A7"/>
    <w:rsid w:val="00D14371"/>
    <w:rsid w:val="00D15A05"/>
    <w:rsid w:val="00D16156"/>
    <w:rsid w:val="00D178BF"/>
    <w:rsid w:val="00D23846"/>
    <w:rsid w:val="00D273DF"/>
    <w:rsid w:val="00D27DE8"/>
    <w:rsid w:val="00D37598"/>
    <w:rsid w:val="00D37AF7"/>
    <w:rsid w:val="00D447D3"/>
    <w:rsid w:val="00D5042E"/>
    <w:rsid w:val="00D514D3"/>
    <w:rsid w:val="00D528CC"/>
    <w:rsid w:val="00D53D66"/>
    <w:rsid w:val="00D54306"/>
    <w:rsid w:val="00D565A7"/>
    <w:rsid w:val="00D60969"/>
    <w:rsid w:val="00D60D05"/>
    <w:rsid w:val="00D616EB"/>
    <w:rsid w:val="00D61CC2"/>
    <w:rsid w:val="00D63227"/>
    <w:rsid w:val="00D7049E"/>
    <w:rsid w:val="00D73159"/>
    <w:rsid w:val="00D73ACA"/>
    <w:rsid w:val="00D74960"/>
    <w:rsid w:val="00D750C8"/>
    <w:rsid w:val="00D7675A"/>
    <w:rsid w:val="00D77D70"/>
    <w:rsid w:val="00D77F28"/>
    <w:rsid w:val="00D804A8"/>
    <w:rsid w:val="00D8223A"/>
    <w:rsid w:val="00D824B0"/>
    <w:rsid w:val="00D83D80"/>
    <w:rsid w:val="00D84021"/>
    <w:rsid w:val="00D85687"/>
    <w:rsid w:val="00D85D0A"/>
    <w:rsid w:val="00D86445"/>
    <w:rsid w:val="00D941A8"/>
    <w:rsid w:val="00DA1F33"/>
    <w:rsid w:val="00DA78DC"/>
    <w:rsid w:val="00DA79D3"/>
    <w:rsid w:val="00DA7F04"/>
    <w:rsid w:val="00DB13EE"/>
    <w:rsid w:val="00DB1620"/>
    <w:rsid w:val="00DB1E8E"/>
    <w:rsid w:val="00DB7AC8"/>
    <w:rsid w:val="00DC36FC"/>
    <w:rsid w:val="00DC3F0F"/>
    <w:rsid w:val="00DC74B5"/>
    <w:rsid w:val="00DC7E16"/>
    <w:rsid w:val="00DD0EFB"/>
    <w:rsid w:val="00DD2002"/>
    <w:rsid w:val="00DD3DC2"/>
    <w:rsid w:val="00DD4BF3"/>
    <w:rsid w:val="00DD5CDC"/>
    <w:rsid w:val="00DD6D05"/>
    <w:rsid w:val="00DE2211"/>
    <w:rsid w:val="00DE2815"/>
    <w:rsid w:val="00DE3991"/>
    <w:rsid w:val="00DE3B53"/>
    <w:rsid w:val="00DE466C"/>
    <w:rsid w:val="00DE7D27"/>
    <w:rsid w:val="00DF1A77"/>
    <w:rsid w:val="00DF4C27"/>
    <w:rsid w:val="00DF6229"/>
    <w:rsid w:val="00DF7845"/>
    <w:rsid w:val="00E01F3E"/>
    <w:rsid w:val="00E02CC9"/>
    <w:rsid w:val="00E06649"/>
    <w:rsid w:val="00E1202D"/>
    <w:rsid w:val="00E1394C"/>
    <w:rsid w:val="00E13A9B"/>
    <w:rsid w:val="00E16D28"/>
    <w:rsid w:val="00E20FD2"/>
    <w:rsid w:val="00E24534"/>
    <w:rsid w:val="00E2610D"/>
    <w:rsid w:val="00E26A64"/>
    <w:rsid w:val="00E2726D"/>
    <w:rsid w:val="00E2793B"/>
    <w:rsid w:val="00E35077"/>
    <w:rsid w:val="00E36A10"/>
    <w:rsid w:val="00E40561"/>
    <w:rsid w:val="00E4180F"/>
    <w:rsid w:val="00E443FA"/>
    <w:rsid w:val="00E44615"/>
    <w:rsid w:val="00E44BD4"/>
    <w:rsid w:val="00E46D31"/>
    <w:rsid w:val="00E47A93"/>
    <w:rsid w:val="00E5180A"/>
    <w:rsid w:val="00E54CA2"/>
    <w:rsid w:val="00E65753"/>
    <w:rsid w:val="00E72BEA"/>
    <w:rsid w:val="00E803C9"/>
    <w:rsid w:val="00E807D6"/>
    <w:rsid w:val="00E84839"/>
    <w:rsid w:val="00E86246"/>
    <w:rsid w:val="00E86DF8"/>
    <w:rsid w:val="00E87020"/>
    <w:rsid w:val="00E92C80"/>
    <w:rsid w:val="00E94F1D"/>
    <w:rsid w:val="00EA2915"/>
    <w:rsid w:val="00EA30DE"/>
    <w:rsid w:val="00EA6B2D"/>
    <w:rsid w:val="00EB5258"/>
    <w:rsid w:val="00EB635A"/>
    <w:rsid w:val="00EB72B5"/>
    <w:rsid w:val="00ED388B"/>
    <w:rsid w:val="00ED3965"/>
    <w:rsid w:val="00ED49E1"/>
    <w:rsid w:val="00ED5E38"/>
    <w:rsid w:val="00ED6D0B"/>
    <w:rsid w:val="00ED7BD4"/>
    <w:rsid w:val="00ED7C7E"/>
    <w:rsid w:val="00ED7ED2"/>
    <w:rsid w:val="00EE359C"/>
    <w:rsid w:val="00EE5A17"/>
    <w:rsid w:val="00EE718A"/>
    <w:rsid w:val="00EF0755"/>
    <w:rsid w:val="00EF265C"/>
    <w:rsid w:val="00EF2689"/>
    <w:rsid w:val="00EF4149"/>
    <w:rsid w:val="00F02F23"/>
    <w:rsid w:val="00F05B5B"/>
    <w:rsid w:val="00F06B76"/>
    <w:rsid w:val="00F0713F"/>
    <w:rsid w:val="00F07F5B"/>
    <w:rsid w:val="00F10013"/>
    <w:rsid w:val="00F1298E"/>
    <w:rsid w:val="00F1556D"/>
    <w:rsid w:val="00F17A5D"/>
    <w:rsid w:val="00F21B6D"/>
    <w:rsid w:val="00F237AC"/>
    <w:rsid w:val="00F27385"/>
    <w:rsid w:val="00F30805"/>
    <w:rsid w:val="00F3143F"/>
    <w:rsid w:val="00F32498"/>
    <w:rsid w:val="00F32F04"/>
    <w:rsid w:val="00F330D9"/>
    <w:rsid w:val="00F338F5"/>
    <w:rsid w:val="00F35297"/>
    <w:rsid w:val="00F35414"/>
    <w:rsid w:val="00F356D3"/>
    <w:rsid w:val="00F40FD2"/>
    <w:rsid w:val="00F42DAA"/>
    <w:rsid w:val="00F434D7"/>
    <w:rsid w:val="00F4443B"/>
    <w:rsid w:val="00F4459E"/>
    <w:rsid w:val="00F45073"/>
    <w:rsid w:val="00F50222"/>
    <w:rsid w:val="00F50717"/>
    <w:rsid w:val="00F546EF"/>
    <w:rsid w:val="00F54DE7"/>
    <w:rsid w:val="00F5753A"/>
    <w:rsid w:val="00F61916"/>
    <w:rsid w:val="00F62B22"/>
    <w:rsid w:val="00F63885"/>
    <w:rsid w:val="00F64477"/>
    <w:rsid w:val="00F6477C"/>
    <w:rsid w:val="00F71F6B"/>
    <w:rsid w:val="00F73BF0"/>
    <w:rsid w:val="00F73CEC"/>
    <w:rsid w:val="00F74CD4"/>
    <w:rsid w:val="00F77FA0"/>
    <w:rsid w:val="00F815C3"/>
    <w:rsid w:val="00F81C97"/>
    <w:rsid w:val="00F82140"/>
    <w:rsid w:val="00F82BDA"/>
    <w:rsid w:val="00F830D8"/>
    <w:rsid w:val="00F85AAB"/>
    <w:rsid w:val="00F8722E"/>
    <w:rsid w:val="00F97ED1"/>
    <w:rsid w:val="00F97FC4"/>
    <w:rsid w:val="00FA03D1"/>
    <w:rsid w:val="00FA533C"/>
    <w:rsid w:val="00FA76A4"/>
    <w:rsid w:val="00FA7D9B"/>
    <w:rsid w:val="00FB399E"/>
    <w:rsid w:val="00FB3BF8"/>
    <w:rsid w:val="00FC73AC"/>
    <w:rsid w:val="00FC7BCB"/>
    <w:rsid w:val="00FD136D"/>
    <w:rsid w:val="00FD3270"/>
    <w:rsid w:val="00FD4DED"/>
    <w:rsid w:val="00FD5093"/>
    <w:rsid w:val="00FD7D52"/>
    <w:rsid w:val="00FE01F7"/>
    <w:rsid w:val="00FE49D7"/>
    <w:rsid w:val="00FE5E74"/>
    <w:rsid w:val="00FF0FE1"/>
    <w:rsid w:val="00FF4362"/>
    <w:rsid w:val="00FF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5C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3375CD"/>
    <w:pPr>
      <w:spacing w:after="160" w:line="240" w:lineRule="exact"/>
    </w:pPr>
    <w:rPr>
      <w:rFonts w:ascii="Verdana" w:hAnsi="Verdana" w:cs="Verdana"/>
      <w:sz w:val="20"/>
      <w:szCs w:val="20"/>
      <w:lang w:val="en-US" w:eastAsia="en-US"/>
    </w:rPr>
  </w:style>
  <w:style w:type="paragraph" w:customStyle="1" w:styleId="ConsPlusTitle">
    <w:name w:val="ConsPlusTitle"/>
    <w:rsid w:val="00C9637A"/>
    <w:pPr>
      <w:widowControl w:val="0"/>
      <w:autoSpaceDE w:val="0"/>
      <w:autoSpaceDN w:val="0"/>
      <w:adjustRightInd w:val="0"/>
    </w:pPr>
    <w:rPr>
      <w:rFonts w:ascii="Arial" w:hAnsi="Arial" w:cs="Arial"/>
      <w:b/>
      <w:bCs/>
    </w:rPr>
  </w:style>
  <w:style w:type="paragraph" w:customStyle="1" w:styleId="a4">
    <w:name w:val="Знак Знак Знак Знак Знак Знак Знак"/>
    <w:basedOn w:val="a"/>
    <w:rsid w:val="003D1C95"/>
    <w:pPr>
      <w:widowControl w:val="0"/>
      <w:adjustRightInd w:val="0"/>
      <w:spacing w:after="160" w:line="240" w:lineRule="exact"/>
      <w:jc w:val="right"/>
    </w:pPr>
    <w:rPr>
      <w:sz w:val="20"/>
      <w:szCs w:val="20"/>
      <w:lang w:val="en-GB" w:eastAsia="en-US"/>
    </w:rPr>
  </w:style>
  <w:style w:type="paragraph" w:styleId="a5">
    <w:name w:val="Normal (Web)"/>
    <w:basedOn w:val="a"/>
    <w:unhideWhenUsed/>
    <w:rsid w:val="00C52088"/>
    <w:pPr>
      <w:spacing w:before="100" w:beforeAutospacing="1" w:after="100" w:afterAutospacing="1"/>
    </w:pPr>
  </w:style>
  <w:style w:type="paragraph" w:styleId="a6">
    <w:name w:val="Body Text"/>
    <w:basedOn w:val="a"/>
    <w:link w:val="a7"/>
    <w:rsid w:val="00C52088"/>
    <w:rPr>
      <w:rFonts w:ascii="Arial" w:hAnsi="Arial"/>
      <w:sz w:val="26"/>
      <w:szCs w:val="20"/>
    </w:rPr>
  </w:style>
  <w:style w:type="character" w:customStyle="1" w:styleId="a7">
    <w:name w:val="Основной текст Знак"/>
    <w:basedOn w:val="a0"/>
    <w:link w:val="a6"/>
    <w:rsid w:val="00C52088"/>
    <w:rPr>
      <w:rFonts w:ascii="Arial" w:hAnsi="Arial"/>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5C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3375CD"/>
    <w:pPr>
      <w:spacing w:after="160" w:line="240" w:lineRule="exact"/>
    </w:pPr>
    <w:rPr>
      <w:rFonts w:ascii="Verdana" w:hAnsi="Verdana" w:cs="Verdana"/>
      <w:sz w:val="20"/>
      <w:szCs w:val="20"/>
      <w:lang w:val="en-US" w:eastAsia="en-US"/>
    </w:rPr>
  </w:style>
  <w:style w:type="paragraph" w:customStyle="1" w:styleId="ConsPlusTitle">
    <w:name w:val="ConsPlusTitle"/>
    <w:rsid w:val="00C9637A"/>
    <w:pPr>
      <w:widowControl w:val="0"/>
      <w:autoSpaceDE w:val="0"/>
      <w:autoSpaceDN w:val="0"/>
      <w:adjustRightInd w:val="0"/>
    </w:pPr>
    <w:rPr>
      <w:rFonts w:ascii="Arial" w:hAnsi="Arial" w:cs="Arial"/>
      <w:b/>
      <w:bCs/>
    </w:rPr>
  </w:style>
  <w:style w:type="paragraph" w:customStyle="1" w:styleId="a4">
    <w:name w:val="Знак Знак Знак Знак Знак Знак Знак"/>
    <w:basedOn w:val="a"/>
    <w:rsid w:val="003D1C95"/>
    <w:pPr>
      <w:widowControl w:val="0"/>
      <w:adjustRightInd w:val="0"/>
      <w:spacing w:after="160" w:line="240" w:lineRule="exact"/>
      <w:jc w:val="right"/>
    </w:pPr>
    <w:rPr>
      <w:sz w:val="20"/>
      <w:szCs w:val="20"/>
      <w:lang w:val="en-GB" w:eastAsia="en-US"/>
    </w:rPr>
  </w:style>
  <w:style w:type="paragraph" w:styleId="a5">
    <w:name w:val="Normal (Web)"/>
    <w:basedOn w:val="a"/>
    <w:unhideWhenUsed/>
    <w:rsid w:val="00C52088"/>
    <w:pPr>
      <w:spacing w:before="100" w:beforeAutospacing="1" w:after="100" w:afterAutospacing="1"/>
    </w:pPr>
  </w:style>
  <w:style w:type="paragraph" w:styleId="a6">
    <w:name w:val="Body Text"/>
    <w:basedOn w:val="a"/>
    <w:link w:val="a7"/>
    <w:rsid w:val="00C52088"/>
    <w:rPr>
      <w:rFonts w:ascii="Arial" w:hAnsi="Arial"/>
      <w:sz w:val="26"/>
      <w:szCs w:val="20"/>
    </w:rPr>
  </w:style>
  <w:style w:type="character" w:customStyle="1" w:styleId="a7">
    <w:name w:val="Основной текст Знак"/>
    <w:basedOn w:val="a0"/>
    <w:link w:val="a6"/>
    <w:rsid w:val="00C52088"/>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B3AAB0DEA231CD9CB6765EA864BE70D71B5289AC354D67EC738327C040CC8E5D3FBA5CCA69cEJ" TargetMode="External"/><Relationship Id="rId18" Type="http://schemas.openxmlformats.org/officeDocument/2006/relationships/hyperlink" Target="consultantplus://offline/ref=B26D25DB41AA6F79B9C6C117C662E04C37B2EAAF8E03110F6302F5CCF2F3DC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296A8C244351A1906EDA05B851B2D65DFA479B7B9F7105F6A991156B0CB074BB3EA774CDF54U6w4D" TargetMode="External"/><Relationship Id="rId7" Type="http://schemas.openxmlformats.org/officeDocument/2006/relationships/footnotes" Target="footnotes.xml"/><Relationship Id="rId12" Type="http://schemas.openxmlformats.org/officeDocument/2006/relationships/hyperlink" Target="consultantplus://offline/ref=3CAAEA3408B80C43A22A934836DDE21BA324BF6E9FA05E81574B82C305C787F3T3T9J" TargetMode="External"/><Relationship Id="rId17" Type="http://schemas.openxmlformats.org/officeDocument/2006/relationships/hyperlink" Target="consultantplus://offline/ref=B26D25DB41AA6F79B9C6C117C662E04C37B2E4AB8807110F6302F5CCF2F3DCC" TargetMode="External"/><Relationship Id="rId25" Type="http://schemas.openxmlformats.org/officeDocument/2006/relationships/hyperlink" Target="consultantplus://offline/ref=3CAAEA3408B80C43A22A934836DDE21BA324BF6E9FA05E81574B82C305C787F3T3T9J" TargetMode="External"/><Relationship Id="rId2" Type="http://schemas.openxmlformats.org/officeDocument/2006/relationships/numbering" Target="numbering.xml"/><Relationship Id="rId16" Type="http://schemas.openxmlformats.org/officeDocument/2006/relationships/hyperlink" Target="consultantplus://offline/ref=B26D25DB41AA6F79B9C6C117C662E04C3FBFEDA98B0A4C056B5BF9CEF533EAFEB794743E419503F8D5C" TargetMode="External"/><Relationship Id="rId20" Type="http://schemas.openxmlformats.org/officeDocument/2006/relationships/hyperlink" Target="consultantplus://offline/ref=D9B3AAB0DEA231CD9CB6765EA864BE70D71B5289AC354D67EC738327C040CC8E5D3FBA55CB9E19A863c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AAEA3408B80C43A22A934836DDE21BA324BF6E9CA9578C5F4B82C305C787F33992B14B0F933446D6D058T6TCJ" TargetMode="External"/><Relationship Id="rId24" Type="http://schemas.openxmlformats.org/officeDocument/2006/relationships/hyperlink" Target="consultantplus://offline/ref=3CAAEA3408B80C43A22A934836DDE21BA324BF6E9CA9578C5F4B82C305C787F33992B14B0F933446D6D058T6TCJ" TargetMode="External"/><Relationship Id="rId5" Type="http://schemas.openxmlformats.org/officeDocument/2006/relationships/settings" Target="settings.xml"/><Relationship Id="rId15" Type="http://schemas.openxmlformats.org/officeDocument/2006/relationships/hyperlink" Target="consultantplus://offline/ref=D9B3AAB0DEA231CD9CB6765EA864BE70D71B5289AC354D67EC738327C040CC8E5D3FBA55CB9E1AAF63c3J" TargetMode="External"/><Relationship Id="rId23" Type="http://schemas.openxmlformats.org/officeDocument/2006/relationships/hyperlink" Target="consultantplus://offline/ref=D9B3AAB0DEA231CD9CB6765EA864BE70D71B5289AC354D67EC738327C040CC8E5D3FBA55CB9D13A863cCJ" TargetMode="External"/><Relationship Id="rId10" Type="http://schemas.openxmlformats.org/officeDocument/2006/relationships/hyperlink" Target="consultantplus://offline/ref=3CAAEA3408B80C43A22A934836DDE21BA324BF6E93A05881544B82C305C787F33992B14B0F933446D7D65AT6TBJ" TargetMode="External"/><Relationship Id="rId19" Type="http://schemas.openxmlformats.org/officeDocument/2006/relationships/hyperlink" Target="consultantplus://offline/ref=D9B3AAB0DEA231CD9CB6765EA864BE70D71B5289AC354D67EC738327C040CC8E5D3FBA55CB9D1CA763c3J" TargetMode="External"/><Relationship Id="rId4" Type="http://schemas.microsoft.com/office/2007/relationships/stylesWithEffects" Target="stylesWithEffects.xml"/><Relationship Id="rId9" Type="http://schemas.openxmlformats.org/officeDocument/2006/relationships/hyperlink" Target="consultantplus://offline/ref=3CAAEA3408B80C43A22A8D4520B1B514A42CE06599A754D30A14D99E52CE8DA47EDDE801T4TBJ" TargetMode="External"/><Relationship Id="rId14" Type="http://schemas.openxmlformats.org/officeDocument/2006/relationships/hyperlink" Target="consultantplus://offline/ref=D9B3AAB0DEA231CD9CB6765EA864BE70D71B5289AC354D67EC738327C040CC8E5D3FBA5CCA69c9J" TargetMode="External"/><Relationship Id="rId22" Type="http://schemas.openxmlformats.org/officeDocument/2006/relationships/hyperlink" Target="consultantplus://offline/ref=D296A8C244351A1906EDA05B851B2D65DFA479B7B9F7105F6A991156B0CB074BB3EA774CDC5DU6wF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1C2DD-07C3-4B6F-A482-08F00B55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5955</Words>
  <Characters>33948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Администрация г.п. Лянтор</Company>
  <LinksUpToDate>false</LinksUpToDate>
  <CharactersWithSpaces>39824</CharactersWithSpaces>
  <SharedDoc>false</SharedDoc>
  <HLinks>
    <vt:vector size="102" baseType="variant">
      <vt:variant>
        <vt:i4>2359394</vt:i4>
      </vt:variant>
      <vt:variant>
        <vt:i4>48</vt:i4>
      </vt:variant>
      <vt:variant>
        <vt:i4>0</vt:i4>
      </vt:variant>
      <vt:variant>
        <vt:i4>5</vt:i4>
      </vt:variant>
      <vt:variant>
        <vt:lpwstr>consultantplus://offline/ref=3CAAEA3408B80C43A22A934836DDE21BA324BF6E9FA05E81574B82C305C787F3T3T9J</vt:lpwstr>
      </vt:variant>
      <vt:variant>
        <vt:lpwstr/>
      </vt:variant>
      <vt:variant>
        <vt:i4>4390993</vt:i4>
      </vt:variant>
      <vt:variant>
        <vt:i4>45</vt:i4>
      </vt:variant>
      <vt:variant>
        <vt:i4>0</vt:i4>
      </vt:variant>
      <vt:variant>
        <vt:i4>5</vt:i4>
      </vt:variant>
      <vt:variant>
        <vt:lpwstr>consultantplus://offline/ref=3CAAEA3408B80C43A22A934836DDE21BA324BF6E9CA9578C5F4B82C305C787F33992B14B0F933446D6D058T6TCJ</vt:lpwstr>
      </vt:variant>
      <vt:variant>
        <vt:lpwstr/>
      </vt:variant>
      <vt:variant>
        <vt:i4>7798885</vt:i4>
      </vt:variant>
      <vt:variant>
        <vt:i4>42</vt:i4>
      </vt:variant>
      <vt:variant>
        <vt:i4>0</vt:i4>
      </vt:variant>
      <vt:variant>
        <vt:i4>5</vt:i4>
      </vt:variant>
      <vt:variant>
        <vt:lpwstr>consultantplus://offline/ref=D9B3AAB0DEA231CD9CB6765EA864BE70D71B5289AC354D67EC738327C040CC8E5D3FBA55CB9D13A863cCJ</vt:lpwstr>
      </vt:variant>
      <vt:variant>
        <vt:lpwstr/>
      </vt:variant>
      <vt:variant>
        <vt:i4>8192061</vt:i4>
      </vt:variant>
      <vt:variant>
        <vt:i4>39</vt:i4>
      </vt:variant>
      <vt:variant>
        <vt:i4>0</vt:i4>
      </vt:variant>
      <vt:variant>
        <vt:i4>5</vt:i4>
      </vt:variant>
      <vt:variant>
        <vt:lpwstr>consultantplus://offline/ref=D296A8C244351A1906EDA05B851B2D65DFA479B7B9F7105F6A991156B0CB074BB3EA774CDC5DU6wFD</vt:lpwstr>
      </vt:variant>
      <vt:variant>
        <vt:lpwstr/>
      </vt:variant>
      <vt:variant>
        <vt:i4>8192058</vt:i4>
      </vt:variant>
      <vt:variant>
        <vt:i4>36</vt:i4>
      </vt:variant>
      <vt:variant>
        <vt:i4>0</vt:i4>
      </vt:variant>
      <vt:variant>
        <vt:i4>5</vt:i4>
      </vt:variant>
      <vt:variant>
        <vt:lpwstr>consultantplus://offline/ref=D296A8C244351A1906EDA05B851B2D65DFA479B7B9F7105F6A991156B0CB074BB3EA774CDF54U6w4D</vt:lpwstr>
      </vt:variant>
      <vt:variant>
        <vt:lpwstr/>
      </vt:variant>
      <vt:variant>
        <vt:i4>7798845</vt:i4>
      </vt:variant>
      <vt:variant>
        <vt:i4>33</vt:i4>
      </vt:variant>
      <vt:variant>
        <vt:i4>0</vt:i4>
      </vt:variant>
      <vt:variant>
        <vt:i4>5</vt:i4>
      </vt:variant>
      <vt:variant>
        <vt:lpwstr>consultantplus://offline/ref=D9B3AAB0DEA231CD9CB6765EA864BE70D71B5289AC354D67EC738327C040CC8E5D3FBA55CB9E19A863c0J</vt:lpwstr>
      </vt:variant>
      <vt:variant>
        <vt:lpwstr/>
      </vt:variant>
      <vt:variant>
        <vt:i4>7798890</vt:i4>
      </vt:variant>
      <vt:variant>
        <vt:i4>30</vt:i4>
      </vt:variant>
      <vt:variant>
        <vt:i4>0</vt:i4>
      </vt:variant>
      <vt:variant>
        <vt:i4>5</vt:i4>
      </vt:variant>
      <vt:variant>
        <vt:lpwstr>consultantplus://offline/ref=D9B3AAB0DEA231CD9CB6765EA864BE70D71B5289AC354D67EC738327C040CC8E5D3FBA55CB9D1CA763c3J</vt:lpwstr>
      </vt:variant>
      <vt:variant>
        <vt:lpwstr/>
      </vt:variant>
      <vt:variant>
        <vt:i4>1900551</vt:i4>
      </vt:variant>
      <vt:variant>
        <vt:i4>27</vt:i4>
      </vt:variant>
      <vt:variant>
        <vt:i4>0</vt:i4>
      </vt:variant>
      <vt:variant>
        <vt:i4>5</vt:i4>
      </vt:variant>
      <vt:variant>
        <vt:lpwstr>consultantplus://offline/ref=B26D25DB41AA6F79B9C6C117C662E04C37B2EAAF8E03110F6302F5CCF2F3DCC</vt:lpwstr>
      </vt:variant>
      <vt:variant>
        <vt:lpwstr/>
      </vt:variant>
      <vt:variant>
        <vt:i4>1900559</vt:i4>
      </vt:variant>
      <vt:variant>
        <vt:i4>24</vt:i4>
      </vt:variant>
      <vt:variant>
        <vt:i4>0</vt:i4>
      </vt:variant>
      <vt:variant>
        <vt:i4>5</vt:i4>
      </vt:variant>
      <vt:variant>
        <vt:lpwstr>consultantplus://offline/ref=B26D25DB41AA6F79B9C6C117C662E04C37B2E4AB8807110F6302F5CCF2F3DCC</vt:lpwstr>
      </vt:variant>
      <vt:variant>
        <vt:lpwstr/>
      </vt:variant>
      <vt:variant>
        <vt:i4>5177359</vt:i4>
      </vt:variant>
      <vt:variant>
        <vt:i4>21</vt:i4>
      </vt:variant>
      <vt:variant>
        <vt:i4>0</vt:i4>
      </vt:variant>
      <vt:variant>
        <vt:i4>5</vt:i4>
      </vt:variant>
      <vt:variant>
        <vt:lpwstr>consultantplus://offline/ref=B26D25DB41AA6F79B9C6C117C662E04C3FBFEDA98B0A4C056B5BF9CEF533EAFEB794743E419503F8D5C</vt:lpwstr>
      </vt:variant>
      <vt:variant>
        <vt:lpwstr/>
      </vt:variant>
      <vt:variant>
        <vt:i4>7798840</vt:i4>
      </vt:variant>
      <vt:variant>
        <vt:i4>18</vt:i4>
      </vt:variant>
      <vt:variant>
        <vt:i4>0</vt:i4>
      </vt:variant>
      <vt:variant>
        <vt:i4>5</vt:i4>
      </vt:variant>
      <vt:variant>
        <vt:lpwstr>consultantplus://offline/ref=D9B3AAB0DEA231CD9CB6765EA864BE70D71B5289AC354D67EC738327C040CC8E5D3FBA55CB9E1AAF63c3J</vt:lpwstr>
      </vt:variant>
      <vt:variant>
        <vt:lpwstr/>
      </vt:variant>
      <vt:variant>
        <vt:i4>1966095</vt:i4>
      </vt:variant>
      <vt:variant>
        <vt:i4>15</vt:i4>
      </vt:variant>
      <vt:variant>
        <vt:i4>0</vt:i4>
      </vt:variant>
      <vt:variant>
        <vt:i4>5</vt:i4>
      </vt:variant>
      <vt:variant>
        <vt:lpwstr>consultantplus://offline/ref=D9B3AAB0DEA231CD9CB6765EA864BE70D71B5289AC354D67EC738327C040CC8E5D3FBA5CCA69c9J</vt:lpwstr>
      </vt:variant>
      <vt:variant>
        <vt:lpwstr/>
      </vt:variant>
      <vt:variant>
        <vt:i4>1966163</vt:i4>
      </vt:variant>
      <vt:variant>
        <vt:i4>12</vt:i4>
      </vt:variant>
      <vt:variant>
        <vt:i4>0</vt:i4>
      </vt:variant>
      <vt:variant>
        <vt:i4>5</vt:i4>
      </vt:variant>
      <vt:variant>
        <vt:lpwstr>consultantplus://offline/ref=D9B3AAB0DEA231CD9CB6765EA864BE70D71B5289AC354D67EC738327C040CC8E5D3FBA5CCA69cEJ</vt:lpwstr>
      </vt:variant>
      <vt:variant>
        <vt:lpwstr/>
      </vt:variant>
      <vt:variant>
        <vt:i4>2359394</vt:i4>
      </vt:variant>
      <vt:variant>
        <vt:i4>9</vt:i4>
      </vt:variant>
      <vt:variant>
        <vt:i4>0</vt:i4>
      </vt:variant>
      <vt:variant>
        <vt:i4>5</vt:i4>
      </vt:variant>
      <vt:variant>
        <vt:lpwstr>consultantplus://offline/ref=3CAAEA3408B80C43A22A934836DDE21BA324BF6E9FA05E81574B82C305C787F3T3T9J</vt:lpwstr>
      </vt:variant>
      <vt:variant>
        <vt:lpwstr/>
      </vt:variant>
      <vt:variant>
        <vt:i4>4390993</vt:i4>
      </vt:variant>
      <vt:variant>
        <vt:i4>6</vt:i4>
      </vt:variant>
      <vt:variant>
        <vt:i4>0</vt:i4>
      </vt:variant>
      <vt:variant>
        <vt:i4>5</vt:i4>
      </vt:variant>
      <vt:variant>
        <vt:lpwstr>consultantplus://offline/ref=3CAAEA3408B80C43A22A934836DDE21BA324BF6E9CA9578C5F4B82C305C787F33992B14B0F933446D6D058T6TCJ</vt:lpwstr>
      </vt:variant>
      <vt:variant>
        <vt:lpwstr/>
      </vt:variant>
      <vt:variant>
        <vt:i4>4391000</vt:i4>
      </vt:variant>
      <vt:variant>
        <vt:i4>3</vt:i4>
      </vt:variant>
      <vt:variant>
        <vt:i4>0</vt:i4>
      </vt:variant>
      <vt:variant>
        <vt:i4>5</vt:i4>
      </vt:variant>
      <vt:variant>
        <vt:lpwstr>consultantplus://offline/ref=3CAAEA3408B80C43A22A934836DDE21BA324BF6E93A05881544B82C305C787F33992B14B0F933446D7D65AT6TBJ</vt:lpwstr>
      </vt:variant>
      <vt:variant>
        <vt:lpwstr/>
      </vt:variant>
      <vt:variant>
        <vt:i4>8126575</vt:i4>
      </vt:variant>
      <vt:variant>
        <vt:i4>0</vt:i4>
      </vt:variant>
      <vt:variant>
        <vt:i4>0</vt:i4>
      </vt:variant>
      <vt:variant>
        <vt:i4>5</vt:i4>
      </vt:variant>
      <vt:variant>
        <vt:lpwstr>consultantplus://offline/ref=3CAAEA3408B80C43A22A8D4520B1B514A42CE06599A754D30A14D99E52CE8DA47EDDE801T4TBJ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_BrichukAA</dc:creator>
  <cp:lastModifiedBy>Мязитов Марсель Наильевич</cp:lastModifiedBy>
  <cp:revision>2</cp:revision>
  <cp:lastPrinted>2014-04-08T03:09:00Z</cp:lastPrinted>
  <dcterms:created xsi:type="dcterms:W3CDTF">2014-05-20T02:32:00Z</dcterms:created>
  <dcterms:modified xsi:type="dcterms:W3CDTF">2014-05-20T02:32:00Z</dcterms:modified>
</cp:coreProperties>
</file>